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57" w:rsidRPr="002C6C57" w:rsidRDefault="002C6C57" w:rsidP="002C6C57">
      <w:pPr>
        <w:autoSpaceDE w:val="0"/>
        <w:autoSpaceDN w:val="0"/>
        <w:adjustRightInd w:val="0"/>
        <w:jc w:val="center"/>
        <w:rPr>
          <w:b/>
          <w:sz w:val="28"/>
          <w:szCs w:val="28"/>
        </w:rPr>
      </w:pPr>
      <w:r w:rsidRPr="002C6C57">
        <w:rPr>
          <w:b/>
          <w:sz w:val="28"/>
          <w:szCs w:val="28"/>
        </w:rPr>
        <w:t>АДМИНИСТРАЦИЯ ГОРОДСКОГО ПОСЕЛЕНИЯ</w:t>
      </w:r>
    </w:p>
    <w:p w:rsidR="002C6C57" w:rsidRPr="002C6C57" w:rsidRDefault="002C6C57" w:rsidP="002C6C57">
      <w:pPr>
        <w:autoSpaceDE w:val="0"/>
        <w:autoSpaceDN w:val="0"/>
        <w:adjustRightInd w:val="0"/>
        <w:jc w:val="center"/>
        <w:rPr>
          <w:b/>
          <w:sz w:val="28"/>
          <w:szCs w:val="28"/>
        </w:rPr>
      </w:pPr>
      <w:r w:rsidRPr="002C6C57">
        <w:rPr>
          <w:b/>
          <w:sz w:val="28"/>
          <w:szCs w:val="28"/>
        </w:rPr>
        <w:t>«ГОРОД БАЛЕЙ» ЗАБАЙКАЛЬСКОГО КРАЯ</w:t>
      </w:r>
    </w:p>
    <w:p w:rsidR="002C6C57" w:rsidRPr="002C6C57" w:rsidRDefault="002C6C57" w:rsidP="002C6C57">
      <w:pPr>
        <w:autoSpaceDE w:val="0"/>
        <w:autoSpaceDN w:val="0"/>
        <w:adjustRightInd w:val="0"/>
        <w:rPr>
          <w:sz w:val="28"/>
          <w:szCs w:val="28"/>
        </w:rPr>
      </w:pPr>
    </w:p>
    <w:p w:rsidR="002C6C57" w:rsidRPr="002C6C57" w:rsidRDefault="002C6C57" w:rsidP="002C6C57">
      <w:pPr>
        <w:autoSpaceDE w:val="0"/>
        <w:autoSpaceDN w:val="0"/>
        <w:adjustRightInd w:val="0"/>
        <w:jc w:val="center"/>
        <w:rPr>
          <w:b/>
          <w:sz w:val="32"/>
          <w:szCs w:val="32"/>
        </w:rPr>
      </w:pPr>
      <w:r w:rsidRPr="002C6C57">
        <w:rPr>
          <w:b/>
          <w:sz w:val="32"/>
          <w:szCs w:val="32"/>
        </w:rPr>
        <w:t>ПОСТАНОВЛЕНИЕ</w:t>
      </w:r>
    </w:p>
    <w:p w:rsidR="002C6C57" w:rsidRPr="002C6C57" w:rsidRDefault="002C6C57" w:rsidP="002C6C57">
      <w:pPr>
        <w:autoSpaceDE w:val="0"/>
        <w:autoSpaceDN w:val="0"/>
        <w:adjustRightInd w:val="0"/>
        <w:jc w:val="center"/>
        <w:rPr>
          <w:sz w:val="28"/>
          <w:szCs w:val="28"/>
        </w:rPr>
      </w:pPr>
    </w:p>
    <w:p w:rsidR="002C6C57" w:rsidRPr="00A76A9D" w:rsidRDefault="002C6C57" w:rsidP="002C6C57">
      <w:pPr>
        <w:autoSpaceDE w:val="0"/>
        <w:autoSpaceDN w:val="0"/>
        <w:adjustRightInd w:val="0"/>
        <w:jc w:val="center"/>
        <w:rPr>
          <w:sz w:val="26"/>
          <w:szCs w:val="26"/>
        </w:rPr>
      </w:pPr>
      <w:r w:rsidRPr="00A76A9D">
        <w:rPr>
          <w:sz w:val="26"/>
          <w:szCs w:val="26"/>
        </w:rPr>
        <w:t>«</w:t>
      </w:r>
      <w:r w:rsidR="00A76A9D" w:rsidRPr="00A76A9D">
        <w:rPr>
          <w:sz w:val="26"/>
          <w:szCs w:val="26"/>
        </w:rPr>
        <w:t>14</w:t>
      </w:r>
      <w:r w:rsidRPr="00A76A9D">
        <w:rPr>
          <w:sz w:val="26"/>
          <w:szCs w:val="26"/>
        </w:rPr>
        <w:t xml:space="preserve">» </w:t>
      </w:r>
      <w:r w:rsidR="00A76A9D" w:rsidRPr="00A76A9D">
        <w:rPr>
          <w:sz w:val="26"/>
          <w:szCs w:val="26"/>
        </w:rPr>
        <w:t>марта</w:t>
      </w:r>
      <w:r w:rsidRPr="00A76A9D">
        <w:rPr>
          <w:sz w:val="26"/>
          <w:szCs w:val="26"/>
        </w:rPr>
        <w:t xml:space="preserve"> 201</w:t>
      </w:r>
      <w:r w:rsidR="00A76A9D" w:rsidRPr="00A76A9D">
        <w:rPr>
          <w:sz w:val="26"/>
          <w:szCs w:val="26"/>
        </w:rPr>
        <w:t xml:space="preserve">8 </w:t>
      </w:r>
      <w:r w:rsidRPr="00A76A9D">
        <w:rPr>
          <w:sz w:val="26"/>
          <w:szCs w:val="26"/>
        </w:rPr>
        <w:t>год</w:t>
      </w:r>
      <w:r w:rsidRPr="00A76A9D">
        <w:rPr>
          <w:sz w:val="26"/>
          <w:szCs w:val="26"/>
        </w:rPr>
        <w:tab/>
      </w:r>
      <w:r w:rsidRPr="00A76A9D">
        <w:rPr>
          <w:sz w:val="26"/>
          <w:szCs w:val="26"/>
        </w:rPr>
        <w:tab/>
      </w:r>
      <w:r w:rsidRPr="00A76A9D">
        <w:rPr>
          <w:sz w:val="26"/>
          <w:szCs w:val="26"/>
        </w:rPr>
        <w:tab/>
      </w:r>
      <w:r w:rsidRPr="00A76A9D">
        <w:rPr>
          <w:sz w:val="26"/>
          <w:szCs w:val="26"/>
        </w:rPr>
        <w:tab/>
      </w:r>
      <w:r w:rsidRPr="00A76A9D">
        <w:rPr>
          <w:sz w:val="26"/>
          <w:szCs w:val="26"/>
        </w:rPr>
        <w:tab/>
      </w:r>
      <w:r w:rsidRPr="00A76A9D">
        <w:rPr>
          <w:sz w:val="26"/>
          <w:szCs w:val="26"/>
        </w:rPr>
        <w:tab/>
      </w:r>
      <w:r w:rsidRPr="00A76A9D">
        <w:rPr>
          <w:sz w:val="26"/>
          <w:szCs w:val="26"/>
        </w:rPr>
        <w:tab/>
      </w:r>
      <w:r w:rsidRPr="00A76A9D">
        <w:rPr>
          <w:sz w:val="26"/>
          <w:szCs w:val="26"/>
        </w:rPr>
        <w:tab/>
        <w:t>№</w:t>
      </w:r>
      <w:r w:rsidR="00A76A9D" w:rsidRPr="00A76A9D">
        <w:rPr>
          <w:sz w:val="26"/>
          <w:szCs w:val="26"/>
        </w:rPr>
        <w:t>166</w:t>
      </w:r>
    </w:p>
    <w:p w:rsidR="002C6C57" w:rsidRPr="00A76A9D" w:rsidRDefault="00A76A9D" w:rsidP="002C6C57">
      <w:pPr>
        <w:autoSpaceDE w:val="0"/>
        <w:autoSpaceDN w:val="0"/>
        <w:adjustRightInd w:val="0"/>
        <w:jc w:val="center"/>
        <w:rPr>
          <w:sz w:val="26"/>
          <w:szCs w:val="26"/>
        </w:rPr>
      </w:pPr>
      <w:r w:rsidRPr="00A76A9D">
        <w:rPr>
          <w:sz w:val="26"/>
          <w:szCs w:val="26"/>
        </w:rPr>
        <w:t>г</w:t>
      </w:r>
      <w:r w:rsidR="002C6C57" w:rsidRPr="00A76A9D">
        <w:rPr>
          <w:sz w:val="26"/>
          <w:szCs w:val="26"/>
        </w:rPr>
        <w:t>. Балей</w:t>
      </w:r>
    </w:p>
    <w:p w:rsidR="002C6C57" w:rsidRPr="00A76A9D" w:rsidRDefault="002C6C57" w:rsidP="002C6C57">
      <w:pPr>
        <w:rPr>
          <w:sz w:val="26"/>
          <w:szCs w:val="26"/>
        </w:rPr>
      </w:pPr>
    </w:p>
    <w:p w:rsidR="00B83A85" w:rsidRPr="00A76A9D" w:rsidRDefault="007203B8" w:rsidP="002C6C57">
      <w:pPr>
        <w:jc w:val="center"/>
        <w:rPr>
          <w:b/>
          <w:sz w:val="26"/>
          <w:szCs w:val="26"/>
        </w:rPr>
      </w:pPr>
      <w:r w:rsidRPr="00A76A9D">
        <w:rPr>
          <w:b/>
          <w:sz w:val="26"/>
          <w:szCs w:val="26"/>
        </w:rPr>
        <w:t>Об утверждении</w:t>
      </w:r>
      <w:r w:rsidR="002C6C57" w:rsidRPr="00A76A9D">
        <w:rPr>
          <w:b/>
          <w:sz w:val="26"/>
          <w:szCs w:val="26"/>
        </w:rPr>
        <w:t xml:space="preserve"> </w:t>
      </w:r>
      <w:r w:rsidRPr="00A76A9D">
        <w:rPr>
          <w:b/>
          <w:sz w:val="26"/>
          <w:szCs w:val="26"/>
        </w:rPr>
        <w:t>А</w:t>
      </w:r>
      <w:r w:rsidR="002C6C57" w:rsidRPr="00A76A9D">
        <w:rPr>
          <w:b/>
          <w:sz w:val="26"/>
          <w:szCs w:val="26"/>
        </w:rPr>
        <w:t>дминистративн</w:t>
      </w:r>
      <w:r w:rsidRPr="00A76A9D">
        <w:rPr>
          <w:b/>
          <w:sz w:val="26"/>
          <w:szCs w:val="26"/>
        </w:rPr>
        <w:t>ого</w:t>
      </w:r>
      <w:r w:rsidR="002C6C57" w:rsidRPr="00A76A9D">
        <w:rPr>
          <w:b/>
          <w:sz w:val="26"/>
          <w:szCs w:val="26"/>
        </w:rPr>
        <w:t xml:space="preserve"> регламент по предоставлению муниц</w:t>
      </w:r>
      <w:r w:rsidR="002C6C57" w:rsidRPr="00A76A9D">
        <w:rPr>
          <w:b/>
          <w:sz w:val="26"/>
          <w:szCs w:val="26"/>
        </w:rPr>
        <w:t>и</w:t>
      </w:r>
      <w:r w:rsidR="002C6C57" w:rsidRPr="00A76A9D">
        <w:rPr>
          <w:b/>
          <w:sz w:val="26"/>
          <w:szCs w:val="26"/>
        </w:rPr>
        <w:t>пальной услуги  «Выдача разрешения на строительство, реконструкцию, к</w:t>
      </w:r>
      <w:r w:rsidR="002C6C57" w:rsidRPr="00A76A9D">
        <w:rPr>
          <w:b/>
          <w:sz w:val="26"/>
          <w:szCs w:val="26"/>
        </w:rPr>
        <w:t>а</w:t>
      </w:r>
      <w:r w:rsidR="002C6C57" w:rsidRPr="00A76A9D">
        <w:rPr>
          <w:b/>
          <w:sz w:val="26"/>
          <w:szCs w:val="26"/>
        </w:rPr>
        <w:t xml:space="preserve">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w:t>
      </w:r>
    </w:p>
    <w:p w:rsidR="002C6C57" w:rsidRPr="00A76A9D" w:rsidRDefault="002C6C57" w:rsidP="002C6C57">
      <w:pPr>
        <w:jc w:val="center"/>
        <w:rPr>
          <w:sz w:val="26"/>
          <w:szCs w:val="26"/>
        </w:rPr>
      </w:pPr>
      <w:r w:rsidRPr="00A76A9D">
        <w:rPr>
          <w:b/>
          <w:sz w:val="26"/>
          <w:szCs w:val="26"/>
        </w:rPr>
        <w:t>доро</w:t>
      </w:r>
      <w:r w:rsidR="00B83A85" w:rsidRPr="00A76A9D">
        <w:rPr>
          <w:b/>
          <w:sz w:val="26"/>
          <w:szCs w:val="26"/>
        </w:rPr>
        <w:t>ге»</w:t>
      </w:r>
    </w:p>
    <w:p w:rsidR="002C6C57" w:rsidRPr="00A76A9D" w:rsidRDefault="002C6C57" w:rsidP="002C6C57">
      <w:pPr>
        <w:rPr>
          <w:sz w:val="26"/>
          <w:szCs w:val="26"/>
        </w:rPr>
      </w:pPr>
    </w:p>
    <w:p w:rsidR="002C6C57" w:rsidRPr="00A76A9D" w:rsidRDefault="002C6C57" w:rsidP="002C6C57">
      <w:pPr>
        <w:ind w:firstLine="708"/>
        <w:jc w:val="both"/>
        <w:rPr>
          <w:sz w:val="26"/>
          <w:szCs w:val="26"/>
        </w:rPr>
      </w:pPr>
      <w:r w:rsidRPr="00A76A9D">
        <w:rPr>
          <w:sz w:val="26"/>
          <w:szCs w:val="26"/>
        </w:rPr>
        <w:t>В соответствии с пунктом 5 части 1 статьи 14, Федерального закона от 06 о</w:t>
      </w:r>
      <w:r w:rsidRPr="00A76A9D">
        <w:rPr>
          <w:sz w:val="26"/>
          <w:szCs w:val="26"/>
        </w:rPr>
        <w:t>к</w:t>
      </w:r>
      <w:r w:rsidRPr="00A76A9D">
        <w:rPr>
          <w:sz w:val="26"/>
          <w:szCs w:val="26"/>
        </w:rPr>
        <w:t>тября 2003 года № 131-ФЗ «Об общих принципах организации местного сам</w:t>
      </w:r>
      <w:r w:rsidRPr="00A76A9D">
        <w:rPr>
          <w:sz w:val="26"/>
          <w:szCs w:val="26"/>
        </w:rPr>
        <w:t>о</w:t>
      </w:r>
      <w:r w:rsidRPr="00A76A9D">
        <w:rPr>
          <w:sz w:val="26"/>
          <w:szCs w:val="26"/>
        </w:rPr>
        <w:t>управления в Российской Федерации», статьей 20 Федерального закона от 08 ноя</w:t>
      </w:r>
      <w:r w:rsidRPr="00A76A9D">
        <w:rPr>
          <w:sz w:val="26"/>
          <w:szCs w:val="26"/>
        </w:rPr>
        <w:t>б</w:t>
      </w:r>
      <w:r w:rsidRPr="00A76A9D">
        <w:rPr>
          <w:sz w:val="26"/>
          <w:szCs w:val="26"/>
        </w:rPr>
        <w:t xml:space="preserve">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года № 210-ФЗ «Об организации и представлении государственных и муниципальных услуг», </w:t>
      </w:r>
      <w:r w:rsidR="00526CE9" w:rsidRPr="00A76A9D">
        <w:rPr>
          <w:sz w:val="26"/>
          <w:szCs w:val="26"/>
        </w:rPr>
        <w:t>п</w:t>
      </w:r>
      <w:r w:rsidR="00526CE9" w:rsidRPr="00A76A9D">
        <w:rPr>
          <w:sz w:val="26"/>
          <w:szCs w:val="26"/>
        </w:rPr>
        <w:t>о</w:t>
      </w:r>
      <w:r w:rsidR="00526CE9" w:rsidRPr="00A76A9D">
        <w:rPr>
          <w:sz w:val="26"/>
          <w:szCs w:val="26"/>
        </w:rPr>
        <w:t>становлением администрации городского поселения «Город Балей» от 07 ноября 2011 № 320 «О разработке и утверждении административных регламентов испо</w:t>
      </w:r>
      <w:r w:rsidR="00526CE9" w:rsidRPr="00A76A9D">
        <w:rPr>
          <w:sz w:val="26"/>
          <w:szCs w:val="26"/>
        </w:rPr>
        <w:t>л</w:t>
      </w:r>
      <w:r w:rsidR="00526CE9" w:rsidRPr="00A76A9D">
        <w:rPr>
          <w:sz w:val="26"/>
          <w:szCs w:val="26"/>
        </w:rPr>
        <w:t>нения муниципальных фун</w:t>
      </w:r>
      <w:r w:rsidR="00526CE9" w:rsidRPr="00A76A9D">
        <w:rPr>
          <w:sz w:val="26"/>
          <w:szCs w:val="26"/>
        </w:rPr>
        <w:t>к</w:t>
      </w:r>
      <w:r w:rsidR="00526CE9" w:rsidRPr="00A76A9D">
        <w:rPr>
          <w:sz w:val="26"/>
          <w:szCs w:val="26"/>
        </w:rPr>
        <w:t xml:space="preserve">ций и административных регламентов предоставления муниципальных услуг», руководствуясь статьей 27 Устава городского поселения «Город Балей», </w:t>
      </w:r>
      <w:r w:rsidRPr="00A76A9D">
        <w:rPr>
          <w:sz w:val="26"/>
          <w:szCs w:val="26"/>
        </w:rPr>
        <w:t>администрация городского поселения «Город Балей»</w:t>
      </w:r>
      <w:r w:rsidRPr="00A76A9D">
        <w:rPr>
          <w:i/>
          <w:sz w:val="26"/>
          <w:szCs w:val="26"/>
        </w:rPr>
        <w:t xml:space="preserve"> </w:t>
      </w:r>
      <w:r w:rsidRPr="00A76A9D">
        <w:rPr>
          <w:b/>
          <w:sz w:val="26"/>
          <w:szCs w:val="26"/>
        </w:rPr>
        <w:t>постановл</w:t>
      </w:r>
      <w:r w:rsidRPr="00A76A9D">
        <w:rPr>
          <w:b/>
          <w:sz w:val="26"/>
          <w:szCs w:val="26"/>
        </w:rPr>
        <w:t>я</w:t>
      </w:r>
      <w:r w:rsidRPr="00A76A9D">
        <w:rPr>
          <w:b/>
          <w:sz w:val="26"/>
          <w:szCs w:val="26"/>
        </w:rPr>
        <w:t>ет:</w:t>
      </w:r>
    </w:p>
    <w:p w:rsidR="00B83A85" w:rsidRPr="00A76A9D" w:rsidRDefault="00B83A85" w:rsidP="00B83A85">
      <w:pPr>
        <w:widowControl w:val="0"/>
        <w:autoSpaceDE w:val="0"/>
        <w:autoSpaceDN w:val="0"/>
        <w:adjustRightInd w:val="0"/>
        <w:ind w:firstLine="720"/>
        <w:jc w:val="both"/>
        <w:rPr>
          <w:sz w:val="26"/>
          <w:szCs w:val="26"/>
        </w:rPr>
      </w:pPr>
      <w:bookmarkStart w:id="0" w:name="sub_10"/>
      <w:r w:rsidRPr="00A76A9D">
        <w:rPr>
          <w:sz w:val="26"/>
          <w:szCs w:val="26"/>
        </w:rPr>
        <w:t xml:space="preserve">1. Утвердить прилагаемый </w:t>
      </w:r>
      <w:bookmarkEnd w:id="0"/>
      <w:r w:rsidRPr="00A76A9D">
        <w:rPr>
          <w:sz w:val="26"/>
          <w:szCs w:val="26"/>
        </w:rPr>
        <w:t>административный регламент по предоста</w:t>
      </w:r>
      <w:r w:rsidRPr="00A76A9D">
        <w:rPr>
          <w:sz w:val="26"/>
          <w:szCs w:val="26"/>
        </w:rPr>
        <w:t>в</w:t>
      </w:r>
      <w:r w:rsidRPr="00A76A9D">
        <w:rPr>
          <w:sz w:val="26"/>
          <w:szCs w:val="26"/>
        </w:rPr>
        <w:t>лению муниципальной услуги «Выдача разрешения на строительство, реконструкцию, к</w:t>
      </w:r>
      <w:r w:rsidRPr="00A76A9D">
        <w:rPr>
          <w:sz w:val="26"/>
          <w:szCs w:val="26"/>
        </w:rPr>
        <w:t>а</w:t>
      </w:r>
      <w:r w:rsidRPr="00A76A9D">
        <w:rPr>
          <w:sz w:val="26"/>
          <w:szCs w:val="26"/>
        </w:rPr>
        <w:t>питальный ремонт пересечения автомобильной дороги местного значения с друг</w:t>
      </w:r>
      <w:r w:rsidRPr="00A76A9D">
        <w:rPr>
          <w:sz w:val="26"/>
          <w:szCs w:val="26"/>
        </w:rPr>
        <w:t>и</w:t>
      </w:r>
      <w:r w:rsidRPr="00A76A9D">
        <w:rPr>
          <w:sz w:val="26"/>
          <w:szCs w:val="26"/>
        </w:rPr>
        <w:t>ми автомобильными дорогами и примыкания автомобильной дороги местного зн</w:t>
      </w:r>
      <w:r w:rsidRPr="00A76A9D">
        <w:rPr>
          <w:sz w:val="26"/>
          <w:szCs w:val="26"/>
        </w:rPr>
        <w:t>а</w:t>
      </w:r>
      <w:r w:rsidRPr="00A76A9D">
        <w:rPr>
          <w:sz w:val="26"/>
          <w:szCs w:val="26"/>
        </w:rPr>
        <w:t>чения к другой автомобильной дороге»</w:t>
      </w:r>
    </w:p>
    <w:p w:rsidR="00B83A85" w:rsidRPr="00A76A9D" w:rsidRDefault="00B83A85" w:rsidP="00B83A85">
      <w:pPr>
        <w:widowControl w:val="0"/>
        <w:autoSpaceDE w:val="0"/>
        <w:autoSpaceDN w:val="0"/>
        <w:adjustRightInd w:val="0"/>
        <w:ind w:firstLine="720"/>
        <w:jc w:val="both"/>
        <w:rPr>
          <w:sz w:val="26"/>
          <w:szCs w:val="26"/>
        </w:rPr>
      </w:pPr>
      <w:r w:rsidRPr="00A76A9D">
        <w:rPr>
          <w:sz w:val="26"/>
          <w:szCs w:val="26"/>
        </w:rPr>
        <w:t>2. Признать утратившим силу постановление администрации городского п</w:t>
      </w:r>
      <w:r w:rsidRPr="00A76A9D">
        <w:rPr>
          <w:sz w:val="26"/>
          <w:szCs w:val="26"/>
        </w:rPr>
        <w:t>о</w:t>
      </w:r>
      <w:r w:rsidRPr="00A76A9D">
        <w:rPr>
          <w:sz w:val="26"/>
          <w:szCs w:val="26"/>
        </w:rPr>
        <w:t>селения «Город Балей» от  27.08.2012 г. за № 197</w:t>
      </w:r>
      <w:r w:rsidR="00A76A9D" w:rsidRPr="00A76A9D">
        <w:rPr>
          <w:sz w:val="26"/>
          <w:szCs w:val="26"/>
        </w:rPr>
        <w:t xml:space="preserve"> «Об утверждении  администр</w:t>
      </w:r>
      <w:r w:rsidR="00A76A9D" w:rsidRPr="00A76A9D">
        <w:rPr>
          <w:sz w:val="26"/>
          <w:szCs w:val="26"/>
        </w:rPr>
        <w:t>а</w:t>
      </w:r>
      <w:r w:rsidR="00A76A9D" w:rsidRPr="00A76A9D">
        <w:rPr>
          <w:sz w:val="26"/>
          <w:szCs w:val="26"/>
        </w:rPr>
        <w:t>тивного регламента по предоставлению  муниципальной услуги «Выдача разреш</w:t>
      </w:r>
      <w:r w:rsidR="00A76A9D" w:rsidRPr="00A76A9D">
        <w:rPr>
          <w:sz w:val="26"/>
          <w:szCs w:val="26"/>
        </w:rPr>
        <w:t>е</w:t>
      </w:r>
      <w:r w:rsidR="00A76A9D" w:rsidRPr="00A76A9D">
        <w:rPr>
          <w:sz w:val="26"/>
          <w:szCs w:val="26"/>
        </w:rPr>
        <w:t>ния на строительство, реконструкцию, капитальный ремонт пересечения автом</w:t>
      </w:r>
      <w:r w:rsidR="00A76A9D" w:rsidRPr="00A76A9D">
        <w:rPr>
          <w:sz w:val="26"/>
          <w:szCs w:val="26"/>
        </w:rPr>
        <w:t>о</w:t>
      </w:r>
      <w:r w:rsidR="00A76A9D" w:rsidRPr="00A76A9D">
        <w:rPr>
          <w:sz w:val="26"/>
          <w:szCs w:val="26"/>
        </w:rPr>
        <w:t>бильной дороги местного значения с другими автомобильными дорогами и прим</w:t>
      </w:r>
      <w:r w:rsidR="00A76A9D" w:rsidRPr="00A76A9D">
        <w:rPr>
          <w:sz w:val="26"/>
          <w:szCs w:val="26"/>
        </w:rPr>
        <w:t>ы</w:t>
      </w:r>
      <w:r w:rsidR="00A76A9D" w:rsidRPr="00A76A9D">
        <w:rPr>
          <w:sz w:val="26"/>
          <w:szCs w:val="26"/>
        </w:rPr>
        <w:t>кания автомобильной дороги местного значения к другой автомобильной дороге»»</w:t>
      </w:r>
    </w:p>
    <w:p w:rsidR="002C6C57" w:rsidRPr="00A76A9D" w:rsidRDefault="002C6C57" w:rsidP="002C6C57">
      <w:pPr>
        <w:jc w:val="both"/>
        <w:rPr>
          <w:rFonts w:eastAsia="Batang"/>
          <w:sz w:val="26"/>
          <w:szCs w:val="26"/>
        </w:rPr>
      </w:pPr>
      <w:r w:rsidRPr="00A76A9D">
        <w:rPr>
          <w:rFonts w:eastAsia="Batang"/>
          <w:sz w:val="26"/>
          <w:szCs w:val="26"/>
        </w:rPr>
        <w:t xml:space="preserve">        </w:t>
      </w:r>
      <w:r w:rsidR="00B83A85" w:rsidRPr="00A76A9D">
        <w:rPr>
          <w:rFonts w:eastAsia="Batang"/>
          <w:sz w:val="26"/>
          <w:szCs w:val="26"/>
        </w:rPr>
        <w:t xml:space="preserve"> </w:t>
      </w:r>
      <w:r w:rsidRPr="00A76A9D">
        <w:rPr>
          <w:rFonts w:eastAsia="Batang"/>
          <w:sz w:val="26"/>
          <w:szCs w:val="26"/>
        </w:rPr>
        <w:t xml:space="preserve"> </w:t>
      </w:r>
      <w:r w:rsidR="00B83A85" w:rsidRPr="00A76A9D">
        <w:rPr>
          <w:rFonts w:eastAsia="Batang"/>
          <w:sz w:val="26"/>
          <w:szCs w:val="26"/>
        </w:rPr>
        <w:t>3</w:t>
      </w:r>
      <w:r w:rsidRPr="00A76A9D">
        <w:rPr>
          <w:rFonts w:eastAsia="Batang"/>
          <w:sz w:val="26"/>
          <w:szCs w:val="26"/>
        </w:rPr>
        <w:t>. Настоящее Постановление  разместить на официальном сайте горо</w:t>
      </w:r>
      <w:r w:rsidRPr="00A76A9D">
        <w:rPr>
          <w:rFonts w:eastAsia="Batang"/>
          <w:sz w:val="26"/>
          <w:szCs w:val="26"/>
        </w:rPr>
        <w:t>д</w:t>
      </w:r>
      <w:r w:rsidRPr="00A76A9D">
        <w:rPr>
          <w:rFonts w:eastAsia="Batang"/>
          <w:sz w:val="26"/>
          <w:szCs w:val="26"/>
        </w:rPr>
        <w:t>ского поселения «Город Балей» в информационно-телекоммуникационной сети «Инте</w:t>
      </w:r>
      <w:r w:rsidRPr="00A76A9D">
        <w:rPr>
          <w:rFonts w:eastAsia="Batang"/>
          <w:sz w:val="26"/>
          <w:szCs w:val="26"/>
        </w:rPr>
        <w:t>р</w:t>
      </w:r>
      <w:r w:rsidRPr="00A76A9D">
        <w:rPr>
          <w:rFonts w:eastAsia="Batang"/>
          <w:sz w:val="26"/>
          <w:szCs w:val="26"/>
        </w:rPr>
        <w:t>нет».</w:t>
      </w:r>
    </w:p>
    <w:p w:rsidR="002C6C57" w:rsidRPr="00A76A9D" w:rsidRDefault="00B83A85" w:rsidP="002C6C57">
      <w:pPr>
        <w:jc w:val="both"/>
        <w:rPr>
          <w:sz w:val="26"/>
          <w:szCs w:val="26"/>
        </w:rPr>
      </w:pPr>
      <w:r w:rsidRPr="00A76A9D">
        <w:rPr>
          <w:rFonts w:eastAsia="Batang"/>
          <w:sz w:val="26"/>
          <w:szCs w:val="26"/>
        </w:rPr>
        <w:t xml:space="preserve">         </w:t>
      </w:r>
      <w:r w:rsidR="002C6C57" w:rsidRPr="00A76A9D">
        <w:rPr>
          <w:rFonts w:eastAsia="Batang"/>
          <w:sz w:val="26"/>
          <w:szCs w:val="26"/>
        </w:rPr>
        <w:t xml:space="preserve"> </w:t>
      </w:r>
      <w:r w:rsidRPr="00A76A9D">
        <w:rPr>
          <w:rFonts w:eastAsia="Batang"/>
          <w:sz w:val="26"/>
          <w:szCs w:val="26"/>
        </w:rPr>
        <w:t>4</w:t>
      </w:r>
      <w:r w:rsidR="002C6C57" w:rsidRPr="00A76A9D">
        <w:rPr>
          <w:rFonts w:eastAsia="Batang"/>
          <w:sz w:val="26"/>
          <w:szCs w:val="26"/>
        </w:rPr>
        <w:t>.Настоящее Постановление вступает в силу на следующий день после дня его официального обнародования.</w:t>
      </w:r>
      <w:r w:rsidR="002C6C57" w:rsidRPr="00A76A9D">
        <w:rPr>
          <w:sz w:val="26"/>
          <w:szCs w:val="26"/>
        </w:rPr>
        <w:t xml:space="preserve">  </w:t>
      </w:r>
    </w:p>
    <w:p w:rsidR="00A76A9D" w:rsidRDefault="002C6C57" w:rsidP="002C6C57">
      <w:pPr>
        <w:jc w:val="both"/>
        <w:rPr>
          <w:sz w:val="26"/>
          <w:szCs w:val="26"/>
        </w:rPr>
      </w:pPr>
      <w:r w:rsidRPr="00A76A9D">
        <w:rPr>
          <w:sz w:val="26"/>
          <w:szCs w:val="26"/>
        </w:rPr>
        <w:t xml:space="preserve">                           </w:t>
      </w:r>
    </w:p>
    <w:p w:rsidR="002C6C57" w:rsidRPr="00A76A9D" w:rsidRDefault="002C6C57" w:rsidP="002C6C57">
      <w:pPr>
        <w:jc w:val="both"/>
        <w:rPr>
          <w:sz w:val="26"/>
          <w:szCs w:val="26"/>
        </w:rPr>
      </w:pPr>
      <w:r w:rsidRPr="00A76A9D">
        <w:rPr>
          <w:sz w:val="26"/>
          <w:szCs w:val="26"/>
        </w:rPr>
        <w:t xml:space="preserve">Глава </w:t>
      </w:r>
    </w:p>
    <w:p w:rsidR="002C6C57" w:rsidRPr="00A76A9D" w:rsidRDefault="002C6C57" w:rsidP="002C6C57">
      <w:pPr>
        <w:jc w:val="both"/>
        <w:rPr>
          <w:sz w:val="26"/>
          <w:szCs w:val="26"/>
        </w:rPr>
      </w:pPr>
      <w:r w:rsidRPr="00A76A9D">
        <w:rPr>
          <w:sz w:val="26"/>
          <w:szCs w:val="26"/>
        </w:rPr>
        <w:t>городского поселения «Город Балей»                                       Л.Т. Заверуха</w:t>
      </w:r>
    </w:p>
    <w:p w:rsidR="002C6C57" w:rsidRPr="002C6C57" w:rsidRDefault="002C6C57" w:rsidP="002C6C57">
      <w:pPr>
        <w:jc w:val="both"/>
        <w:rPr>
          <w:sz w:val="16"/>
          <w:szCs w:val="16"/>
        </w:rPr>
      </w:pPr>
    </w:p>
    <w:p w:rsidR="004C613C" w:rsidRDefault="004C613C" w:rsidP="004C613C">
      <w:pPr>
        <w:widowControl w:val="0"/>
        <w:autoSpaceDE w:val="0"/>
        <w:autoSpaceDN w:val="0"/>
        <w:adjustRightInd w:val="0"/>
        <w:jc w:val="both"/>
        <w:rPr>
          <w:bCs/>
          <w:sz w:val="16"/>
          <w:szCs w:val="16"/>
        </w:rPr>
      </w:pPr>
    </w:p>
    <w:p w:rsidR="004C613C" w:rsidRPr="004C613C" w:rsidRDefault="004C613C" w:rsidP="004C613C">
      <w:pPr>
        <w:widowControl w:val="0"/>
        <w:autoSpaceDE w:val="0"/>
        <w:autoSpaceDN w:val="0"/>
        <w:adjustRightInd w:val="0"/>
        <w:jc w:val="both"/>
        <w:rPr>
          <w:bCs/>
          <w:sz w:val="16"/>
          <w:szCs w:val="16"/>
        </w:rPr>
      </w:pPr>
      <w:r w:rsidRPr="004C613C">
        <w:rPr>
          <w:bCs/>
          <w:sz w:val="16"/>
          <w:szCs w:val="16"/>
        </w:rPr>
        <w:t xml:space="preserve">      испл. Щербинина О.В.</w:t>
      </w:r>
    </w:p>
    <w:p w:rsidR="002C6C57" w:rsidRPr="00B83A85" w:rsidRDefault="004C613C" w:rsidP="00A76A9D">
      <w:pPr>
        <w:jc w:val="right"/>
        <w:rPr>
          <w:rFonts w:ascii="Arial" w:hAnsi="Arial" w:cs="Arial"/>
        </w:rPr>
      </w:pPr>
      <w:r w:rsidRPr="004C613C">
        <w:rPr>
          <w:sz w:val="16"/>
          <w:szCs w:val="16"/>
        </w:rPr>
        <w:t xml:space="preserve">согласованно: юрисконсульт Баранова Н.С.                                                         </w:t>
      </w:r>
      <w:r w:rsidR="002C6C57" w:rsidRPr="002C6C57">
        <w:rPr>
          <w:rFonts w:ascii="Arial" w:hAnsi="Arial" w:cs="Arial"/>
        </w:rPr>
        <w:br w:type="page"/>
      </w:r>
      <w:r w:rsidR="002C6C57" w:rsidRPr="002C6C57">
        <w:rPr>
          <w:rFonts w:ascii="Arial" w:hAnsi="Arial" w:cs="Arial"/>
        </w:rPr>
        <w:lastRenderedPageBreak/>
        <w:t xml:space="preserve">                                                                        </w:t>
      </w:r>
      <w:r w:rsidR="002C6C57" w:rsidRPr="002C6C57">
        <w:rPr>
          <w:sz w:val="28"/>
          <w:szCs w:val="28"/>
        </w:rPr>
        <w:tab/>
      </w:r>
      <w:r w:rsidR="002C6C57" w:rsidRPr="00B83A85">
        <w:rPr>
          <w:sz w:val="28"/>
          <w:szCs w:val="28"/>
        </w:rPr>
        <w:t xml:space="preserve">                  </w:t>
      </w:r>
      <w:r w:rsidR="002C6C57" w:rsidRPr="00B83A85">
        <w:t>Утвержден</w:t>
      </w:r>
    </w:p>
    <w:p w:rsidR="002C6C57" w:rsidRPr="00B83A85" w:rsidRDefault="002C6C57" w:rsidP="00A76A9D">
      <w:pPr>
        <w:ind w:firstLine="851"/>
        <w:jc w:val="right"/>
      </w:pPr>
      <w:r w:rsidRPr="00B83A85">
        <w:t>постановлением администрации</w:t>
      </w:r>
    </w:p>
    <w:p w:rsidR="002C6C57" w:rsidRPr="00B83A85" w:rsidRDefault="002C6C57" w:rsidP="00A76A9D">
      <w:pPr>
        <w:ind w:firstLine="851"/>
        <w:jc w:val="right"/>
      </w:pPr>
      <w:r w:rsidRPr="00B83A85">
        <w:t>городского поселения «Город Балей»</w:t>
      </w:r>
    </w:p>
    <w:p w:rsidR="002C6C57" w:rsidRPr="00B83A85" w:rsidRDefault="002C6C57" w:rsidP="00A76A9D">
      <w:pPr>
        <w:ind w:firstLine="851"/>
        <w:jc w:val="right"/>
      </w:pPr>
      <w:r w:rsidRPr="00B83A85">
        <w:t>от «</w:t>
      </w:r>
      <w:r w:rsidR="00A76A9D">
        <w:t>14</w:t>
      </w:r>
      <w:r w:rsidRPr="00B83A85">
        <w:t xml:space="preserve">» </w:t>
      </w:r>
      <w:r w:rsidR="00A76A9D">
        <w:t xml:space="preserve">марта </w:t>
      </w:r>
      <w:r w:rsidRPr="00B83A85">
        <w:t xml:space="preserve"> 201</w:t>
      </w:r>
      <w:r w:rsidR="00A76A9D">
        <w:t>8</w:t>
      </w:r>
      <w:r w:rsidRPr="00B83A85">
        <w:t xml:space="preserve"> г. № </w:t>
      </w:r>
      <w:r w:rsidR="00A76A9D">
        <w:t>166</w:t>
      </w:r>
    </w:p>
    <w:p w:rsidR="002C6C57" w:rsidRDefault="002C6C57" w:rsidP="00A76A9D">
      <w:pPr>
        <w:pStyle w:val="ConsPlusNormal"/>
        <w:suppressAutoHyphens/>
        <w:ind w:left="5760" w:firstLine="0"/>
        <w:jc w:val="right"/>
        <w:rPr>
          <w:rFonts w:ascii="Times New Roman" w:hAnsi="Times New Roman" w:cs="Times New Roman"/>
          <w:sz w:val="24"/>
          <w:szCs w:val="24"/>
        </w:rPr>
      </w:pPr>
    </w:p>
    <w:p w:rsidR="006F55ED" w:rsidRPr="003312FF" w:rsidRDefault="006F55ED" w:rsidP="00A90E6A">
      <w:pPr>
        <w:widowControl w:val="0"/>
        <w:suppressAutoHyphens/>
        <w:ind w:firstLine="709"/>
        <w:jc w:val="center"/>
        <w:rPr>
          <w:lang w:eastAsia="en-US"/>
        </w:rPr>
      </w:pPr>
    </w:p>
    <w:p w:rsidR="009671FB" w:rsidRPr="003312FF" w:rsidRDefault="009671FB" w:rsidP="00A90E6A">
      <w:pPr>
        <w:widowControl w:val="0"/>
        <w:suppressAutoHyphens/>
        <w:ind w:firstLine="709"/>
        <w:jc w:val="center"/>
        <w:rPr>
          <w:b/>
          <w:bCs/>
          <w:lang w:eastAsia="en-US"/>
        </w:rPr>
      </w:pPr>
      <w:r w:rsidRPr="003312FF">
        <w:rPr>
          <w:b/>
          <w:bCs/>
          <w:lang w:eastAsia="en-US"/>
        </w:rPr>
        <w:t>АДМИНИСТРАТИВНЫЙ РЕГЛАМЕНТ</w:t>
      </w:r>
    </w:p>
    <w:p w:rsidR="009671FB" w:rsidRPr="003312FF" w:rsidRDefault="006F55ED" w:rsidP="00A90E6A">
      <w:pPr>
        <w:widowControl w:val="0"/>
        <w:suppressAutoHyphens/>
        <w:ind w:firstLine="709"/>
        <w:jc w:val="center"/>
        <w:rPr>
          <w:b/>
          <w:bCs/>
          <w:lang w:eastAsia="en-US"/>
        </w:rPr>
      </w:pPr>
      <w:r>
        <w:rPr>
          <w:b/>
          <w:bCs/>
          <w:lang w:eastAsia="en-US"/>
        </w:rPr>
        <w:t xml:space="preserve">по </w:t>
      </w:r>
      <w:r w:rsidR="009671FB" w:rsidRPr="003312FF">
        <w:rPr>
          <w:b/>
          <w:bCs/>
          <w:lang w:eastAsia="en-US"/>
        </w:rPr>
        <w:t>предоставлени</w:t>
      </w:r>
      <w:r>
        <w:rPr>
          <w:b/>
          <w:bCs/>
          <w:lang w:eastAsia="en-US"/>
        </w:rPr>
        <w:t>ю</w:t>
      </w:r>
      <w:r w:rsidR="009671FB" w:rsidRPr="003312FF">
        <w:rPr>
          <w:b/>
          <w:bCs/>
          <w:lang w:eastAsia="en-US"/>
        </w:rPr>
        <w:t xml:space="preserve"> муниципальной услуги </w:t>
      </w:r>
      <w:r w:rsidR="00C17970" w:rsidRPr="003312FF">
        <w:rPr>
          <w:b/>
          <w:bCs/>
          <w:lang w:eastAsia="en-US"/>
        </w:rPr>
        <w:t>«В</w:t>
      </w:r>
      <w:r>
        <w:rPr>
          <w:b/>
          <w:bCs/>
          <w:lang w:eastAsia="en-US"/>
        </w:rPr>
        <w:t>ыдача</w:t>
      </w:r>
      <w:r w:rsidR="009671FB" w:rsidRPr="003312FF">
        <w:rPr>
          <w:b/>
          <w:bCs/>
          <w:lang w:eastAsia="en-US"/>
        </w:rPr>
        <w:t xml:space="preserve">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Pr>
          <w:b/>
          <w:bCs/>
          <w:lang w:eastAsia="en-US"/>
        </w:rPr>
        <w:t>»</w:t>
      </w:r>
    </w:p>
    <w:p w:rsidR="00083DBC" w:rsidRPr="003312FF" w:rsidRDefault="00083DBC" w:rsidP="00A90E6A">
      <w:pPr>
        <w:widowControl w:val="0"/>
        <w:suppressAutoHyphens/>
        <w:ind w:firstLine="709"/>
        <w:jc w:val="center"/>
        <w:rPr>
          <w:b/>
          <w:bCs/>
          <w:lang w:eastAsia="en-US"/>
        </w:rPr>
      </w:pPr>
    </w:p>
    <w:p w:rsidR="009671FB" w:rsidRPr="003312FF" w:rsidRDefault="009671FB" w:rsidP="00A90E6A">
      <w:pPr>
        <w:widowControl w:val="0"/>
        <w:suppressAutoHyphens/>
        <w:ind w:firstLine="709"/>
        <w:jc w:val="center"/>
        <w:rPr>
          <w:b/>
          <w:bCs/>
          <w:lang w:eastAsia="en-US"/>
        </w:rPr>
      </w:pPr>
      <w:r w:rsidRPr="003312FF">
        <w:rPr>
          <w:b/>
          <w:bCs/>
          <w:lang w:eastAsia="en-US"/>
        </w:rPr>
        <w:t>1.Общие положения</w:t>
      </w:r>
    </w:p>
    <w:p w:rsidR="00EA7301" w:rsidRPr="003312FF" w:rsidRDefault="009671FB" w:rsidP="00B85992">
      <w:pPr>
        <w:widowControl w:val="0"/>
        <w:suppressAutoHyphens/>
        <w:ind w:firstLine="709"/>
        <w:jc w:val="both"/>
        <w:rPr>
          <w:b/>
          <w:bCs/>
          <w:lang w:eastAsia="en-US"/>
        </w:rPr>
      </w:pPr>
      <w:r w:rsidRPr="003312FF">
        <w:rPr>
          <w:b/>
          <w:bCs/>
          <w:lang w:eastAsia="en-US"/>
        </w:rPr>
        <w:t> </w:t>
      </w:r>
      <w:r w:rsidR="00A90E6A">
        <w:rPr>
          <w:b/>
          <w:bCs/>
          <w:lang w:eastAsia="en-US"/>
        </w:rPr>
        <w:t xml:space="preserve">1.1. </w:t>
      </w:r>
      <w:r w:rsidR="00EA7301" w:rsidRPr="003312FF">
        <w:rPr>
          <w:b/>
          <w:bCs/>
          <w:lang w:eastAsia="en-US"/>
        </w:rPr>
        <w:t>Предмет регулирования регламента</w:t>
      </w:r>
    </w:p>
    <w:p w:rsidR="009671FB" w:rsidRPr="003312FF" w:rsidRDefault="009671FB" w:rsidP="00A90E6A">
      <w:pPr>
        <w:widowControl w:val="0"/>
        <w:suppressAutoHyphens/>
        <w:ind w:firstLine="709"/>
        <w:jc w:val="both"/>
        <w:rPr>
          <w:lang w:eastAsia="en-US"/>
        </w:rPr>
      </w:pPr>
      <w:r w:rsidRPr="003312FF">
        <w:rPr>
          <w:lang w:eastAsia="en-US"/>
        </w:rPr>
        <w:t xml:space="preserve">Административный регламент предоставления муниципальной услуги по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(далее – Регламент) устанавливает сроки и последовательность административных процедур и административных действий </w:t>
      </w:r>
      <w:r w:rsidR="00B83A85" w:rsidRPr="00B83A85">
        <w:rPr>
          <w:lang w:eastAsia="en-US"/>
        </w:rPr>
        <w:t>Администрации городского поселения «Город Балей»</w:t>
      </w:r>
      <w:r w:rsidRPr="003312FF">
        <w:rPr>
          <w:lang w:eastAsia="en-US"/>
        </w:rPr>
        <w:t xml:space="preserve"> (далее – Администрация) порядок взаимодействия между его структурными подразделениями и должностными лицами, а также взаимодействие Администрации</w:t>
      </w:r>
      <w:r w:rsidR="00A90E6A">
        <w:rPr>
          <w:lang w:eastAsia="en-US"/>
        </w:rPr>
        <w:t xml:space="preserve"> </w:t>
      </w:r>
      <w:r w:rsidRPr="003312FF">
        <w:rPr>
          <w:lang w:eastAsia="en-US"/>
        </w:rPr>
        <w:t>с заявителями, органами государственной власти, органами местного самоуправления в</w:t>
      </w:r>
      <w:r w:rsidR="00C17970" w:rsidRPr="003312FF">
        <w:rPr>
          <w:lang w:eastAsia="en-US"/>
        </w:rPr>
        <w:t xml:space="preserve"> Забайкальском крае</w:t>
      </w:r>
      <w:r w:rsidRPr="003312FF">
        <w:rPr>
          <w:lang w:eastAsia="en-US"/>
        </w:rPr>
        <w:t xml:space="preserve">, а также учреждениями и организациями при предоставлении муниципальной услуги. </w:t>
      </w:r>
    </w:p>
    <w:p w:rsidR="00EA7301" w:rsidRPr="003312FF" w:rsidRDefault="00EA7301" w:rsidP="00A90E6A">
      <w:pPr>
        <w:widowControl w:val="0"/>
        <w:suppressAutoHyphens/>
        <w:ind w:firstLine="709"/>
        <w:jc w:val="both"/>
        <w:rPr>
          <w:lang w:eastAsia="en-US"/>
        </w:rPr>
      </w:pPr>
    </w:p>
    <w:p w:rsidR="00EA7301" w:rsidRPr="003312FF" w:rsidRDefault="00A90E6A" w:rsidP="00A90E6A">
      <w:pPr>
        <w:widowControl w:val="0"/>
        <w:suppressAutoHyphens/>
        <w:ind w:left="960"/>
        <w:jc w:val="both"/>
        <w:rPr>
          <w:b/>
          <w:bCs/>
          <w:lang w:eastAsia="en-US"/>
        </w:rPr>
      </w:pPr>
      <w:r>
        <w:rPr>
          <w:b/>
          <w:bCs/>
          <w:lang w:eastAsia="en-US"/>
        </w:rPr>
        <w:t xml:space="preserve">1.2. </w:t>
      </w:r>
      <w:r w:rsidR="00EA7301" w:rsidRPr="003312FF">
        <w:rPr>
          <w:b/>
          <w:bCs/>
          <w:lang w:eastAsia="en-US"/>
        </w:rPr>
        <w:t xml:space="preserve">Круг заявителей </w:t>
      </w:r>
    </w:p>
    <w:p w:rsidR="00EA7301" w:rsidRPr="003312FF" w:rsidRDefault="00EA7301" w:rsidP="00A90E6A">
      <w:pPr>
        <w:widowControl w:val="0"/>
        <w:suppressAutoHyphens/>
        <w:ind w:left="420"/>
      </w:pPr>
      <w:r w:rsidRPr="003312FF">
        <w:t>Заявителями на получение муниципальной услуги могут быть:</w:t>
      </w:r>
    </w:p>
    <w:p w:rsidR="00EA7301" w:rsidRPr="003312FF" w:rsidRDefault="00EA7301" w:rsidP="00A90E6A">
      <w:pPr>
        <w:widowControl w:val="0"/>
        <w:suppressAutoHyphens/>
        <w:ind w:firstLine="420"/>
        <w:jc w:val="both"/>
      </w:pPr>
      <w:r w:rsidRPr="003312FF">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w:t>
      </w:r>
      <w:r w:rsidR="00A90E6A">
        <w:t xml:space="preserve"> </w:t>
      </w:r>
      <w:r w:rsidRPr="003312FF">
        <w:t>(представитель);</w:t>
      </w:r>
    </w:p>
    <w:p w:rsidR="00EA7301" w:rsidRPr="003312FF" w:rsidRDefault="00EA7301" w:rsidP="00A90E6A">
      <w:pPr>
        <w:widowControl w:val="0"/>
        <w:suppressAutoHyphens/>
        <w:ind w:firstLine="420"/>
        <w:jc w:val="both"/>
      </w:pPr>
      <w:r w:rsidRPr="003312FF">
        <w:t>- индивидуальные предприниматели и лица, действующие по доверенности от имени индивидуального предпринимателя;</w:t>
      </w:r>
    </w:p>
    <w:p w:rsidR="00EA7301" w:rsidRPr="003312FF" w:rsidRDefault="00EA7301" w:rsidP="00A90E6A">
      <w:pPr>
        <w:widowControl w:val="0"/>
        <w:suppressAutoHyphens/>
        <w:ind w:firstLine="420"/>
        <w:jc w:val="both"/>
      </w:pPr>
      <w:r w:rsidRPr="003312FF">
        <w:t xml:space="preserve">- физические лица и лица, действующие по доверенности от их имени. </w:t>
      </w:r>
    </w:p>
    <w:p w:rsidR="00EA7301" w:rsidRPr="003312FF" w:rsidRDefault="00EA7301" w:rsidP="00A90E6A">
      <w:pPr>
        <w:widowControl w:val="0"/>
        <w:suppressAutoHyphens/>
        <w:ind w:left="420"/>
        <w:jc w:val="both"/>
        <w:rPr>
          <w:sz w:val="28"/>
          <w:szCs w:val="28"/>
        </w:rPr>
      </w:pPr>
    </w:p>
    <w:p w:rsidR="009671FB" w:rsidRPr="003312FF" w:rsidRDefault="009671FB" w:rsidP="00A90E6A">
      <w:pPr>
        <w:widowControl w:val="0"/>
        <w:suppressAutoHyphens/>
        <w:ind w:firstLine="709"/>
        <w:jc w:val="both"/>
        <w:rPr>
          <w:b/>
          <w:bCs/>
          <w:lang w:eastAsia="en-US"/>
        </w:rPr>
      </w:pPr>
      <w:r w:rsidRPr="003312FF">
        <w:rPr>
          <w:b/>
          <w:bCs/>
          <w:lang w:eastAsia="en-US"/>
        </w:rPr>
        <w:t xml:space="preserve">1.3. </w:t>
      </w:r>
      <w:r w:rsidR="00EA7301" w:rsidRPr="003312FF">
        <w:rPr>
          <w:b/>
          <w:bCs/>
          <w:lang w:eastAsia="en-US"/>
        </w:rPr>
        <w:t xml:space="preserve">Требования к порядку </w:t>
      </w:r>
      <w:r w:rsidRPr="003312FF">
        <w:rPr>
          <w:b/>
          <w:bCs/>
          <w:lang w:eastAsia="en-US"/>
        </w:rPr>
        <w:t>информирования о правилах предоставления муниципальной услу</w:t>
      </w:r>
      <w:r w:rsidR="00EA7301" w:rsidRPr="003312FF">
        <w:rPr>
          <w:b/>
          <w:bCs/>
          <w:lang w:eastAsia="en-US"/>
        </w:rPr>
        <w:t>ги</w:t>
      </w:r>
    </w:p>
    <w:p w:rsidR="009671FB" w:rsidRPr="003312FF" w:rsidRDefault="009671FB" w:rsidP="00A90E6A">
      <w:pPr>
        <w:widowControl w:val="0"/>
        <w:suppressAutoHyphens/>
        <w:ind w:firstLine="709"/>
        <w:jc w:val="both"/>
        <w:rPr>
          <w:lang w:eastAsia="en-US"/>
        </w:rPr>
      </w:pPr>
      <w:r w:rsidRPr="003312FF">
        <w:rPr>
          <w:lang w:eastAsia="en-US"/>
        </w:rPr>
        <w:t>1.3.1. Сведения о месте нахождения, графике работы, телефонах</w:t>
      </w:r>
      <w:r w:rsidR="00083DBC" w:rsidRPr="003312FF">
        <w:rPr>
          <w:lang w:eastAsia="en-US"/>
        </w:rPr>
        <w:t xml:space="preserve"> для</w:t>
      </w:r>
      <w:r w:rsidRPr="003312FF">
        <w:rPr>
          <w:lang w:eastAsia="en-US"/>
        </w:rPr>
        <w:t xml:space="preserve"> справок и консультаций, справочных телефонах структурных подразделений, официальном сайте, электронной почте Администрации</w:t>
      </w:r>
      <w:r w:rsidR="00A90E6A">
        <w:rPr>
          <w:lang w:eastAsia="en-US"/>
        </w:rPr>
        <w:t xml:space="preserve"> </w:t>
      </w:r>
      <w:r w:rsidRPr="003312FF">
        <w:rPr>
          <w:lang w:eastAsia="en-US"/>
        </w:rPr>
        <w:t>приводятся</w:t>
      </w:r>
      <w:r w:rsidR="00A90E6A">
        <w:rPr>
          <w:lang w:eastAsia="en-US"/>
        </w:rPr>
        <w:t xml:space="preserve"> </w:t>
      </w:r>
      <w:r w:rsidRPr="003312FF">
        <w:rPr>
          <w:lang w:eastAsia="en-US"/>
        </w:rPr>
        <w:t>в</w:t>
      </w:r>
      <w:r w:rsidR="00A90E6A">
        <w:rPr>
          <w:lang w:eastAsia="en-US"/>
        </w:rPr>
        <w:t xml:space="preserve"> </w:t>
      </w:r>
      <w:r w:rsidRPr="003312FF">
        <w:rPr>
          <w:lang w:eastAsia="en-US"/>
        </w:rPr>
        <w:t>приложении № 1 к настоящему Регламенту.</w:t>
      </w:r>
    </w:p>
    <w:p w:rsidR="009671FB" w:rsidRPr="003312FF" w:rsidRDefault="009671FB" w:rsidP="00A90E6A">
      <w:pPr>
        <w:widowControl w:val="0"/>
        <w:suppressAutoHyphens/>
        <w:ind w:firstLine="709"/>
        <w:jc w:val="both"/>
        <w:rPr>
          <w:lang w:eastAsia="en-US"/>
        </w:rPr>
      </w:pPr>
      <w:r w:rsidRPr="003312FF">
        <w:rPr>
          <w:lang w:eastAsia="en-US"/>
        </w:rPr>
        <w:t>1.3.2. Порядок получения информации заявителями:</w:t>
      </w:r>
    </w:p>
    <w:p w:rsidR="009671FB" w:rsidRPr="003312FF" w:rsidRDefault="009671FB" w:rsidP="00A90E6A">
      <w:pPr>
        <w:widowControl w:val="0"/>
        <w:suppressAutoHyphens/>
        <w:ind w:firstLine="709"/>
        <w:jc w:val="both"/>
        <w:rPr>
          <w:lang w:eastAsia="en-US"/>
        </w:rPr>
      </w:pPr>
      <w:r w:rsidRPr="003312FF">
        <w:rPr>
          <w:lang w:eastAsia="en-US"/>
        </w:rPr>
        <w:t>а) Информацию о правилах предоставления муниципальной услуги, а также о ходе её предоставления можно получить непосредственно в Администрации:</w:t>
      </w:r>
    </w:p>
    <w:p w:rsidR="009671FB" w:rsidRPr="003312FF" w:rsidRDefault="009671FB" w:rsidP="00A90E6A">
      <w:pPr>
        <w:widowControl w:val="0"/>
        <w:suppressAutoHyphens/>
        <w:ind w:firstLine="709"/>
        <w:jc w:val="both"/>
        <w:rPr>
          <w:lang w:eastAsia="en-US"/>
        </w:rPr>
      </w:pPr>
      <w:r w:rsidRPr="003312FF">
        <w:rPr>
          <w:lang w:eastAsia="en-US"/>
        </w:rPr>
        <w:t>- при личном обращении;</w:t>
      </w:r>
    </w:p>
    <w:p w:rsidR="009671FB" w:rsidRPr="003312FF" w:rsidRDefault="009671FB" w:rsidP="00A90E6A">
      <w:pPr>
        <w:widowControl w:val="0"/>
        <w:suppressAutoHyphens/>
        <w:ind w:firstLine="709"/>
        <w:jc w:val="both"/>
        <w:rPr>
          <w:lang w:eastAsia="en-US"/>
        </w:rPr>
      </w:pPr>
      <w:r w:rsidRPr="003312FF">
        <w:rPr>
          <w:lang w:eastAsia="en-US"/>
        </w:rPr>
        <w:t>- по письменным обращениям заявителей;</w:t>
      </w:r>
    </w:p>
    <w:p w:rsidR="009671FB" w:rsidRPr="003312FF" w:rsidRDefault="009671FB" w:rsidP="00A90E6A">
      <w:pPr>
        <w:widowControl w:val="0"/>
        <w:suppressAutoHyphens/>
        <w:ind w:firstLine="709"/>
        <w:jc w:val="both"/>
        <w:rPr>
          <w:lang w:eastAsia="en-US"/>
        </w:rPr>
      </w:pPr>
      <w:r w:rsidRPr="003312FF">
        <w:rPr>
          <w:lang w:eastAsia="en-US"/>
        </w:rPr>
        <w:t>- с использованием средств телефонной связи;</w:t>
      </w:r>
    </w:p>
    <w:p w:rsidR="009671FB" w:rsidRPr="003312FF" w:rsidRDefault="009671FB" w:rsidP="00A90E6A">
      <w:pPr>
        <w:widowControl w:val="0"/>
        <w:suppressAutoHyphens/>
        <w:ind w:firstLine="709"/>
        <w:jc w:val="both"/>
        <w:rPr>
          <w:lang w:eastAsia="en-US"/>
        </w:rPr>
      </w:pPr>
      <w:r w:rsidRPr="003312FF">
        <w:rPr>
          <w:lang w:eastAsia="en-US"/>
        </w:rPr>
        <w:t>- посредством электронной почты;</w:t>
      </w:r>
    </w:p>
    <w:p w:rsidR="00B83A85" w:rsidRDefault="009671FB" w:rsidP="00A90E6A">
      <w:pPr>
        <w:widowControl w:val="0"/>
        <w:suppressAutoHyphens/>
        <w:ind w:firstLine="709"/>
        <w:jc w:val="both"/>
      </w:pPr>
      <w:r w:rsidRPr="003312FF">
        <w:rPr>
          <w:lang w:eastAsia="en-US"/>
        </w:rPr>
        <w:t xml:space="preserve">-посредством интернета: </w:t>
      </w:r>
      <w:r w:rsidR="007C3A10" w:rsidRPr="003312FF">
        <w:rPr>
          <w:lang w:eastAsia="en-US"/>
        </w:rPr>
        <w:t xml:space="preserve">сайт </w:t>
      </w:r>
      <w:r w:rsidR="00A90E6A">
        <w:rPr>
          <w:lang w:eastAsia="en-US"/>
        </w:rPr>
        <w:t>а</w:t>
      </w:r>
      <w:r w:rsidR="00977492">
        <w:rPr>
          <w:lang w:eastAsia="en-US"/>
        </w:rPr>
        <w:t xml:space="preserve">дминистрации: </w:t>
      </w:r>
      <w:r w:rsidR="00A76A9D" w:rsidRPr="00A76A9D">
        <w:t>http://городбалей.рф/</w:t>
      </w:r>
    </w:p>
    <w:p w:rsidR="009671FB" w:rsidRPr="003312FF" w:rsidRDefault="009671FB" w:rsidP="00A90E6A">
      <w:pPr>
        <w:widowControl w:val="0"/>
        <w:suppressAutoHyphens/>
        <w:ind w:firstLine="709"/>
        <w:jc w:val="both"/>
        <w:rPr>
          <w:lang w:eastAsia="en-US"/>
        </w:rPr>
      </w:pPr>
      <w:r w:rsidRPr="003312FF">
        <w:rPr>
          <w:lang w:eastAsia="en-US"/>
        </w:rPr>
        <w:t xml:space="preserve">б) информация о порядке предоставления муниципальной услуги также размещается на информационных стендах в помещении, где осуществляется </w:t>
      </w:r>
      <w:r w:rsidRPr="003312FF">
        <w:rPr>
          <w:lang w:eastAsia="en-US"/>
        </w:rPr>
        <w:lastRenderedPageBreak/>
        <w:t>предоставление муниципальной услуги.</w:t>
      </w:r>
    </w:p>
    <w:p w:rsidR="009671FB" w:rsidRPr="003312FF" w:rsidRDefault="009671FB" w:rsidP="00A90E6A">
      <w:pPr>
        <w:widowControl w:val="0"/>
        <w:suppressAutoHyphens/>
        <w:ind w:firstLine="709"/>
        <w:jc w:val="both"/>
        <w:rPr>
          <w:lang w:eastAsia="en-US"/>
        </w:rPr>
      </w:pPr>
      <w:r w:rsidRPr="003312FF">
        <w:rPr>
          <w:lang w:eastAsia="en-US"/>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9671FB" w:rsidRPr="003312FF" w:rsidRDefault="009671FB" w:rsidP="00A90E6A">
      <w:pPr>
        <w:widowControl w:val="0"/>
        <w:suppressAutoHyphens/>
        <w:ind w:firstLine="709"/>
        <w:jc w:val="both"/>
        <w:rPr>
          <w:lang w:eastAsia="en-US"/>
        </w:rPr>
      </w:pPr>
      <w:r w:rsidRPr="003312FF">
        <w:rPr>
          <w:lang w:eastAsia="en-US"/>
        </w:rPr>
        <w:t>При консультировании по телефону специалист</w:t>
      </w:r>
      <w:r w:rsidR="00A90E6A">
        <w:rPr>
          <w:lang w:eastAsia="en-US"/>
        </w:rPr>
        <w:t xml:space="preserve"> </w:t>
      </w:r>
      <w:r w:rsidRPr="003312FF">
        <w:rPr>
          <w:lang w:eastAsia="en-US"/>
        </w:rPr>
        <w:t>должен назвать свою фамилию, имя, отчество, должность, а затем в вежливой форме четко и подробно проинформировать обратившегося по интересующи</w:t>
      </w:r>
      <w:r w:rsidR="005916C8" w:rsidRPr="003312FF">
        <w:rPr>
          <w:lang w:eastAsia="en-US"/>
        </w:rPr>
        <w:t>м его вопросам:</w:t>
      </w:r>
    </w:p>
    <w:p w:rsidR="009671FB" w:rsidRPr="003312FF" w:rsidRDefault="00083DBC" w:rsidP="00A90E6A">
      <w:pPr>
        <w:widowControl w:val="0"/>
        <w:suppressAutoHyphens/>
        <w:ind w:firstLine="709"/>
        <w:jc w:val="both"/>
        <w:rPr>
          <w:lang w:eastAsia="en-US"/>
        </w:rPr>
      </w:pPr>
      <w:r w:rsidRPr="003312FF">
        <w:rPr>
          <w:lang w:eastAsia="en-US"/>
        </w:rPr>
        <w:t>-</w:t>
      </w:r>
      <w:r w:rsidR="00A90E6A">
        <w:rPr>
          <w:lang w:eastAsia="en-US"/>
        </w:rPr>
        <w:t xml:space="preserve"> </w:t>
      </w:r>
      <w:r w:rsidR="009671FB" w:rsidRPr="003312FF">
        <w:rPr>
          <w:lang w:eastAsia="en-US"/>
        </w:rPr>
        <w:t>о перечне документов, необходимых для предоставления муниципальной услуги;</w:t>
      </w:r>
    </w:p>
    <w:p w:rsidR="009671FB" w:rsidRPr="003312FF" w:rsidRDefault="009671FB" w:rsidP="00A90E6A">
      <w:pPr>
        <w:widowControl w:val="0"/>
        <w:suppressAutoHyphens/>
        <w:ind w:firstLine="709"/>
        <w:jc w:val="both"/>
        <w:rPr>
          <w:lang w:eastAsia="en-US"/>
        </w:rPr>
      </w:pPr>
      <w:r w:rsidRPr="003312FF">
        <w:rPr>
          <w:lang w:eastAsia="en-US"/>
        </w:rPr>
        <w:t>- о графике работы, справочных телефонах структурного подразделения, предоставляющего муниципальную услугу;</w:t>
      </w:r>
    </w:p>
    <w:p w:rsidR="009671FB" w:rsidRPr="003312FF" w:rsidRDefault="005916C8" w:rsidP="00A90E6A">
      <w:pPr>
        <w:widowControl w:val="0"/>
        <w:suppressAutoHyphens/>
        <w:ind w:firstLine="709"/>
        <w:jc w:val="both"/>
        <w:rPr>
          <w:lang w:eastAsia="en-US"/>
        </w:rPr>
      </w:pPr>
      <w:r w:rsidRPr="003312FF">
        <w:rPr>
          <w:lang w:eastAsia="en-US"/>
        </w:rPr>
        <w:t>-</w:t>
      </w:r>
      <w:r w:rsidR="00A90E6A">
        <w:rPr>
          <w:lang w:eastAsia="en-US"/>
        </w:rPr>
        <w:t xml:space="preserve"> </w:t>
      </w:r>
      <w:r w:rsidRPr="003312FF">
        <w:rPr>
          <w:lang w:eastAsia="en-US"/>
        </w:rPr>
        <w:t xml:space="preserve">о входящем номере </w:t>
      </w:r>
      <w:r w:rsidR="009671FB" w:rsidRPr="003312FF">
        <w:rPr>
          <w:lang w:eastAsia="en-US"/>
        </w:rPr>
        <w:t>документов и т.д.</w:t>
      </w:r>
    </w:p>
    <w:p w:rsidR="009671FB" w:rsidRPr="003312FF" w:rsidRDefault="009671FB" w:rsidP="00A90E6A">
      <w:pPr>
        <w:widowControl w:val="0"/>
        <w:suppressAutoHyphens/>
        <w:ind w:firstLine="709"/>
        <w:jc w:val="both"/>
        <w:rPr>
          <w:lang w:eastAsia="en-US"/>
        </w:rPr>
      </w:pPr>
      <w:r w:rsidRPr="003312FF">
        <w:rPr>
          <w:lang w:eastAsia="en-US"/>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9671FB" w:rsidRPr="003312FF" w:rsidRDefault="009671FB" w:rsidP="00A90E6A">
      <w:pPr>
        <w:widowControl w:val="0"/>
        <w:suppressAutoHyphens/>
        <w:ind w:firstLine="709"/>
        <w:jc w:val="both"/>
        <w:rPr>
          <w:lang w:eastAsia="en-US"/>
        </w:rPr>
      </w:pPr>
      <w:r w:rsidRPr="003312FF">
        <w:rPr>
          <w:lang w:eastAsia="en-US"/>
        </w:rPr>
        <w:t>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9671FB" w:rsidRPr="003312FF" w:rsidRDefault="009671FB" w:rsidP="00A90E6A">
      <w:pPr>
        <w:widowControl w:val="0"/>
        <w:suppressAutoHyphens/>
        <w:ind w:firstLine="709"/>
        <w:jc w:val="both"/>
        <w:rPr>
          <w:lang w:eastAsia="en-US"/>
        </w:rPr>
      </w:pPr>
      <w:r w:rsidRPr="003312FF">
        <w:rPr>
          <w:lang w:eastAsia="en-US"/>
        </w:rPr>
        <w:t xml:space="preserve">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9671FB" w:rsidRPr="003312FF" w:rsidRDefault="009671FB" w:rsidP="00A90E6A">
      <w:pPr>
        <w:widowControl w:val="0"/>
        <w:suppressAutoHyphens/>
        <w:ind w:firstLine="709"/>
        <w:jc w:val="both"/>
        <w:rPr>
          <w:lang w:eastAsia="en-US"/>
        </w:rPr>
      </w:pPr>
      <w:r w:rsidRPr="003312FF">
        <w:rPr>
          <w:lang w:eastAsia="en-US"/>
        </w:rPr>
        <w:t>1.3.5.</w:t>
      </w:r>
      <w:r w:rsidR="00A90E6A">
        <w:rPr>
          <w:lang w:eastAsia="en-US"/>
        </w:rPr>
        <w:t xml:space="preserve"> </w:t>
      </w:r>
      <w:r w:rsidRPr="003312FF">
        <w:rPr>
          <w:lang w:eastAsia="en-US"/>
        </w:rPr>
        <w:t>Требования к раз</w:t>
      </w:r>
      <w:r w:rsidR="005916C8" w:rsidRPr="003312FF">
        <w:rPr>
          <w:lang w:eastAsia="en-US"/>
        </w:rPr>
        <w:t xml:space="preserve">мещению и оформлению </w:t>
      </w:r>
      <w:r w:rsidRPr="003312FF">
        <w:rPr>
          <w:lang w:eastAsia="en-US"/>
        </w:rPr>
        <w:t>визуальной, текстовой и мультимедийной информации</w:t>
      </w:r>
      <w:r w:rsidR="005916C8" w:rsidRPr="003312FF">
        <w:rPr>
          <w:lang w:eastAsia="en-US"/>
        </w:rPr>
        <w:t>.</w:t>
      </w:r>
    </w:p>
    <w:p w:rsidR="009671FB" w:rsidRPr="003312FF" w:rsidRDefault="009671FB" w:rsidP="00A90E6A">
      <w:pPr>
        <w:widowControl w:val="0"/>
        <w:suppressAutoHyphens/>
        <w:ind w:firstLine="709"/>
        <w:jc w:val="both"/>
        <w:rPr>
          <w:lang w:eastAsia="en-US"/>
        </w:rPr>
      </w:pPr>
      <w:r w:rsidRPr="003312FF">
        <w:rPr>
          <w:lang w:eastAsia="en-US"/>
        </w:rPr>
        <w:t>Тексты информационных материалов печатаются удобным для чтения шрифтом, без исправлений, наиболее важные места подчеркиваются.</w:t>
      </w:r>
    </w:p>
    <w:p w:rsidR="009671FB" w:rsidRPr="003312FF" w:rsidRDefault="009671FB" w:rsidP="00A90E6A">
      <w:pPr>
        <w:widowControl w:val="0"/>
        <w:suppressAutoHyphens/>
        <w:ind w:firstLine="709"/>
        <w:jc w:val="both"/>
        <w:rPr>
          <w:lang w:eastAsia="en-US"/>
        </w:rPr>
      </w:pPr>
      <w:r w:rsidRPr="003312FF">
        <w:rPr>
          <w:lang w:eastAsia="en-US"/>
        </w:rPr>
        <w:t>На информационном стенде и в сети Интернет размещается информация,</w:t>
      </w:r>
      <w:r w:rsidR="00A90E6A">
        <w:rPr>
          <w:lang w:eastAsia="en-US"/>
        </w:rPr>
        <w:t xml:space="preserve"> </w:t>
      </w:r>
      <w:r w:rsidRPr="003312FF">
        <w:rPr>
          <w:lang w:eastAsia="en-US"/>
        </w:rPr>
        <w:t>о местонахождении</w:t>
      </w:r>
      <w:r w:rsidR="00A90E6A">
        <w:rPr>
          <w:lang w:eastAsia="en-US"/>
        </w:rPr>
        <w:t xml:space="preserve"> </w:t>
      </w:r>
      <w:r w:rsidRPr="003312FF">
        <w:rPr>
          <w:lang w:eastAsia="en-US"/>
        </w:rPr>
        <w:t>и графике работы Администрации, а также следующая информация:</w:t>
      </w:r>
    </w:p>
    <w:p w:rsidR="009671FB" w:rsidRPr="003312FF" w:rsidRDefault="00083DBC" w:rsidP="00A90E6A">
      <w:pPr>
        <w:widowControl w:val="0"/>
        <w:suppressAutoHyphens/>
        <w:ind w:firstLine="709"/>
        <w:jc w:val="both"/>
        <w:rPr>
          <w:lang w:eastAsia="en-US"/>
        </w:rPr>
      </w:pPr>
      <w:r w:rsidRPr="003312FF">
        <w:rPr>
          <w:lang w:eastAsia="en-US"/>
        </w:rPr>
        <w:t>а)</w:t>
      </w:r>
      <w:r w:rsidR="009671FB" w:rsidRPr="003312FF">
        <w:rPr>
          <w:lang w:eastAsia="en-US"/>
        </w:rPr>
        <w:t xml:space="preserve"> текст административного регламента;</w:t>
      </w:r>
    </w:p>
    <w:p w:rsidR="009671FB" w:rsidRPr="003312FF" w:rsidRDefault="00083DBC" w:rsidP="00A90E6A">
      <w:pPr>
        <w:widowControl w:val="0"/>
        <w:suppressAutoHyphens/>
        <w:ind w:firstLine="709"/>
        <w:jc w:val="both"/>
        <w:rPr>
          <w:lang w:eastAsia="en-US"/>
        </w:rPr>
      </w:pPr>
      <w:r w:rsidRPr="003312FF">
        <w:rPr>
          <w:lang w:eastAsia="en-US"/>
        </w:rPr>
        <w:t>б)</w:t>
      </w:r>
      <w:r w:rsidR="009671FB" w:rsidRPr="003312FF">
        <w:rPr>
          <w:lang w:eastAsia="en-US"/>
        </w:rPr>
        <w:t xml:space="preserve"> блок-схема и краткое описание порядка предоставления муниципальной услуги;</w:t>
      </w:r>
    </w:p>
    <w:p w:rsidR="009671FB" w:rsidRPr="003312FF" w:rsidRDefault="00083DBC" w:rsidP="00A90E6A">
      <w:pPr>
        <w:widowControl w:val="0"/>
        <w:suppressAutoHyphens/>
        <w:ind w:firstLine="709"/>
        <w:jc w:val="both"/>
        <w:rPr>
          <w:lang w:eastAsia="en-US"/>
        </w:rPr>
      </w:pPr>
      <w:r w:rsidRPr="003312FF">
        <w:rPr>
          <w:lang w:eastAsia="en-US"/>
        </w:rPr>
        <w:t>в)</w:t>
      </w:r>
      <w:r w:rsidR="009671FB" w:rsidRPr="003312FF">
        <w:rPr>
          <w:lang w:eastAsia="en-US"/>
        </w:rPr>
        <w:t xml:space="preserve"> перечень документов, необходимых для предоставления муниципальной услуги;</w:t>
      </w:r>
    </w:p>
    <w:p w:rsidR="009671FB" w:rsidRPr="003312FF" w:rsidRDefault="009671FB" w:rsidP="00A90E6A">
      <w:pPr>
        <w:widowControl w:val="0"/>
        <w:suppressAutoHyphens/>
        <w:ind w:firstLine="709"/>
        <w:jc w:val="both"/>
        <w:rPr>
          <w:lang w:eastAsia="en-US"/>
        </w:rPr>
      </w:pPr>
      <w:r w:rsidRPr="003312FF">
        <w:rPr>
          <w:lang w:eastAsia="en-US"/>
        </w:rPr>
        <w:t>г) образец формы заявления на выдачу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083DBC" w:rsidRPr="003312FF" w:rsidRDefault="00083DBC" w:rsidP="00A90E6A">
      <w:pPr>
        <w:widowControl w:val="0"/>
        <w:suppressAutoHyphens/>
        <w:ind w:firstLine="709"/>
        <w:jc w:val="both"/>
        <w:rPr>
          <w:lang w:eastAsia="en-US"/>
        </w:rPr>
      </w:pPr>
    </w:p>
    <w:p w:rsidR="009671FB" w:rsidRPr="003312FF" w:rsidRDefault="009671FB" w:rsidP="00A90E6A">
      <w:pPr>
        <w:widowControl w:val="0"/>
        <w:suppressAutoHyphens/>
        <w:ind w:firstLine="709"/>
        <w:jc w:val="both"/>
        <w:rPr>
          <w:b/>
          <w:bCs/>
          <w:lang w:eastAsia="en-US"/>
        </w:rPr>
      </w:pPr>
      <w:r w:rsidRPr="003312FF">
        <w:rPr>
          <w:b/>
          <w:bCs/>
          <w:lang w:eastAsia="en-US"/>
        </w:rPr>
        <w:t xml:space="preserve">2.Стандарт предоставления муниципальной услуги </w:t>
      </w:r>
    </w:p>
    <w:p w:rsidR="009671FB" w:rsidRPr="003312FF" w:rsidRDefault="009671FB" w:rsidP="00A90E6A">
      <w:pPr>
        <w:widowControl w:val="0"/>
        <w:suppressAutoHyphens/>
        <w:ind w:firstLine="709"/>
        <w:jc w:val="both"/>
        <w:rPr>
          <w:lang w:eastAsia="en-US"/>
        </w:rPr>
      </w:pPr>
      <w:r w:rsidRPr="003312FF">
        <w:rPr>
          <w:lang w:eastAsia="en-US"/>
        </w:rPr>
        <w:t xml:space="preserve">2.1. Наименование муниципальной услуги –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9671FB" w:rsidRPr="00B83A85" w:rsidRDefault="009671FB" w:rsidP="00A90E6A">
      <w:pPr>
        <w:widowControl w:val="0"/>
        <w:suppressAutoHyphens/>
        <w:ind w:firstLine="709"/>
        <w:jc w:val="both"/>
        <w:rPr>
          <w:lang w:eastAsia="en-US"/>
        </w:rPr>
      </w:pPr>
      <w:r w:rsidRPr="003312FF">
        <w:rPr>
          <w:lang w:eastAsia="en-US"/>
        </w:rPr>
        <w:t>2.2. Наименование органа и учреждения, предоставляющего муниципальную услугу:</w:t>
      </w:r>
    </w:p>
    <w:p w:rsidR="009671FB" w:rsidRPr="00B83A85" w:rsidRDefault="00B83A85" w:rsidP="00A90E6A">
      <w:pPr>
        <w:widowControl w:val="0"/>
        <w:suppressAutoHyphens/>
        <w:ind w:firstLine="709"/>
        <w:jc w:val="both"/>
        <w:rPr>
          <w:lang w:eastAsia="en-US"/>
        </w:rPr>
      </w:pPr>
      <w:r w:rsidRPr="00B83A85">
        <w:rPr>
          <w:lang w:eastAsia="en-US"/>
        </w:rPr>
        <w:t>Администрация городского поселения «Город Балей»</w:t>
      </w:r>
      <w:r w:rsidR="009671FB" w:rsidRPr="00B83A85">
        <w:rPr>
          <w:lang w:eastAsia="en-US"/>
        </w:rPr>
        <w:t>;</w:t>
      </w:r>
    </w:p>
    <w:p w:rsidR="009671FB" w:rsidRPr="003312FF" w:rsidRDefault="009671FB" w:rsidP="00A90E6A">
      <w:pPr>
        <w:widowControl w:val="0"/>
        <w:suppressAutoHyphens/>
        <w:ind w:firstLine="709"/>
        <w:jc w:val="both"/>
        <w:rPr>
          <w:lang w:eastAsia="en-US"/>
        </w:rPr>
      </w:pPr>
      <w:r w:rsidRPr="003312FF">
        <w:rPr>
          <w:lang w:eastAsia="en-US"/>
        </w:rPr>
        <w:t>2.3. Результатом предоставления муниципальной услуги является выдача</w:t>
      </w:r>
      <w:r w:rsidR="00A90E6A">
        <w:rPr>
          <w:lang w:eastAsia="en-US"/>
        </w:rPr>
        <w:t xml:space="preserve"> </w:t>
      </w:r>
      <w:r w:rsidRPr="003312FF">
        <w:rPr>
          <w:lang w:eastAsia="en-US"/>
        </w:rPr>
        <w:t>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9671FB" w:rsidRPr="003312FF" w:rsidRDefault="009671FB" w:rsidP="00A90E6A">
      <w:pPr>
        <w:widowControl w:val="0"/>
        <w:suppressAutoHyphens/>
        <w:ind w:firstLine="709"/>
        <w:jc w:val="both"/>
        <w:rPr>
          <w:lang w:eastAsia="en-US"/>
        </w:rPr>
      </w:pPr>
      <w:r w:rsidRPr="003312FF">
        <w:rPr>
          <w:lang w:eastAsia="en-US"/>
        </w:rPr>
        <w:t>2.4. Срок предоставления муниципальной услуги</w:t>
      </w:r>
      <w:r w:rsidR="00A90E6A">
        <w:rPr>
          <w:lang w:eastAsia="en-US"/>
        </w:rPr>
        <w:t xml:space="preserve"> </w:t>
      </w:r>
      <w:r w:rsidRPr="003312FF">
        <w:rPr>
          <w:lang w:eastAsia="en-US"/>
        </w:rPr>
        <w:t xml:space="preserve">не должен превышать 10 дней и начинает исчисляться с даты получения от </w:t>
      </w:r>
      <w:r w:rsidR="00083DBC" w:rsidRPr="003312FF">
        <w:rPr>
          <w:lang w:eastAsia="en-US"/>
        </w:rPr>
        <w:t>заявителей</w:t>
      </w:r>
      <w:r w:rsidRPr="003312FF">
        <w:rPr>
          <w:lang w:eastAsia="en-US"/>
        </w:rPr>
        <w:t xml:space="preserve"> заявления о выдаче разрешения на </w:t>
      </w:r>
      <w:r w:rsidRPr="003312FF">
        <w:rPr>
          <w:lang w:eastAsia="en-US"/>
        </w:rPr>
        <w:lastRenderedPageBreak/>
        <w:t>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A253CD" w:rsidRPr="003312FF">
        <w:rPr>
          <w:lang w:eastAsia="en-US"/>
        </w:rPr>
        <w:t>.</w:t>
      </w:r>
    </w:p>
    <w:p w:rsidR="007E005F" w:rsidRPr="003312FF" w:rsidRDefault="009671FB" w:rsidP="00A90E6A">
      <w:pPr>
        <w:widowControl w:val="0"/>
        <w:suppressAutoHyphens/>
        <w:ind w:firstLine="709"/>
        <w:jc w:val="both"/>
        <w:rPr>
          <w:lang w:eastAsia="en-US"/>
        </w:rPr>
      </w:pPr>
      <w:r w:rsidRPr="003312FF">
        <w:rPr>
          <w:lang w:eastAsia="en-US"/>
        </w:rPr>
        <w:t>2.5. Предоставление муниципальной услуги осуществляется в соответствии с:</w:t>
      </w:r>
    </w:p>
    <w:p w:rsidR="009671FB" w:rsidRPr="003312FF" w:rsidRDefault="009671FB" w:rsidP="00A90E6A">
      <w:pPr>
        <w:widowControl w:val="0"/>
        <w:suppressAutoHyphens/>
        <w:ind w:firstLine="709"/>
        <w:jc w:val="both"/>
        <w:rPr>
          <w:lang w:eastAsia="en-US"/>
        </w:rPr>
      </w:pPr>
      <w:r w:rsidRPr="003312FF">
        <w:rPr>
          <w:lang w:eastAsia="en-US"/>
        </w:rPr>
        <w:t>- Федеральным Законом от 06.10.2003 г</w:t>
      </w:r>
      <w:r w:rsidR="004C2F7B" w:rsidRPr="003312FF">
        <w:rPr>
          <w:lang w:eastAsia="en-US"/>
        </w:rPr>
        <w:t>.</w:t>
      </w:r>
      <w:r w:rsidRPr="003312FF">
        <w:rPr>
          <w:lang w:eastAsia="en-US"/>
        </w:rPr>
        <w:t xml:space="preserve"> № 131-ФЗ «Об общих принципах организации местного самоуправления в Российской Федерации»</w:t>
      </w:r>
      <w:r w:rsidR="00A90E6A">
        <w:rPr>
          <w:lang w:eastAsia="en-US"/>
        </w:rPr>
        <w:t xml:space="preserve"> </w:t>
      </w:r>
      <w:r w:rsidRPr="003312FF">
        <w:rPr>
          <w:lang w:eastAsia="en-US"/>
        </w:rPr>
        <w:t>(«Собрание законодательства РФ», 06.10.2</w:t>
      </w:r>
      <w:r w:rsidR="004C2F7B" w:rsidRPr="003312FF">
        <w:rPr>
          <w:lang w:eastAsia="en-US"/>
        </w:rPr>
        <w:t xml:space="preserve">003, № 40 ст.3822, </w:t>
      </w:r>
      <w:r w:rsidRPr="003312FF">
        <w:rPr>
          <w:lang w:eastAsia="en-US"/>
        </w:rPr>
        <w:t>«Российская газета», № 202, 08.10.2003);</w:t>
      </w:r>
    </w:p>
    <w:p w:rsidR="009671FB" w:rsidRPr="003312FF" w:rsidRDefault="00083DBC" w:rsidP="00A90E6A">
      <w:pPr>
        <w:widowControl w:val="0"/>
        <w:suppressAutoHyphens/>
        <w:ind w:firstLine="709"/>
        <w:jc w:val="both"/>
        <w:rPr>
          <w:lang w:eastAsia="en-US"/>
        </w:rPr>
      </w:pPr>
      <w:r w:rsidRPr="003312FF">
        <w:rPr>
          <w:lang w:eastAsia="en-US"/>
        </w:rPr>
        <w:t xml:space="preserve">- </w:t>
      </w:r>
      <w:r w:rsidR="009671FB" w:rsidRPr="003312FF">
        <w:rPr>
          <w:lang w:eastAsia="en-US"/>
        </w:rPr>
        <w:t>Федеральным Законом</w:t>
      </w:r>
      <w:r w:rsidR="00A90E6A">
        <w:rPr>
          <w:lang w:eastAsia="en-US"/>
        </w:rPr>
        <w:t xml:space="preserve"> </w:t>
      </w:r>
      <w:r w:rsidR="009671FB" w:rsidRPr="003312FF">
        <w:rPr>
          <w:lang w:eastAsia="en-US"/>
        </w:rPr>
        <w:t>от 08</w:t>
      </w:r>
      <w:r w:rsidR="004C2F7B" w:rsidRPr="003312FF">
        <w:rPr>
          <w:lang w:eastAsia="en-US"/>
        </w:rPr>
        <w:t>.11.</w:t>
      </w:r>
      <w:r w:rsidR="009671FB" w:rsidRPr="003312FF">
        <w:rPr>
          <w:lang w:eastAsia="en-US"/>
        </w:rPr>
        <w:t>2007 г</w:t>
      </w:r>
      <w:r w:rsidR="004C2F7B" w:rsidRPr="003312FF">
        <w:rPr>
          <w:lang w:eastAsia="en-US"/>
        </w:rPr>
        <w:t>.</w:t>
      </w:r>
      <w:r w:rsidR="009671FB" w:rsidRPr="003312FF">
        <w:rPr>
          <w:lang w:eastAsia="en-US"/>
        </w:rPr>
        <w:t xml:space="preserve"> № 257-ФЗ «Об автомобильных дорогах и дорожной деятельности в Российской Федерации» («Собрание законодательства</w:t>
      </w:r>
      <w:r w:rsidR="004C2F7B" w:rsidRPr="003312FF">
        <w:rPr>
          <w:lang w:eastAsia="en-US"/>
        </w:rPr>
        <w:t xml:space="preserve"> РФ», 12.11.2007, № 46, ст.5553</w:t>
      </w:r>
      <w:r w:rsidR="009671FB" w:rsidRPr="003312FF">
        <w:rPr>
          <w:lang w:eastAsia="en-US"/>
        </w:rPr>
        <w:t>, «Российская газета № 254, 14.11.2007);</w:t>
      </w:r>
    </w:p>
    <w:p w:rsidR="009671FB" w:rsidRPr="003312FF" w:rsidRDefault="009671FB" w:rsidP="00A90E6A">
      <w:pPr>
        <w:widowControl w:val="0"/>
        <w:suppressAutoHyphens/>
        <w:ind w:firstLine="709"/>
        <w:jc w:val="both"/>
        <w:rPr>
          <w:lang w:eastAsia="en-US"/>
        </w:rPr>
      </w:pPr>
      <w:r w:rsidRPr="003312FF">
        <w:rPr>
          <w:lang w:eastAsia="en-US"/>
        </w:rPr>
        <w:t>- Градостроительным кодексом Российской Федерации</w:t>
      </w:r>
      <w:r w:rsidR="00A90E6A">
        <w:rPr>
          <w:lang w:eastAsia="en-US"/>
        </w:rPr>
        <w:t xml:space="preserve"> </w:t>
      </w:r>
      <w:r w:rsidRPr="003312FF">
        <w:rPr>
          <w:lang w:eastAsia="en-US"/>
        </w:rPr>
        <w:t>(«Российская газета», № 290, 30.12.2004 г.)</w:t>
      </w:r>
    </w:p>
    <w:p w:rsidR="009671FB" w:rsidRPr="003312FF" w:rsidRDefault="009671FB" w:rsidP="00A90E6A">
      <w:pPr>
        <w:widowControl w:val="0"/>
        <w:suppressAutoHyphens/>
        <w:ind w:firstLine="709"/>
        <w:jc w:val="both"/>
        <w:rPr>
          <w:lang w:eastAsia="en-US"/>
        </w:rPr>
      </w:pPr>
      <w:r w:rsidRPr="003312FF">
        <w:rPr>
          <w:lang w:eastAsia="en-US"/>
        </w:rPr>
        <w:t>- Федеральный закон от 2</w:t>
      </w:r>
      <w:r w:rsidR="004C2F7B" w:rsidRPr="003312FF">
        <w:rPr>
          <w:lang w:eastAsia="en-US"/>
        </w:rPr>
        <w:t>.05.</w:t>
      </w:r>
      <w:r w:rsidRPr="003312FF">
        <w:rPr>
          <w:lang w:eastAsia="en-US"/>
        </w:rPr>
        <w:t>2006</w:t>
      </w:r>
      <w:r w:rsidR="004C2F7B" w:rsidRPr="003312FF">
        <w:rPr>
          <w:lang w:eastAsia="en-US"/>
        </w:rPr>
        <w:t xml:space="preserve"> </w:t>
      </w:r>
      <w:r w:rsidRPr="003312FF">
        <w:rPr>
          <w:lang w:eastAsia="en-US"/>
        </w:rPr>
        <w:t>г. №</w:t>
      </w:r>
      <w:r w:rsidR="00671D9C" w:rsidRPr="003312FF">
        <w:rPr>
          <w:lang w:eastAsia="en-US"/>
        </w:rPr>
        <w:t xml:space="preserve"> 59-ФЗ «</w:t>
      </w:r>
      <w:r w:rsidR="005916C8" w:rsidRPr="003312FF">
        <w:rPr>
          <w:lang w:eastAsia="en-US"/>
        </w:rPr>
        <w:t>О п</w:t>
      </w:r>
      <w:r w:rsidRPr="003312FF">
        <w:rPr>
          <w:lang w:eastAsia="en-US"/>
        </w:rPr>
        <w:t>орядке рассмотрения обращений граждан Россий</w:t>
      </w:r>
      <w:r w:rsidR="00671D9C" w:rsidRPr="003312FF">
        <w:rPr>
          <w:lang w:eastAsia="en-US"/>
        </w:rPr>
        <w:t>ской Федерации»</w:t>
      </w:r>
      <w:r w:rsidR="00083DBC" w:rsidRPr="003312FF">
        <w:rPr>
          <w:lang w:eastAsia="en-US"/>
        </w:rPr>
        <w:t xml:space="preserve"> (</w:t>
      </w:r>
      <w:r w:rsidR="00A253CD" w:rsidRPr="003312FF">
        <w:rPr>
          <w:lang w:eastAsia="en-US"/>
        </w:rPr>
        <w:t>«</w:t>
      </w:r>
      <w:r w:rsidR="005916C8" w:rsidRPr="003312FF">
        <w:rPr>
          <w:lang w:eastAsia="en-US"/>
        </w:rPr>
        <w:t>С</w:t>
      </w:r>
      <w:r w:rsidRPr="003312FF">
        <w:rPr>
          <w:lang w:eastAsia="en-US"/>
        </w:rPr>
        <w:t>обрание законодательства Российской Федерации</w:t>
      </w:r>
      <w:r w:rsidR="00A253CD" w:rsidRPr="003312FF">
        <w:rPr>
          <w:lang w:eastAsia="en-US"/>
        </w:rPr>
        <w:t>»</w:t>
      </w:r>
      <w:r w:rsidRPr="003312FF">
        <w:rPr>
          <w:lang w:eastAsia="en-US"/>
        </w:rPr>
        <w:t>,</w:t>
      </w:r>
      <w:r w:rsidR="00A253CD" w:rsidRPr="003312FF">
        <w:rPr>
          <w:lang w:eastAsia="en-US"/>
        </w:rPr>
        <w:t xml:space="preserve"> </w:t>
      </w:r>
      <w:r w:rsidRPr="003312FF">
        <w:rPr>
          <w:lang w:eastAsia="en-US"/>
        </w:rPr>
        <w:t>2006,</w:t>
      </w:r>
      <w:r w:rsidR="00A253CD" w:rsidRPr="003312FF">
        <w:rPr>
          <w:lang w:eastAsia="en-US"/>
        </w:rPr>
        <w:t xml:space="preserve"> </w:t>
      </w:r>
      <w:r w:rsidRPr="003312FF">
        <w:rPr>
          <w:lang w:eastAsia="en-US"/>
        </w:rPr>
        <w:t>№ 19,</w:t>
      </w:r>
      <w:r w:rsidR="00A253CD" w:rsidRPr="003312FF">
        <w:rPr>
          <w:lang w:eastAsia="en-US"/>
        </w:rPr>
        <w:t xml:space="preserve"> </w:t>
      </w:r>
      <w:r w:rsidRPr="003312FF">
        <w:rPr>
          <w:lang w:eastAsia="en-US"/>
        </w:rPr>
        <w:t>ст.2060);</w:t>
      </w:r>
    </w:p>
    <w:p w:rsidR="009671FB" w:rsidRPr="003312FF" w:rsidRDefault="004C2F7B" w:rsidP="00A90E6A">
      <w:pPr>
        <w:widowControl w:val="0"/>
        <w:suppressAutoHyphens/>
        <w:ind w:firstLine="709"/>
        <w:jc w:val="both"/>
        <w:rPr>
          <w:lang w:eastAsia="en-US"/>
        </w:rPr>
      </w:pPr>
      <w:r w:rsidRPr="003312FF">
        <w:rPr>
          <w:lang w:eastAsia="en-US"/>
        </w:rPr>
        <w:t>-</w:t>
      </w:r>
      <w:r w:rsidR="009671FB" w:rsidRPr="003312FF">
        <w:rPr>
          <w:lang w:eastAsia="en-US"/>
        </w:rPr>
        <w:t>Федеральный з</w:t>
      </w:r>
      <w:r w:rsidR="005916C8" w:rsidRPr="003312FF">
        <w:rPr>
          <w:lang w:eastAsia="en-US"/>
        </w:rPr>
        <w:t>акон от 27</w:t>
      </w:r>
      <w:r w:rsidRPr="003312FF">
        <w:rPr>
          <w:lang w:eastAsia="en-US"/>
        </w:rPr>
        <w:t>.07.</w:t>
      </w:r>
      <w:r w:rsidR="005916C8" w:rsidRPr="003312FF">
        <w:rPr>
          <w:lang w:eastAsia="en-US"/>
        </w:rPr>
        <w:t>2010 г</w:t>
      </w:r>
      <w:r w:rsidRPr="003312FF">
        <w:rPr>
          <w:lang w:eastAsia="en-US"/>
        </w:rPr>
        <w:t>.</w:t>
      </w:r>
      <w:r w:rsidR="005916C8" w:rsidRPr="003312FF">
        <w:rPr>
          <w:lang w:eastAsia="en-US"/>
        </w:rPr>
        <w:t xml:space="preserve"> № 210-</w:t>
      </w:r>
      <w:r w:rsidR="00671D9C" w:rsidRPr="003312FF">
        <w:rPr>
          <w:lang w:eastAsia="en-US"/>
        </w:rPr>
        <w:t>ФЗ «</w:t>
      </w:r>
      <w:r w:rsidR="009671FB" w:rsidRPr="003312FF">
        <w:rPr>
          <w:lang w:eastAsia="en-US"/>
        </w:rPr>
        <w:t>Об организации предоставления государст</w:t>
      </w:r>
      <w:r w:rsidR="005916C8" w:rsidRPr="003312FF">
        <w:rPr>
          <w:lang w:eastAsia="en-US"/>
        </w:rPr>
        <w:t>венных и муниципальных услу</w:t>
      </w:r>
      <w:r w:rsidR="00671D9C" w:rsidRPr="003312FF">
        <w:rPr>
          <w:lang w:eastAsia="en-US"/>
        </w:rPr>
        <w:t>г»</w:t>
      </w:r>
      <w:r w:rsidR="005916C8" w:rsidRPr="003312FF">
        <w:rPr>
          <w:lang w:eastAsia="en-US"/>
        </w:rPr>
        <w:t xml:space="preserve"> (</w:t>
      </w:r>
      <w:r w:rsidR="00671D9C" w:rsidRPr="003312FF">
        <w:rPr>
          <w:lang w:eastAsia="en-US"/>
        </w:rPr>
        <w:t>«</w:t>
      </w:r>
      <w:r w:rsidR="009671FB" w:rsidRPr="003312FF">
        <w:rPr>
          <w:lang w:eastAsia="en-US"/>
        </w:rPr>
        <w:t xml:space="preserve">Собрание </w:t>
      </w:r>
      <w:r w:rsidR="00083DBC" w:rsidRPr="003312FF">
        <w:rPr>
          <w:lang w:eastAsia="en-US"/>
        </w:rPr>
        <w:t>законодательства</w:t>
      </w:r>
      <w:r w:rsidR="009671FB" w:rsidRPr="003312FF">
        <w:rPr>
          <w:lang w:eastAsia="en-US"/>
        </w:rPr>
        <w:t xml:space="preserve"> Российской Федерации</w:t>
      </w:r>
      <w:r w:rsidR="00671D9C" w:rsidRPr="003312FF">
        <w:rPr>
          <w:lang w:eastAsia="en-US"/>
        </w:rPr>
        <w:t>»</w:t>
      </w:r>
      <w:r w:rsidR="009671FB" w:rsidRPr="003312FF">
        <w:rPr>
          <w:lang w:eastAsia="en-US"/>
        </w:rPr>
        <w:t>,</w:t>
      </w:r>
      <w:r w:rsidR="00671D9C" w:rsidRPr="003312FF">
        <w:rPr>
          <w:lang w:eastAsia="en-US"/>
        </w:rPr>
        <w:t xml:space="preserve"> </w:t>
      </w:r>
      <w:r w:rsidR="009671FB" w:rsidRPr="003312FF">
        <w:rPr>
          <w:lang w:eastAsia="en-US"/>
        </w:rPr>
        <w:t>2010,</w:t>
      </w:r>
      <w:r w:rsidR="00671D9C" w:rsidRPr="003312FF">
        <w:rPr>
          <w:lang w:eastAsia="en-US"/>
        </w:rPr>
        <w:t xml:space="preserve"> </w:t>
      </w:r>
      <w:r w:rsidR="009671FB" w:rsidRPr="003312FF">
        <w:rPr>
          <w:lang w:eastAsia="en-US"/>
        </w:rPr>
        <w:t>№ 31,</w:t>
      </w:r>
      <w:r w:rsidR="00671D9C" w:rsidRPr="003312FF">
        <w:rPr>
          <w:lang w:eastAsia="en-US"/>
        </w:rPr>
        <w:t xml:space="preserve"> </w:t>
      </w:r>
      <w:r w:rsidR="009671FB" w:rsidRPr="003312FF">
        <w:rPr>
          <w:lang w:eastAsia="en-US"/>
        </w:rPr>
        <w:t>ст.4179;</w:t>
      </w:r>
      <w:r w:rsidR="00A90E6A">
        <w:rPr>
          <w:lang w:eastAsia="en-US"/>
        </w:rPr>
        <w:t xml:space="preserve"> </w:t>
      </w:r>
      <w:r w:rsidR="00671D9C" w:rsidRPr="003312FF">
        <w:rPr>
          <w:lang w:eastAsia="en-US"/>
        </w:rPr>
        <w:t>«</w:t>
      </w:r>
      <w:r w:rsidR="009671FB" w:rsidRPr="003312FF">
        <w:rPr>
          <w:lang w:eastAsia="en-US"/>
        </w:rPr>
        <w:t>Российская газета</w:t>
      </w:r>
      <w:r w:rsidR="00671D9C" w:rsidRPr="003312FF">
        <w:rPr>
          <w:lang w:eastAsia="en-US"/>
        </w:rPr>
        <w:t>»</w:t>
      </w:r>
      <w:r w:rsidR="009671FB" w:rsidRPr="003312FF">
        <w:rPr>
          <w:lang w:eastAsia="en-US"/>
        </w:rPr>
        <w:t>,</w:t>
      </w:r>
      <w:r w:rsidR="00671D9C" w:rsidRPr="003312FF">
        <w:rPr>
          <w:lang w:eastAsia="en-US"/>
        </w:rPr>
        <w:t xml:space="preserve"> </w:t>
      </w:r>
      <w:r w:rsidR="009671FB" w:rsidRPr="003312FF">
        <w:rPr>
          <w:lang w:eastAsia="en-US"/>
        </w:rPr>
        <w:t>2010г.</w:t>
      </w:r>
      <w:r w:rsidR="00671D9C" w:rsidRPr="003312FF">
        <w:rPr>
          <w:lang w:eastAsia="en-US"/>
        </w:rPr>
        <w:t xml:space="preserve"> </w:t>
      </w:r>
      <w:r w:rsidR="009671FB" w:rsidRPr="003312FF">
        <w:rPr>
          <w:lang w:eastAsia="en-US"/>
        </w:rPr>
        <w:t>№ 168);</w:t>
      </w:r>
    </w:p>
    <w:p w:rsidR="00977492" w:rsidRPr="00480FD2" w:rsidRDefault="007C3A10" w:rsidP="00A90E6A">
      <w:pPr>
        <w:widowControl w:val="0"/>
        <w:suppressAutoHyphens/>
        <w:ind w:firstLine="709"/>
        <w:jc w:val="both"/>
        <w:rPr>
          <w:lang w:eastAsia="en-US"/>
        </w:rPr>
      </w:pPr>
      <w:r w:rsidRPr="003312FF">
        <w:rPr>
          <w:lang w:eastAsia="en-US"/>
        </w:rPr>
        <w:t xml:space="preserve">- </w:t>
      </w:r>
      <w:r w:rsidR="00526CE9" w:rsidRPr="00526CE9">
        <w:rPr>
          <w:lang w:eastAsia="en-US"/>
        </w:rPr>
        <w:t>Уставом городского поселения «город Балей»</w:t>
      </w:r>
      <w:r w:rsidR="00526CE9">
        <w:rPr>
          <w:lang w:eastAsia="en-US"/>
        </w:rPr>
        <w:t>.</w:t>
      </w:r>
    </w:p>
    <w:p w:rsidR="009671FB" w:rsidRPr="003312FF" w:rsidRDefault="009671FB" w:rsidP="00A90E6A">
      <w:pPr>
        <w:widowControl w:val="0"/>
        <w:suppressAutoHyphens/>
        <w:ind w:firstLine="709"/>
        <w:jc w:val="both"/>
        <w:rPr>
          <w:lang w:eastAsia="en-US"/>
        </w:rPr>
      </w:pPr>
      <w:r w:rsidRPr="003312FF">
        <w:rPr>
          <w:lang w:eastAsia="en-US"/>
        </w:rPr>
        <w:t>2.</w:t>
      </w:r>
      <w:r w:rsidR="004C2F7B" w:rsidRPr="003312FF">
        <w:rPr>
          <w:lang w:eastAsia="en-US"/>
        </w:rPr>
        <w:t>6</w:t>
      </w:r>
      <w:r w:rsidRPr="003312FF">
        <w:rPr>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1D074A" w:rsidRPr="003312FF">
        <w:rPr>
          <w:lang w:eastAsia="en-US"/>
        </w:rPr>
        <w:t>:</w:t>
      </w:r>
    </w:p>
    <w:p w:rsidR="00593EE6" w:rsidRPr="00B83A85" w:rsidRDefault="00593EE6" w:rsidP="00A90E6A">
      <w:pPr>
        <w:widowControl w:val="0"/>
        <w:tabs>
          <w:tab w:val="center" w:pos="4677"/>
          <w:tab w:val="right" w:pos="9355"/>
        </w:tabs>
        <w:suppressAutoHyphens/>
        <w:ind w:firstLine="709"/>
        <w:jc w:val="both"/>
      </w:pPr>
      <w:r w:rsidRPr="00B83A85">
        <w:t>- заявление</w:t>
      </w:r>
      <w:r w:rsidR="001D074A" w:rsidRPr="00B83A85">
        <w:t xml:space="preserve"> (</w:t>
      </w:r>
      <w:r w:rsidR="001D074A" w:rsidRPr="00B83A85">
        <w:rPr>
          <w:lang w:eastAsia="en-US"/>
        </w:rPr>
        <w:t>рекомендованная форма заявления представлена в приложении №2).</w:t>
      </w:r>
      <w:r w:rsidRPr="00B83A85">
        <w:t xml:space="preserve">; </w:t>
      </w:r>
    </w:p>
    <w:p w:rsidR="00593EE6" w:rsidRPr="00B83A85" w:rsidRDefault="00B265E0" w:rsidP="00A90E6A">
      <w:pPr>
        <w:widowControl w:val="0"/>
        <w:tabs>
          <w:tab w:val="left" w:pos="720"/>
          <w:tab w:val="center" w:pos="4677"/>
          <w:tab w:val="right" w:pos="9355"/>
        </w:tabs>
        <w:suppressAutoHyphens/>
        <w:ind w:firstLine="709"/>
        <w:jc w:val="both"/>
        <w:rPr>
          <w:b/>
          <w:bCs/>
        </w:rPr>
      </w:pPr>
      <w:r w:rsidRPr="00B83A85">
        <w:t>- документ, удостоверяющий личность заявителя, являющегося физическим лицом, либо личность представителя физического или юридического лица;</w:t>
      </w:r>
    </w:p>
    <w:p w:rsidR="00593EE6" w:rsidRPr="00B83A85" w:rsidRDefault="00593EE6" w:rsidP="00A90E6A">
      <w:pPr>
        <w:widowControl w:val="0"/>
        <w:tabs>
          <w:tab w:val="center" w:pos="4677"/>
          <w:tab w:val="right" w:pos="9355"/>
        </w:tabs>
        <w:suppressAutoHyphens/>
        <w:autoSpaceDE w:val="0"/>
        <w:autoSpaceDN w:val="0"/>
        <w:adjustRightInd w:val="0"/>
        <w:ind w:firstLine="709"/>
        <w:jc w:val="both"/>
        <w:outlineLvl w:val="1"/>
      </w:pPr>
      <w:r w:rsidRPr="00B83A85">
        <w:t>- копия свидетельства о государственной регистрации юридического лица (для юридических лиц)</w:t>
      </w:r>
      <w:r w:rsidR="00A90E6A" w:rsidRPr="00B83A85">
        <w:t xml:space="preserve"> </w:t>
      </w:r>
      <w:r w:rsidRPr="00B83A85">
        <w:t>либо</w:t>
      </w:r>
      <w:r w:rsidR="00A90E6A" w:rsidRPr="00B83A85">
        <w:t xml:space="preserve"> </w:t>
      </w:r>
      <w:r w:rsidRPr="00B83A85">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w:t>
      </w:r>
      <w:r w:rsidR="001D074A" w:rsidRPr="00B83A85">
        <w:t>лем;</w:t>
      </w:r>
    </w:p>
    <w:p w:rsidR="00593EE6" w:rsidRPr="00B83A85" w:rsidRDefault="00593EE6" w:rsidP="00A90E6A">
      <w:pPr>
        <w:widowControl w:val="0"/>
        <w:tabs>
          <w:tab w:val="left" w:pos="720"/>
          <w:tab w:val="center" w:pos="4677"/>
          <w:tab w:val="right" w:pos="9355"/>
        </w:tabs>
        <w:suppressAutoHyphens/>
        <w:ind w:firstLine="709"/>
        <w:jc w:val="both"/>
      </w:pPr>
      <w:r w:rsidRPr="00B83A85">
        <w:t>- документы, подтверждающие полномочия представителя, в случае подачи заявления представителем перевозчика;</w:t>
      </w:r>
    </w:p>
    <w:p w:rsidR="00593EE6" w:rsidRPr="00B83A85" w:rsidRDefault="00593EE6" w:rsidP="00A90E6A">
      <w:pPr>
        <w:widowControl w:val="0"/>
        <w:tabs>
          <w:tab w:val="center" w:pos="4677"/>
          <w:tab w:val="right" w:pos="9355"/>
        </w:tabs>
        <w:suppressAutoHyphens/>
        <w:ind w:firstLine="709"/>
        <w:jc w:val="both"/>
      </w:pPr>
      <w:r w:rsidRPr="00B83A85">
        <w:t>- правоустанавливающие документы на земельный участок;</w:t>
      </w:r>
    </w:p>
    <w:p w:rsidR="00593EE6" w:rsidRPr="00B83A85" w:rsidRDefault="00593EE6" w:rsidP="00A90E6A">
      <w:pPr>
        <w:widowControl w:val="0"/>
        <w:tabs>
          <w:tab w:val="center" w:pos="4677"/>
          <w:tab w:val="right" w:pos="9355"/>
        </w:tabs>
        <w:suppressAutoHyphens/>
        <w:ind w:firstLine="709"/>
        <w:jc w:val="both"/>
      </w:pPr>
      <w:r w:rsidRPr="00B83A85">
        <w:t>- градостроительный план земельного участка;</w:t>
      </w:r>
    </w:p>
    <w:p w:rsidR="00593EE6" w:rsidRPr="00B83A85" w:rsidRDefault="00593EE6" w:rsidP="00A90E6A">
      <w:pPr>
        <w:widowControl w:val="0"/>
        <w:tabs>
          <w:tab w:val="center" w:pos="4677"/>
          <w:tab w:val="right" w:pos="9355"/>
        </w:tabs>
        <w:suppressAutoHyphens/>
        <w:ind w:firstLine="709"/>
        <w:jc w:val="both"/>
      </w:pPr>
      <w:r w:rsidRPr="00B83A85">
        <w:t>- материалы, содержащие в проектной документации:</w:t>
      </w:r>
    </w:p>
    <w:p w:rsidR="00593EE6" w:rsidRPr="00B83A85" w:rsidRDefault="00593EE6" w:rsidP="00A90E6A">
      <w:pPr>
        <w:widowControl w:val="0"/>
        <w:tabs>
          <w:tab w:val="center" w:pos="4677"/>
          <w:tab w:val="right" w:pos="9355"/>
        </w:tabs>
        <w:suppressAutoHyphens/>
        <w:ind w:firstLine="709"/>
        <w:jc w:val="both"/>
      </w:pPr>
      <w:r w:rsidRPr="00B83A85">
        <w:t>а) пояснительная записка;</w:t>
      </w:r>
    </w:p>
    <w:p w:rsidR="00593EE6" w:rsidRPr="00B83A85" w:rsidRDefault="00593EE6" w:rsidP="00A90E6A">
      <w:pPr>
        <w:widowControl w:val="0"/>
        <w:tabs>
          <w:tab w:val="center" w:pos="4677"/>
          <w:tab w:val="right" w:pos="9355"/>
        </w:tabs>
        <w:suppressAutoHyphens/>
        <w:ind w:firstLine="709"/>
        <w:jc w:val="both"/>
      </w:pPr>
      <w:r w:rsidRPr="00B83A85">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593EE6" w:rsidRPr="00B83A85" w:rsidRDefault="00593EE6" w:rsidP="00A90E6A">
      <w:pPr>
        <w:widowControl w:val="0"/>
        <w:tabs>
          <w:tab w:val="center" w:pos="4677"/>
          <w:tab w:val="right" w:pos="9355"/>
        </w:tabs>
        <w:suppressAutoHyphens/>
        <w:ind w:firstLine="709"/>
        <w:jc w:val="both"/>
      </w:pPr>
      <w:r w:rsidRPr="00B83A85">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93EE6" w:rsidRPr="00B83A85" w:rsidRDefault="00593EE6" w:rsidP="00A90E6A">
      <w:pPr>
        <w:widowControl w:val="0"/>
        <w:tabs>
          <w:tab w:val="center" w:pos="4677"/>
          <w:tab w:val="right" w:pos="9355"/>
        </w:tabs>
        <w:suppressAutoHyphens/>
        <w:ind w:firstLine="709"/>
        <w:jc w:val="both"/>
      </w:pPr>
      <w:r w:rsidRPr="00B83A85">
        <w:t>г) схемы, отображающие архитектурные решения;</w:t>
      </w:r>
    </w:p>
    <w:p w:rsidR="00593EE6" w:rsidRPr="00B83A85" w:rsidRDefault="00593EE6" w:rsidP="00A90E6A">
      <w:pPr>
        <w:widowControl w:val="0"/>
        <w:tabs>
          <w:tab w:val="center" w:pos="4677"/>
          <w:tab w:val="right" w:pos="9355"/>
        </w:tabs>
        <w:suppressAutoHyphens/>
        <w:ind w:firstLine="709"/>
        <w:jc w:val="both"/>
      </w:pPr>
      <w:r w:rsidRPr="00B83A85">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93EE6" w:rsidRPr="00B83A85" w:rsidRDefault="00593EE6" w:rsidP="00A90E6A">
      <w:pPr>
        <w:widowControl w:val="0"/>
        <w:tabs>
          <w:tab w:val="center" w:pos="4677"/>
          <w:tab w:val="right" w:pos="9355"/>
        </w:tabs>
        <w:suppressAutoHyphens/>
        <w:ind w:firstLine="709"/>
        <w:jc w:val="both"/>
      </w:pPr>
      <w:r w:rsidRPr="00B83A85">
        <w:t>е) проект организации строительства объекта капитального строительства;</w:t>
      </w:r>
    </w:p>
    <w:p w:rsidR="00593EE6" w:rsidRPr="00B83A85" w:rsidRDefault="00593EE6" w:rsidP="00A90E6A">
      <w:pPr>
        <w:widowControl w:val="0"/>
        <w:tabs>
          <w:tab w:val="center" w:pos="4677"/>
          <w:tab w:val="right" w:pos="9355"/>
        </w:tabs>
        <w:suppressAutoHyphens/>
        <w:ind w:firstLine="709"/>
        <w:jc w:val="both"/>
      </w:pPr>
      <w:r w:rsidRPr="00B83A85">
        <w:t>ж) проект организации работ по сносу или демонтажу объектов капитального строительства, их частей;</w:t>
      </w:r>
    </w:p>
    <w:p w:rsidR="00593EE6" w:rsidRPr="00B83A85" w:rsidRDefault="00593EE6" w:rsidP="00A90E6A">
      <w:pPr>
        <w:widowControl w:val="0"/>
        <w:tabs>
          <w:tab w:val="center" w:pos="4677"/>
          <w:tab w:val="right" w:pos="9355"/>
        </w:tabs>
        <w:suppressAutoHyphens/>
        <w:autoSpaceDE w:val="0"/>
        <w:autoSpaceDN w:val="0"/>
        <w:adjustRightInd w:val="0"/>
        <w:ind w:firstLine="709"/>
        <w:jc w:val="both"/>
        <w:outlineLvl w:val="1"/>
      </w:pPr>
      <w:r w:rsidRPr="00B83A85">
        <w:t>- положительное заключение государственной экспертизы проектной документации;</w:t>
      </w:r>
    </w:p>
    <w:p w:rsidR="00593EE6" w:rsidRPr="00B83A85" w:rsidRDefault="00593EE6" w:rsidP="00A90E6A">
      <w:pPr>
        <w:widowControl w:val="0"/>
        <w:tabs>
          <w:tab w:val="center" w:pos="4677"/>
          <w:tab w:val="right" w:pos="9355"/>
        </w:tabs>
        <w:suppressAutoHyphens/>
        <w:autoSpaceDE w:val="0"/>
        <w:autoSpaceDN w:val="0"/>
        <w:adjustRightInd w:val="0"/>
        <w:ind w:firstLine="709"/>
        <w:jc w:val="both"/>
        <w:outlineLvl w:val="1"/>
      </w:pPr>
      <w:r w:rsidRPr="00B83A85">
        <w:lastRenderedPageBreak/>
        <w:t>- положительное заключение государственной экологической экспертизы проектной документации;</w:t>
      </w:r>
    </w:p>
    <w:p w:rsidR="00593EE6" w:rsidRPr="00B83A85" w:rsidRDefault="00593EE6" w:rsidP="00A90E6A">
      <w:pPr>
        <w:widowControl w:val="0"/>
        <w:tabs>
          <w:tab w:val="center" w:pos="4677"/>
          <w:tab w:val="right" w:pos="9355"/>
        </w:tabs>
        <w:suppressAutoHyphens/>
        <w:ind w:firstLine="709"/>
        <w:jc w:val="both"/>
      </w:pPr>
      <w:r w:rsidRPr="00B83A85">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93EE6" w:rsidRPr="00B83A85" w:rsidRDefault="00593EE6" w:rsidP="00A90E6A">
      <w:pPr>
        <w:widowControl w:val="0"/>
        <w:tabs>
          <w:tab w:val="center" w:pos="4677"/>
          <w:tab w:val="right" w:pos="9355"/>
        </w:tabs>
        <w:suppressAutoHyphens/>
        <w:autoSpaceDE w:val="0"/>
        <w:autoSpaceDN w:val="0"/>
        <w:adjustRightInd w:val="0"/>
        <w:ind w:firstLine="709"/>
        <w:jc w:val="both"/>
        <w:outlineLvl w:val="1"/>
      </w:pPr>
      <w:r w:rsidRPr="00B83A85">
        <w:t>- при наличии может предоставляться</w:t>
      </w:r>
      <w:r w:rsidR="00A90E6A" w:rsidRPr="00B83A85">
        <w:t xml:space="preserve"> </w:t>
      </w:r>
      <w:r w:rsidRPr="00B83A85">
        <w:t>положительное заключение негосударственной экспертизы проектной документации;</w:t>
      </w:r>
    </w:p>
    <w:p w:rsidR="00593EE6" w:rsidRPr="00B83A85" w:rsidRDefault="00593EE6" w:rsidP="00A90E6A">
      <w:pPr>
        <w:widowControl w:val="0"/>
        <w:tabs>
          <w:tab w:val="center" w:pos="4677"/>
          <w:tab w:val="right" w:pos="9355"/>
        </w:tabs>
        <w:suppressAutoHyphens/>
        <w:autoSpaceDE w:val="0"/>
        <w:autoSpaceDN w:val="0"/>
        <w:adjustRightInd w:val="0"/>
        <w:ind w:firstLine="709"/>
        <w:jc w:val="both"/>
        <w:outlineLvl w:val="1"/>
      </w:pPr>
      <w:r w:rsidRPr="00B83A85">
        <w:t xml:space="preserve">- письменное согласие собственников автомобильных дорог, в отношении которых предлагается провести реконструкцию, капитальный ремонт, пересечение и примыкание; </w:t>
      </w:r>
    </w:p>
    <w:p w:rsidR="00593EE6" w:rsidRPr="00B83A85" w:rsidRDefault="00593EE6" w:rsidP="00A90E6A">
      <w:pPr>
        <w:widowControl w:val="0"/>
        <w:tabs>
          <w:tab w:val="center" w:pos="4677"/>
          <w:tab w:val="right" w:pos="9355"/>
        </w:tabs>
        <w:suppressAutoHyphens/>
        <w:autoSpaceDE w:val="0"/>
        <w:autoSpaceDN w:val="0"/>
        <w:adjustRightInd w:val="0"/>
        <w:ind w:firstLine="709"/>
        <w:jc w:val="both"/>
        <w:outlineLvl w:val="1"/>
      </w:pPr>
      <w:r w:rsidRPr="00B83A85">
        <w:t>- 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w:t>
      </w:r>
    </w:p>
    <w:p w:rsidR="001D074A" w:rsidRPr="003312FF" w:rsidRDefault="001D074A" w:rsidP="00A90E6A">
      <w:pPr>
        <w:pStyle w:val="a3"/>
        <w:widowControl w:val="0"/>
        <w:suppressAutoHyphens/>
        <w:spacing w:after="0" w:line="240" w:lineRule="auto"/>
        <w:ind w:left="0" w:firstLine="708"/>
        <w:jc w:val="both"/>
        <w:rPr>
          <w:rFonts w:ascii="Times New Roman" w:hAnsi="Times New Roman" w:cs="Times New Roman"/>
          <w:sz w:val="24"/>
          <w:szCs w:val="24"/>
        </w:rPr>
      </w:pPr>
      <w:r w:rsidRPr="003312FF">
        <w:rPr>
          <w:rFonts w:ascii="Times New Roman" w:hAnsi="Times New Roman" w:cs="Times New Roman"/>
          <w:sz w:val="24"/>
          <w:szCs w:val="24"/>
        </w:rPr>
        <w:t>2.7. 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1D074A" w:rsidRPr="003312FF" w:rsidRDefault="001D074A" w:rsidP="00A90E6A">
      <w:pPr>
        <w:widowControl w:val="0"/>
        <w:tabs>
          <w:tab w:val="right" w:pos="9779"/>
        </w:tabs>
        <w:suppressAutoHyphens/>
        <w:ind w:firstLine="709"/>
        <w:jc w:val="both"/>
      </w:pPr>
      <w:r w:rsidRPr="003312FF">
        <w:t>При предоставлении муниципальной услуги данным документом является:</w:t>
      </w:r>
      <w:r w:rsidRPr="003312FF">
        <w:tab/>
      </w:r>
    </w:p>
    <w:p w:rsidR="001D074A" w:rsidRPr="003312FF" w:rsidRDefault="001D074A" w:rsidP="00A90E6A">
      <w:pPr>
        <w:widowControl w:val="0"/>
        <w:tabs>
          <w:tab w:val="center" w:pos="4677"/>
          <w:tab w:val="right" w:pos="9355"/>
        </w:tabs>
        <w:suppressAutoHyphens/>
        <w:autoSpaceDE w:val="0"/>
        <w:autoSpaceDN w:val="0"/>
        <w:adjustRightInd w:val="0"/>
        <w:ind w:firstLine="709"/>
        <w:jc w:val="both"/>
        <w:outlineLvl w:val="1"/>
      </w:pPr>
      <w:r w:rsidRPr="003312FF">
        <w:t>- копия свидетельства о государственной регистрации юридического лица (для юридических лиц)</w:t>
      </w:r>
      <w:r w:rsidR="00A90E6A">
        <w:t xml:space="preserve"> </w:t>
      </w:r>
      <w:r w:rsidRPr="003312FF">
        <w:t>либо</w:t>
      </w:r>
      <w:r w:rsidR="00A90E6A">
        <w:t xml:space="preserve"> </w:t>
      </w:r>
      <w:r w:rsidRPr="003312FF">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9671FB" w:rsidRPr="003312FF" w:rsidRDefault="009671FB" w:rsidP="00A90E6A">
      <w:pPr>
        <w:widowControl w:val="0"/>
        <w:suppressAutoHyphens/>
        <w:ind w:firstLine="709"/>
        <w:jc w:val="both"/>
        <w:rPr>
          <w:lang w:eastAsia="en-US"/>
        </w:rPr>
      </w:pPr>
      <w:r w:rsidRPr="003312FF">
        <w:rPr>
          <w:lang w:eastAsia="en-US"/>
        </w:rPr>
        <w:t>2.</w:t>
      </w:r>
      <w:r w:rsidR="001D074A" w:rsidRPr="003312FF">
        <w:rPr>
          <w:lang w:eastAsia="en-US"/>
        </w:rPr>
        <w:t>8</w:t>
      </w:r>
      <w:r w:rsidRPr="003312FF">
        <w:rPr>
          <w:lang w:eastAsia="en-US"/>
        </w:rPr>
        <w:t>. Исчерпывающий перечень оснований для отказа в приёме документов, необходимых для предоставления муниципальной услуги.</w:t>
      </w:r>
    </w:p>
    <w:p w:rsidR="009671FB" w:rsidRPr="003312FF" w:rsidRDefault="009671FB" w:rsidP="00A90E6A">
      <w:pPr>
        <w:widowControl w:val="0"/>
        <w:suppressAutoHyphens/>
        <w:ind w:firstLine="709"/>
        <w:jc w:val="both"/>
        <w:rPr>
          <w:lang w:eastAsia="en-US"/>
        </w:rPr>
      </w:pPr>
      <w:r w:rsidRPr="003312FF">
        <w:rPr>
          <w:lang w:eastAsia="en-US"/>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9671FB" w:rsidRPr="003312FF" w:rsidRDefault="004C2F7B" w:rsidP="00A90E6A">
      <w:pPr>
        <w:widowControl w:val="0"/>
        <w:suppressAutoHyphens/>
        <w:ind w:firstLine="709"/>
        <w:jc w:val="both"/>
        <w:rPr>
          <w:lang w:eastAsia="en-US"/>
        </w:rPr>
      </w:pPr>
      <w:r w:rsidRPr="003312FF">
        <w:rPr>
          <w:lang w:eastAsia="en-US"/>
        </w:rPr>
        <w:t>2.</w:t>
      </w:r>
      <w:r w:rsidR="001D074A" w:rsidRPr="003312FF">
        <w:rPr>
          <w:lang w:eastAsia="en-US"/>
        </w:rPr>
        <w:t>9</w:t>
      </w:r>
      <w:r w:rsidR="009671FB" w:rsidRPr="003312FF">
        <w:rPr>
          <w:lang w:eastAsia="en-US"/>
        </w:rPr>
        <w:t>. Перечень оснований для отказа в предоставлении муниципальной услуги:</w:t>
      </w:r>
    </w:p>
    <w:p w:rsidR="009671FB" w:rsidRPr="003312FF" w:rsidRDefault="004C2F7B" w:rsidP="00A90E6A">
      <w:pPr>
        <w:widowControl w:val="0"/>
        <w:suppressAutoHyphens/>
        <w:ind w:firstLine="709"/>
        <w:jc w:val="both"/>
        <w:rPr>
          <w:lang w:eastAsia="en-US"/>
        </w:rPr>
      </w:pPr>
      <w:r w:rsidRPr="003312FF">
        <w:rPr>
          <w:lang w:eastAsia="en-US"/>
        </w:rPr>
        <w:t>2.</w:t>
      </w:r>
      <w:r w:rsidR="001D074A" w:rsidRPr="003312FF">
        <w:rPr>
          <w:lang w:eastAsia="en-US"/>
        </w:rPr>
        <w:t>9</w:t>
      </w:r>
      <w:r w:rsidR="009671FB" w:rsidRPr="003312FF">
        <w:rPr>
          <w:lang w:eastAsia="en-US"/>
        </w:rPr>
        <w:t>.1. представление неполного комплекта документов, необходимых для предоставления муниципальной услуги, указанных в п. 2.</w:t>
      </w:r>
      <w:r w:rsidR="007C3A10" w:rsidRPr="003312FF">
        <w:rPr>
          <w:lang w:eastAsia="en-US"/>
        </w:rPr>
        <w:t>6</w:t>
      </w:r>
      <w:r w:rsidR="009671FB" w:rsidRPr="003312FF">
        <w:rPr>
          <w:lang w:eastAsia="en-US"/>
        </w:rPr>
        <w:t xml:space="preserve"> настоящего административного регламента;</w:t>
      </w:r>
    </w:p>
    <w:p w:rsidR="009671FB" w:rsidRPr="003312FF" w:rsidRDefault="004C2F7B" w:rsidP="00A90E6A">
      <w:pPr>
        <w:widowControl w:val="0"/>
        <w:suppressAutoHyphens/>
        <w:ind w:firstLine="709"/>
        <w:jc w:val="both"/>
        <w:rPr>
          <w:lang w:eastAsia="en-US"/>
        </w:rPr>
      </w:pPr>
      <w:r w:rsidRPr="003312FF">
        <w:rPr>
          <w:lang w:eastAsia="en-US"/>
        </w:rPr>
        <w:t>2.</w:t>
      </w:r>
      <w:r w:rsidR="001D074A" w:rsidRPr="003312FF">
        <w:rPr>
          <w:lang w:eastAsia="en-US"/>
        </w:rPr>
        <w:t>9</w:t>
      </w:r>
      <w:r w:rsidR="009671FB" w:rsidRPr="003312FF">
        <w:rPr>
          <w:lang w:eastAsia="en-US"/>
        </w:rPr>
        <w:t>.2. если в письмен</w:t>
      </w:r>
      <w:r w:rsidR="00541BA1" w:rsidRPr="003312FF">
        <w:rPr>
          <w:lang w:eastAsia="en-US"/>
        </w:rPr>
        <w:t>ном обращении заявителя не указана фамилия, имя, отчество</w:t>
      </w:r>
      <w:r w:rsidR="007C3A10" w:rsidRPr="003312FF">
        <w:rPr>
          <w:lang w:eastAsia="en-US"/>
        </w:rPr>
        <w:t>,</w:t>
      </w:r>
      <w:r w:rsidR="00541BA1" w:rsidRPr="003312FF">
        <w:rPr>
          <w:lang w:eastAsia="en-US"/>
        </w:rPr>
        <w:t xml:space="preserve"> либо полное </w:t>
      </w:r>
      <w:r w:rsidR="009671FB" w:rsidRPr="003312FF">
        <w:rPr>
          <w:lang w:eastAsia="en-US"/>
        </w:rPr>
        <w:t>наименование юридического лица, направившего заявление, и его почтовый адрес;</w:t>
      </w:r>
    </w:p>
    <w:p w:rsidR="009671FB" w:rsidRPr="003312FF" w:rsidRDefault="004C2F7B" w:rsidP="00A90E6A">
      <w:pPr>
        <w:widowControl w:val="0"/>
        <w:suppressAutoHyphens/>
        <w:ind w:firstLine="709"/>
        <w:jc w:val="both"/>
        <w:rPr>
          <w:lang w:eastAsia="en-US"/>
        </w:rPr>
      </w:pPr>
      <w:r w:rsidRPr="003312FF">
        <w:rPr>
          <w:lang w:eastAsia="en-US"/>
        </w:rPr>
        <w:t>2.</w:t>
      </w:r>
      <w:r w:rsidR="001D074A" w:rsidRPr="003312FF">
        <w:rPr>
          <w:lang w:eastAsia="en-US"/>
        </w:rPr>
        <w:t>9</w:t>
      </w:r>
      <w:r w:rsidR="00541BA1" w:rsidRPr="003312FF">
        <w:rPr>
          <w:lang w:eastAsia="en-US"/>
        </w:rPr>
        <w:t>.3. если письменное заявление</w:t>
      </w:r>
      <w:r w:rsidR="009671FB" w:rsidRPr="003312FF">
        <w:rPr>
          <w:lang w:eastAsia="en-US"/>
        </w:rPr>
        <w:t xml:space="preserve"> </w:t>
      </w:r>
      <w:r w:rsidR="00541BA1" w:rsidRPr="003312FF">
        <w:rPr>
          <w:lang w:eastAsia="en-US"/>
        </w:rPr>
        <w:t>заявителя</w:t>
      </w:r>
      <w:r w:rsidR="009671FB" w:rsidRPr="003312FF">
        <w:rPr>
          <w:lang w:eastAsia="en-US"/>
        </w:rPr>
        <w:t xml:space="preserve"> подписано не уполномоченным лицом;</w:t>
      </w:r>
    </w:p>
    <w:p w:rsidR="009671FB" w:rsidRPr="003312FF" w:rsidRDefault="004C2F7B" w:rsidP="00A90E6A">
      <w:pPr>
        <w:widowControl w:val="0"/>
        <w:suppressAutoHyphens/>
        <w:ind w:firstLine="709"/>
        <w:jc w:val="both"/>
        <w:rPr>
          <w:lang w:eastAsia="en-US"/>
        </w:rPr>
      </w:pPr>
      <w:r w:rsidRPr="003312FF">
        <w:rPr>
          <w:lang w:eastAsia="en-US"/>
        </w:rPr>
        <w:t>2.</w:t>
      </w:r>
      <w:r w:rsidR="001D074A" w:rsidRPr="003312FF">
        <w:rPr>
          <w:lang w:eastAsia="en-US"/>
        </w:rPr>
        <w:t>9</w:t>
      </w:r>
      <w:r w:rsidR="009671FB" w:rsidRPr="003312FF">
        <w:rPr>
          <w:lang w:eastAsia="en-US"/>
        </w:rPr>
        <w:t>.4.</w:t>
      </w:r>
      <w:r w:rsidR="00541BA1" w:rsidRPr="003312FF">
        <w:rPr>
          <w:lang w:eastAsia="en-US"/>
        </w:rPr>
        <w:t xml:space="preserve"> если текст письменного заявления</w:t>
      </w:r>
      <w:r w:rsidR="009671FB" w:rsidRPr="003312FF">
        <w:rPr>
          <w:lang w:eastAsia="en-US"/>
        </w:rPr>
        <w:t xml:space="preserve"> не поддается прочтению;</w:t>
      </w:r>
    </w:p>
    <w:p w:rsidR="009671FB" w:rsidRPr="003312FF" w:rsidRDefault="004C2F7B" w:rsidP="00A90E6A">
      <w:pPr>
        <w:widowControl w:val="0"/>
        <w:suppressAutoHyphens/>
        <w:ind w:firstLine="709"/>
        <w:jc w:val="both"/>
        <w:rPr>
          <w:lang w:eastAsia="en-US"/>
        </w:rPr>
      </w:pPr>
      <w:r w:rsidRPr="003312FF">
        <w:rPr>
          <w:lang w:eastAsia="en-US"/>
        </w:rPr>
        <w:t>2.</w:t>
      </w:r>
      <w:r w:rsidR="001D074A" w:rsidRPr="003312FF">
        <w:rPr>
          <w:lang w:eastAsia="en-US"/>
        </w:rPr>
        <w:t>9</w:t>
      </w:r>
      <w:r w:rsidR="00541BA1" w:rsidRPr="003312FF">
        <w:rPr>
          <w:lang w:eastAsia="en-US"/>
        </w:rPr>
        <w:t xml:space="preserve">.5. если в письменном заявлении </w:t>
      </w:r>
      <w:r w:rsidR="009671FB" w:rsidRPr="003312FF">
        <w:rPr>
          <w:lang w:eastAsia="en-US"/>
        </w:rPr>
        <w:t>содержатся нецензурные, либо оскорбительные выражения, угрозы жизни, здоровью и имуществу должностных лиц, а также членов их семей.</w:t>
      </w:r>
    </w:p>
    <w:p w:rsidR="009671FB" w:rsidRPr="003312FF" w:rsidRDefault="00083DBC" w:rsidP="00A90E6A">
      <w:pPr>
        <w:widowControl w:val="0"/>
        <w:suppressAutoHyphens/>
        <w:ind w:firstLine="709"/>
        <w:jc w:val="both"/>
        <w:rPr>
          <w:lang w:eastAsia="en-US"/>
        </w:rPr>
      </w:pPr>
      <w:r w:rsidRPr="003312FF">
        <w:rPr>
          <w:lang w:eastAsia="en-US"/>
        </w:rPr>
        <w:t>2.</w:t>
      </w:r>
      <w:r w:rsidR="001D074A" w:rsidRPr="003312FF">
        <w:rPr>
          <w:lang w:eastAsia="en-US"/>
        </w:rPr>
        <w:t>9</w:t>
      </w:r>
      <w:r w:rsidR="009671FB" w:rsidRPr="003312FF">
        <w:rPr>
          <w:lang w:eastAsia="en-US"/>
        </w:rPr>
        <w:t>.6. предоста</w:t>
      </w:r>
      <w:r w:rsidR="00541BA1" w:rsidRPr="003312FF">
        <w:rPr>
          <w:lang w:eastAsia="en-US"/>
        </w:rPr>
        <w:t>вление недостоверной информации.</w:t>
      </w:r>
    </w:p>
    <w:p w:rsidR="009671FB" w:rsidRPr="003312FF" w:rsidRDefault="009671FB" w:rsidP="00A90E6A">
      <w:pPr>
        <w:widowControl w:val="0"/>
        <w:suppressAutoHyphens/>
        <w:ind w:firstLine="709"/>
        <w:jc w:val="both"/>
        <w:rPr>
          <w:lang w:eastAsia="en-US"/>
        </w:rPr>
      </w:pPr>
      <w:r w:rsidRPr="003312FF">
        <w:rPr>
          <w:lang w:eastAsia="en-US"/>
        </w:rPr>
        <w:t>Решение об отказе в предоставлении муниципальной услуги</w:t>
      </w:r>
      <w:r w:rsidR="00A90E6A">
        <w:rPr>
          <w:lang w:eastAsia="en-US"/>
        </w:rPr>
        <w:t xml:space="preserve"> </w:t>
      </w:r>
      <w:r w:rsidRPr="003312FF">
        <w:rPr>
          <w:lang w:eastAsia="en-US"/>
        </w:rPr>
        <w:t>при наличии данных заявителя и его почтового адреса доводится до заявителя в срок</w:t>
      </w:r>
      <w:r w:rsidR="00541BA1" w:rsidRPr="003312FF">
        <w:rPr>
          <w:lang w:eastAsia="en-US"/>
        </w:rPr>
        <w:t>, не превышающий 30</w:t>
      </w:r>
      <w:r w:rsidRPr="003312FF">
        <w:rPr>
          <w:lang w:eastAsia="en-US"/>
        </w:rPr>
        <w:t xml:space="preserve"> календарных дней с даты регистрации заявления.</w:t>
      </w:r>
    </w:p>
    <w:p w:rsidR="009671FB" w:rsidRPr="003312FF" w:rsidRDefault="009671FB" w:rsidP="00A90E6A">
      <w:pPr>
        <w:widowControl w:val="0"/>
        <w:suppressAutoHyphens/>
        <w:ind w:firstLine="709"/>
        <w:jc w:val="both"/>
        <w:rPr>
          <w:lang w:eastAsia="en-US"/>
        </w:rPr>
      </w:pPr>
      <w:r w:rsidRPr="003312FF">
        <w:rPr>
          <w:lang w:eastAsia="en-US"/>
        </w:rPr>
        <w:t>2.</w:t>
      </w:r>
      <w:r w:rsidR="001D074A" w:rsidRPr="003312FF">
        <w:rPr>
          <w:lang w:eastAsia="en-US"/>
        </w:rPr>
        <w:t>10</w:t>
      </w:r>
      <w:r w:rsidRPr="003312FF">
        <w:rPr>
          <w:lang w:eastAsia="en-US"/>
        </w:rPr>
        <w:t>. Предоставление муниципальной услуги осуществляется на бесплатной основе.</w:t>
      </w:r>
    </w:p>
    <w:p w:rsidR="009671FB" w:rsidRPr="003312FF" w:rsidRDefault="004C2F7B" w:rsidP="00A90E6A">
      <w:pPr>
        <w:widowControl w:val="0"/>
        <w:suppressAutoHyphens/>
        <w:ind w:firstLine="709"/>
        <w:jc w:val="both"/>
        <w:rPr>
          <w:lang w:eastAsia="en-US"/>
        </w:rPr>
      </w:pPr>
      <w:r w:rsidRPr="003312FF">
        <w:rPr>
          <w:lang w:eastAsia="en-US"/>
        </w:rPr>
        <w:t>2.1</w:t>
      </w:r>
      <w:r w:rsidR="001D074A" w:rsidRPr="003312FF">
        <w:rPr>
          <w:lang w:eastAsia="en-US"/>
        </w:rPr>
        <w:t>1</w:t>
      </w:r>
      <w:r w:rsidR="009671FB" w:rsidRPr="003312FF">
        <w:rPr>
          <w:lang w:eastAsia="en-US"/>
        </w:rPr>
        <w:t>.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9671FB" w:rsidRPr="003312FF" w:rsidRDefault="004C2F7B" w:rsidP="00A90E6A">
      <w:pPr>
        <w:widowControl w:val="0"/>
        <w:suppressAutoHyphens/>
        <w:ind w:firstLine="709"/>
        <w:jc w:val="both"/>
        <w:rPr>
          <w:lang w:eastAsia="en-US"/>
        </w:rPr>
      </w:pPr>
      <w:r w:rsidRPr="003312FF">
        <w:rPr>
          <w:lang w:eastAsia="en-US"/>
        </w:rPr>
        <w:t>2.1</w:t>
      </w:r>
      <w:r w:rsidR="001D074A" w:rsidRPr="003312FF">
        <w:rPr>
          <w:lang w:eastAsia="en-US"/>
        </w:rPr>
        <w:t>2</w:t>
      </w:r>
      <w:r w:rsidR="009671FB" w:rsidRPr="003312FF">
        <w:rPr>
          <w:lang w:eastAsia="en-US"/>
        </w:rPr>
        <w:t>. Срок регистрации заявления заявителя на</w:t>
      </w:r>
      <w:r w:rsidR="00A90E6A">
        <w:rPr>
          <w:lang w:eastAsia="en-US"/>
        </w:rPr>
        <w:t xml:space="preserve"> </w:t>
      </w:r>
      <w:r w:rsidR="009671FB" w:rsidRPr="003312FF">
        <w:rPr>
          <w:lang w:eastAsia="en-US"/>
        </w:rPr>
        <w:t xml:space="preserve">предоставлении муниципальной услуги: </w:t>
      </w:r>
    </w:p>
    <w:p w:rsidR="009671FB" w:rsidRPr="003312FF" w:rsidRDefault="009671FB" w:rsidP="00A90E6A">
      <w:pPr>
        <w:widowControl w:val="0"/>
        <w:suppressAutoHyphens/>
        <w:ind w:firstLine="709"/>
        <w:jc w:val="both"/>
        <w:rPr>
          <w:lang w:eastAsia="en-US"/>
        </w:rPr>
      </w:pPr>
      <w:r w:rsidRPr="003312FF">
        <w:rPr>
          <w:lang w:eastAsia="en-US"/>
        </w:rPr>
        <w:t xml:space="preserve">- поступившее заявление заявителя регистрируется в день поступления специалистом </w:t>
      </w:r>
      <w:r w:rsidR="00526CE9">
        <w:rPr>
          <w:lang w:eastAsia="en-US"/>
        </w:rPr>
        <w:t xml:space="preserve">Общего отдела </w:t>
      </w:r>
      <w:r w:rsidRPr="003312FF">
        <w:rPr>
          <w:lang w:eastAsia="en-US"/>
        </w:rPr>
        <w:t>администрации.</w:t>
      </w:r>
    </w:p>
    <w:p w:rsidR="009671FB" w:rsidRPr="003312FF" w:rsidRDefault="009671FB" w:rsidP="00A90E6A">
      <w:pPr>
        <w:widowControl w:val="0"/>
        <w:suppressAutoHyphens/>
        <w:ind w:firstLine="709"/>
        <w:jc w:val="both"/>
        <w:rPr>
          <w:lang w:eastAsia="en-US"/>
        </w:rPr>
      </w:pPr>
      <w:r w:rsidRPr="003312FF">
        <w:rPr>
          <w:lang w:eastAsia="en-US"/>
        </w:rPr>
        <w:t>2.1</w:t>
      </w:r>
      <w:r w:rsidR="001D074A" w:rsidRPr="003312FF">
        <w:rPr>
          <w:lang w:eastAsia="en-US"/>
        </w:rPr>
        <w:t>3</w:t>
      </w:r>
      <w:r w:rsidRPr="003312FF">
        <w:rPr>
          <w:lang w:eastAsia="en-US"/>
        </w:rPr>
        <w:t>. Требования к месту предоставления муниципальной услуги:</w:t>
      </w:r>
    </w:p>
    <w:p w:rsidR="009671FB" w:rsidRPr="003312FF" w:rsidRDefault="009671FB" w:rsidP="00A90E6A">
      <w:pPr>
        <w:widowControl w:val="0"/>
        <w:suppressAutoHyphens/>
        <w:ind w:firstLine="709"/>
        <w:jc w:val="both"/>
        <w:rPr>
          <w:lang w:eastAsia="en-US"/>
        </w:rPr>
      </w:pPr>
      <w:r w:rsidRPr="003312FF">
        <w:rPr>
          <w:lang w:eastAsia="en-US"/>
        </w:rPr>
        <w:t xml:space="preserve">Вход в здание должен быть оборудован удобной лестницей с поручнями, а также пандусами для беспрепятственного передвижения инвалидных колясок (при </w:t>
      </w:r>
      <w:r w:rsidRPr="003312FF">
        <w:rPr>
          <w:lang w:eastAsia="en-US"/>
        </w:rPr>
        <w:lastRenderedPageBreak/>
        <w:t>строительстве новых зданий).</w:t>
      </w:r>
    </w:p>
    <w:p w:rsidR="009671FB" w:rsidRPr="003312FF" w:rsidRDefault="009671FB" w:rsidP="00A90E6A">
      <w:pPr>
        <w:widowControl w:val="0"/>
        <w:suppressAutoHyphens/>
        <w:ind w:firstLine="709"/>
        <w:jc w:val="both"/>
        <w:rPr>
          <w:lang w:eastAsia="en-US"/>
        </w:rPr>
      </w:pPr>
      <w:r w:rsidRPr="003312FF">
        <w:rPr>
          <w:lang w:eastAsia="en-US"/>
        </w:rPr>
        <w:t>В помещениях должен быть оборудован сектор для информирования, ожидания и приема граждан (далее – сектор).</w:t>
      </w:r>
    </w:p>
    <w:p w:rsidR="009671FB" w:rsidRPr="003312FF" w:rsidRDefault="009671FB" w:rsidP="00A90E6A">
      <w:pPr>
        <w:widowControl w:val="0"/>
        <w:suppressAutoHyphens/>
        <w:ind w:firstLine="709"/>
        <w:jc w:val="both"/>
        <w:rPr>
          <w:lang w:eastAsia="en-US"/>
        </w:rPr>
      </w:pPr>
      <w:r w:rsidRPr="003312FF">
        <w:rPr>
          <w:lang w:eastAsia="en-US"/>
        </w:rPr>
        <w:t>Габаритные размеры, очертания и свойства сектора должны обеспечивать оптимальные условия для работы специалистов Администрации, а также комфортное обслуживание заявителей.</w:t>
      </w:r>
    </w:p>
    <w:p w:rsidR="009671FB" w:rsidRPr="003312FF" w:rsidRDefault="009671FB" w:rsidP="00A90E6A">
      <w:pPr>
        <w:widowControl w:val="0"/>
        <w:suppressAutoHyphens/>
        <w:ind w:firstLine="709"/>
        <w:jc w:val="both"/>
        <w:rPr>
          <w:lang w:eastAsia="en-US"/>
        </w:rPr>
      </w:pPr>
      <w:r w:rsidRPr="003312FF">
        <w:rPr>
          <w:lang w:eastAsia="en-US"/>
        </w:rPr>
        <w:t>В секторе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9671FB" w:rsidRPr="003312FF" w:rsidRDefault="009671FB" w:rsidP="00A90E6A">
      <w:pPr>
        <w:widowControl w:val="0"/>
        <w:suppressAutoHyphens/>
        <w:ind w:firstLine="709"/>
        <w:jc w:val="both"/>
        <w:rPr>
          <w:lang w:eastAsia="en-US"/>
        </w:rPr>
      </w:pPr>
      <w:r w:rsidRPr="003312FF">
        <w:rPr>
          <w:lang w:eastAsia="en-US"/>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083DBC" w:rsidRPr="003312FF" w:rsidRDefault="004C2F7B" w:rsidP="00A90E6A">
      <w:pPr>
        <w:widowControl w:val="0"/>
        <w:suppressAutoHyphens/>
        <w:ind w:firstLine="709"/>
        <w:jc w:val="both"/>
        <w:rPr>
          <w:lang w:eastAsia="en-US"/>
        </w:rPr>
      </w:pPr>
      <w:r w:rsidRPr="003312FF">
        <w:rPr>
          <w:lang w:eastAsia="en-US"/>
        </w:rPr>
        <w:t>2.1</w:t>
      </w:r>
      <w:r w:rsidR="001D074A" w:rsidRPr="003312FF">
        <w:rPr>
          <w:lang w:eastAsia="en-US"/>
        </w:rPr>
        <w:t>4</w:t>
      </w:r>
      <w:r w:rsidR="009671FB" w:rsidRPr="003312FF">
        <w:rPr>
          <w:lang w:eastAsia="en-US"/>
        </w:rPr>
        <w:t>. Показатели доступности и качества муниципальной услуги</w:t>
      </w:r>
      <w:r w:rsidR="007C3A10" w:rsidRPr="003312FF">
        <w:rPr>
          <w:lang w:eastAsia="en-US"/>
        </w:rPr>
        <w:t xml:space="preserve"> </w:t>
      </w:r>
      <w:r w:rsidR="007C3A10" w:rsidRPr="003312FF">
        <w:t>является отсутствие нарушений настоящего Административного регламента.</w:t>
      </w:r>
    </w:p>
    <w:p w:rsidR="009671FB" w:rsidRPr="003312FF" w:rsidRDefault="009671FB" w:rsidP="00A90E6A">
      <w:pPr>
        <w:widowControl w:val="0"/>
        <w:suppressAutoHyphens/>
        <w:ind w:firstLine="709"/>
        <w:jc w:val="both"/>
        <w:rPr>
          <w:lang w:eastAsia="en-US"/>
        </w:rPr>
      </w:pPr>
      <w:r w:rsidRPr="003312FF">
        <w:rPr>
          <w:lang w:eastAsia="en-US"/>
        </w:rPr>
        <w:t>2.1</w:t>
      </w:r>
      <w:r w:rsidR="001D074A" w:rsidRPr="003312FF">
        <w:rPr>
          <w:lang w:eastAsia="en-US"/>
        </w:rPr>
        <w:t>5</w:t>
      </w:r>
      <w:r w:rsidRPr="003312FF">
        <w:rPr>
          <w:lang w:eastAsia="en-US"/>
        </w:rPr>
        <w:t xml:space="preserve">. Иные требования, учитывающие особенности предоставления муниципальной услуги в электронной форме. </w:t>
      </w:r>
    </w:p>
    <w:p w:rsidR="007E005F" w:rsidRPr="003312FF" w:rsidRDefault="009671FB" w:rsidP="00A90E6A">
      <w:pPr>
        <w:widowControl w:val="0"/>
        <w:suppressAutoHyphens/>
        <w:ind w:firstLine="709"/>
        <w:jc w:val="both"/>
        <w:rPr>
          <w:lang w:eastAsia="en-US"/>
        </w:rPr>
      </w:pPr>
      <w:r w:rsidRPr="003312FF">
        <w:rPr>
          <w:lang w:eastAsia="en-US"/>
        </w:rPr>
        <w:t xml:space="preserve">Форма заявления на предоставление муниципальной услуги размещается </w:t>
      </w:r>
      <w:r w:rsidR="007C3A10" w:rsidRPr="003312FF">
        <w:t>на Портале государственных и муниципальных услуг Забайкальского края (</w:t>
      </w:r>
      <w:r w:rsidR="007C3A10" w:rsidRPr="003312FF">
        <w:rPr>
          <w:lang w:val="en-US"/>
        </w:rPr>
        <w:t>http</w:t>
      </w:r>
      <w:r w:rsidR="007C3A10" w:rsidRPr="003312FF">
        <w:t>://</w:t>
      </w:r>
      <w:r w:rsidR="007C3A10" w:rsidRPr="003312FF">
        <w:rPr>
          <w:lang w:val="en-US"/>
        </w:rPr>
        <w:t>pgu</w:t>
      </w:r>
      <w:r w:rsidR="007C3A10" w:rsidRPr="003312FF">
        <w:t>.</w:t>
      </w:r>
      <w:r w:rsidR="007C3A10" w:rsidRPr="003312FF">
        <w:rPr>
          <w:lang w:val="en-US"/>
        </w:rPr>
        <w:t>e</w:t>
      </w:r>
      <w:r w:rsidR="007C3A10" w:rsidRPr="003312FF">
        <w:t>-</w:t>
      </w:r>
      <w:r w:rsidR="007C3A10" w:rsidRPr="003312FF">
        <w:rPr>
          <w:lang w:val="en-US"/>
        </w:rPr>
        <w:t>zab</w:t>
      </w:r>
      <w:r w:rsidR="007C3A10" w:rsidRPr="003312FF">
        <w:t>.</w:t>
      </w:r>
      <w:r w:rsidR="007C3A10" w:rsidRPr="003312FF">
        <w:rPr>
          <w:lang w:val="en-US"/>
        </w:rPr>
        <w:t>ru</w:t>
      </w:r>
      <w:r w:rsidR="007C3A10" w:rsidRPr="003312FF">
        <w:t>)</w:t>
      </w:r>
    </w:p>
    <w:p w:rsidR="005D6F57" w:rsidRPr="003312FF" w:rsidRDefault="005D6F57" w:rsidP="00A90E6A">
      <w:pPr>
        <w:widowControl w:val="0"/>
        <w:suppressAutoHyphens/>
        <w:ind w:firstLine="709"/>
        <w:jc w:val="both"/>
        <w:rPr>
          <w:b/>
          <w:bCs/>
          <w:lang w:eastAsia="en-US"/>
        </w:rPr>
      </w:pPr>
    </w:p>
    <w:p w:rsidR="009671FB" w:rsidRPr="003312FF" w:rsidRDefault="009671FB" w:rsidP="00A90E6A">
      <w:pPr>
        <w:widowControl w:val="0"/>
        <w:suppressAutoHyphens/>
        <w:ind w:firstLine="709"/>
        <w:jc w:val="both"/>
        <w:rPr>
          <w:lang w:eastAsia="en-US"/>
        </w:rPr>
      </w:pPr>
      <w:r w:rsidRPr="003312FF">
        <w:rPr>
          <w:b/>
          <w:bCs/>
          <w:lang w:eastAsia="en-US"/>
        </w:rPr>
        <w:t>3.Административные процедуры</w:t>
      </w:r>
      <w:r w:rsidR="005D6F57" w:rsidRPr="003312FF">
        <w:rPr>
          <w:b/>
          <w:bCs/>
          <w:lang w:eastAsia="en-US"/>
        </w:rPr>
        <w:t xml:space="preserve"> </w:t>
      </w:r>
      <w:r w:rsidRPr="003312FF">
        <w:rPr>
          <w:b/>
          <w:bCs/>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71FB" w:rsidRPr="003312FF" w:rsidRDefault="009671FB" w:rsidP="00A90E6A">
      <w:pPr>
        <w:widowControl w:val="0"/>
        <w:suppressAutoHyphens/>
        <w:ind w:firstLine="709"/>
        <w:jc w:val="both"/>
        <w:rPr>
          <w:lang w:eastAsia="en-US"/>
        </w:rPr>
      </w:pPr>
      <w:r w:rsidRPr="003312FF">
        <w:rPr>
          <w:lang w:eastAsia="en-US"/>
        </w:rPr>
        <w:t> Предоставление муниципальной услуги включает в себя следующие административные процедуры:</w:t>
      </w:r>
    </w:p>
    <w:p w:rsidR="009671FB" w:rsidRPr="003312FF" w:rsidRDefault="00ED21D3" w:rsidP="00A90E6A">
      <w:pPr>
        <w:widowControl w:val="0"/>
        <w:suppressAutoHyphens/>
        <w:ind w:firstLine="709"/>
        <w:jc w:val="both"/>
        <w:rPr>
          <w:lang w:eastAsia="en-US"/>
        </w:rPr>
      </w:pPr>
      <w:r w:rsidRPr="003312FF">
        <w:rPr>
          <w:lang w:eastAsia="en-US"/>
        </w:rPr>
        <w:t xml:space="preserve">- </w:t>
      </w:r>
      <w:r w:rsidR="009671FB" w:rsidRPr="003312FF">
        <w:rPr>
          <w:lang w:eastAsia="en-US"/>
        </w:rPr>
        <w:t>прием и регистрация документов заявителя;</w:t>
      </w:r>
    </w:p>
    <w:p w:rsidR="009671FB" w:rsidRPr="003312FF" w:rsidRDefault="00ED21D3" w:rsidP="00A90E6A">
      <w:pPr>
        <w:widowControl w:val="0"/>
        <w:suppressAutoHyphens/>
        <w:ind w:firstLine="709"/>
        <w:jc w:val="both"/>
        <w:rPr>
          <w:lang w:eastAsia="en-US"/>
        </w:rPr>
      </w:pPr>
      <w:r w:rsidRPr="003312FF">
        <w:rPr>
          <w:lang w:eastAsia="en-US"/>
        </w:rPr>
        <w:t xml:space="preserve">- </w:t>
      </w:r>
      <w:r w:rsidR="009671FB" w:rsidRPr="003312FF">
        <w:rPr>
          <w:lang w:eastAsia="en-US"/>
        </w:rPr>
        <w:t>р</w:t>
      </w:r>
      <w:r w:rsidRPr="003312FF">
        <w:rPr>
          <w:lang w:eastAsia="en-US"/>
        </w:rPr>
        <w:t xml:space="preserve">ассмотрение заявления и документов заявителя и </w:t>
      </w:r>
      <w:r w:rsidR="009671FB" w:rsidRPr="003312FF">
        <w:rPr>
          <w:lang w:eastAsia="en-US"/>
        </w:rPr>
        <w:t>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A90E6A">
        <w:rPr>
          <w:lang w:eastAsia="en-US"/>
        </w:rPr>
        <w:t xml:space="preserve"> </w:t>
      </w:r>
    </w:p>
    <w:p w:rsidR="00ED21D3" w:rsidRPr="003312FF" w:rsidRDefault="00ED21D3" w:rsidP="00A90E6A">
      <w:pPr>
        <w:widowControl w:val="0"/>
        <w:suppressAutoHyphens/>
        <w:ind w:firstLine="709"/>
        <w:jc w:val="both"/>
        <w:rPr>
          <w:lang w:eastAsia="en-US"/>
        </w:rPr>
      </w:pPr>
      <w:r w:rsidRPr="003312FF">
        <w:rPr>
          <w:lang w:eastAsia="en-US"/>
        </w:rPr>
        <w:t>- подпись и выдача разрешения</w:t>
      </w:r>
    </w:p>
    <w:p w:rsidR="001D074A" w:rsidRPr="003312FF" w:rsidRDefault="001D074A" w:rsidP="00A90E6A">
      <w:pPr>
        <w:widowControl w:val="0"/>
        <w:suppressAutoHyphens/>
        <w:autoSpaceDE w:val="0"/>
        <w:autoSpaceDN w:val="0"/>
        <w:adjustRightInd w:val="0"/>
        <w:ind w:firstLine="708"/>
        <w:jc w:val="both"/>
        <w:outlineLvl w:val="2"/>
      </w:pPr>
      <w:r w:rsidRPr="003312FF">
        <w:t xml:space="preserve">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
    <w:p w:rsidR="001D074A" w:rsidRPr="003312FF" w:rsidRDefault="001D074A" w:rsidP="00A90E6A">
      <w:pPr>
        <w:widowControl w:val="0"/>
        <w:suppressAutoHyphens/>
        <w:autoSpaceDE w:val="0"/>
        <w:autoSpaceDN w:val="0"/>
        <w:adjustRightInd w:val="0"/>
        <w:ind w:firstLine="540"/>
        <w:jc w:val="both"/>
        <w:outlineLvl w:val="2"/>
      </w:pPr>
      <w:r w:rsidRPr="003312FF">
        <w:t>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w:t>
      </w:r>
      <w:r w:rsidR="00A90E6A">
        <w:t xml:space="preserve"> </w:t>
      </w:r>
      <w:r w:rsidRPr="003312FF">
        <w:t xml:space="preserve">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и нормативным требованиям администрации портала (Минкомсвязь России), а также обеспечивает идентификацию заявителя. </w:t>
      </w:r>
    </w:p>
    <w:p w:rsidR="001D074A" w:rsidRPr="003312FF" w:rsidRDefault="001D074A" w:rsidP="00A90E6A">
      <w:pPr>
        <w:widowControl w:val="0"/>
        <w:suppressAutoHyphens/>
        <w:autoSpaceDE w:val="0"/>
        <w:autoSpaceDN w:val="0"/>
        <w:adjustRightInd w:val="0"/>
        <w:ind w:firstLine="540"/>
        <w:jc w:val="both"/>
        <w:outlineLvl w:val="2"/>
      </w:pPr>
      <w:r w:rsidRPr="003312FF">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1D074A" w:rsidRPr="003312FF" w:rsidRDefault="001D074A" w:rsidP="00A90E6A">
      <w:pPr>
        <w:widowControl w:val="0"/>
        <w:suppressAutoHyphens/>
        <w:autoSpaceDE w:val="0"/>
        <w:autoSpaceDN w:val="0"/>
        <w:adjustRightInd w:val="0"/>
        <w:ind w:firstLine="540"/>
        <w:jc w:val="both"/>
        <w:outlineLvl w:val="2"/>
      </w:pPr>
      <w:r w:rsidRPr="003312FF">
        <w:lastRenderedPageBreak/>
        <w:t>Заявление рассматривается при предоставлении заявителем документов, указанных в пункте 2.6.</w:t>
      </w:r>
      <w:r w:rsidR="00A90E6A">
        <w:t xml:space="preserve"> </w:t>
      </w:r>
      <w:r w:rsidRPr="003312FF">
        <w:t>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9671FB" w:rsidRPr="003312FF" w:rsidRDefault="009671FB" w:rsidP="00A90E6A">
      <w:pPr>
        <w:widowControl w:val="0"/>
        <w:suppressAutoHyphens/>
        <w:ind w:firstLine="709"/>
        <w:jc w:val="both"/>
        <w:rPr>
          <w:lang w:eastAsia="en-US"/>
        </w:rPr>
      </w:pPr>
      <w:r w:rsidRPr="003312FF">
        <w:rPr>
          <w:lang w:eastAsia="en-US"/>
        </w:rPr>
        <w:t>Последовательность административных процедур предоставления муниципальной услуги представлена в блок-схеме (приложение №4).</w:t>
      </w:r>
    </w:p>
    <w:p w:rsidR="009671FB" w:rsidRPr="003312FF" w:rsidRDefault="009671FB" w:rsidP="00A90E6A">
      <w:pPr>
        <w:widowControl w:val="0"/>
        <w:suppressAutoHyphens/>
        <w:ind w:firstLine="709"/>
        <w:jc w:val="both"/>
        <w:rPr>
          <w:lang w:eastAsia="en-US"/>
        </w:rPr>
      </w:pPr>
      <w:r w:rsidRPr="003312FF">
        <w:rPr>
          <w:lang w:eastAsia="en-US"/>
        </w:rPr>
        <w:t>Административные процедуры:</w:t>
      </w:r>
    </w:p>
    <w:p w:rsidR="009671FB" w:rsidRPr="003312FF" w:rsidRDefault="009671FB" w:rsidP="00A90E6A">
      <w:pPr>
        <w:widowControl w:val="0"/>
        <w:suppressAutoHyphens/>
        <w:ind w:firstLine="709"/>
        <w:jc w:val="both"/>
        <w:rPr>
          <w:lang w:eastAsia="en-US"/>
        </w:rPr>
      </w:pPr>
      <w:r w:rsidRPr="003312FF">
        <w:rPr>
          <w:lang w:eastAsia="en-US"/>
        </w:rPr>
        <w:t xml:space="preserve">3.1. Прием и регистрация документов заявителя. </w:t>
      </w:r>
    </w:p>
    <w:p w:rsidR="009671FB" w:rsidRPr="003312FF" w:rsidRDefault="009671FB" w:rsidP="00A90E6A">
      <w:pPr>
        <w:widowControl w:val="0"/>
        <w:suppressAutoHyphens/>
        <w:ind w:firstLine="709"/>
        <w:jc w:val="both"/>
        <w:rPr>
          <w:lang w:eastAsia="en-US"/>
        </w:rPr>
      </w:pPr>
      <w:r w:rsidRPr="003312FF">
        <w:rPr>
          <w:lang w:eastAsia="en-US"/>
        </w:rPr>
        <w:t>3.1.1. Основанием для начала административной процедуры</w:t>
      </w:r>
      <w:r w:rsidR="00A90E6A">
        <w:rPr>
          <w:lang w:eastAsia="en-US"/>
        </w:rPr>
        <w:t xml:space="preserve"> </w:t>
      </w:r>
      <w:r w:rsidRPr="003312FF">
        <w:rPr>
          <w:lang w:eastAsia="en-US"/>
        </w:rPr>
        <w:t xml:space="preserve">является обращение заявителя в </w:t>
      </w:r>
      <w:r w:rsidR="00526CE9">
        <w:rPr>
          <w:lang w:eastAsia="en-US"/>
        </w:rPr>
        <w:t xml:space="preserve">Общий </w:t>
      </w:r>
      <w:r w:rsidRPr="003312FF">
        <w:rPr>
          <w:lang w:eastAsia="en-US"/>
        </w:rPr>
        <w:t>отдел администрации с заявлением и документами, указанными в пункте 2.</w:t>
      </w:r>
      <w:r w:rsidR="004C2F7B" w:rsidRPr="003312FF">
        <w:rPr>
          <w:lang w:eastAsia="en-US"/>
        </w:rPr>
        <w:t>6</w:t>
      </w:r>
      <w:r w:rsidRPr="003312FF">
        <w:rPr>
          <w:lang w:eastAsia="en-US"/>
        </w:rPr>
        <w:t xml:space="preserve"> настоящего Регламента.</w:t>
      </w:r>
    </w:p>
    <w:p w:rsidR="009671FB" w:rsidRPr="003312FF" w:rsidRDefault="009671FB" w:rsidP="00A90E6A">
      <w:pPr>
        <w:widowControl w:val="0"/>
        <w:suppressAutoHyphens/>
        <w:ind w:firstLine="709"/>
        <w:jc w:val="both"/>
        <w:rPr>
          <w:lang w:eastAsia="en-US"/>
        </w:rPr>
      </w:pPr>
      <w:r w:rsidRPr="003312FF">
        <w:rPr>
          <w:lang w:eastAsia="en-US"/>
        </w:rPr>
        <w:t xml:space="preserve">3.1.2. При получении документов </w:t>
      </w:r>
      <w:r w:rsidR="005D6F57" w:rsidRPr="003312FF">
        <w:rPr>
          <w:lang w:eastAsia="en-US"/>
        </w:rPr>
        <w:t xml:space="preserve">ответственный </w:t>
      </w:r>
      <w:r w:rsidRPr="003312FF">
        <w:rPr>
          <w:lang w:eastAsia="en-US"/>
        </w:rPr>
        <w:t>специалист в день получения регистрирует их.</w:t>
      </w:r>
    </w:p>
    <w:p w:rsidR="009671FB" w:rsidRPr="003312FF" w:rsidRDefault="009671FB" w:rsidP="00A90E6A">
      <w:pPr>
        <w:widowControl w:val="0"/>
        <w:suppressAutoHyphens/>
        <w:ind w:firstLine="709"/>
        <w:jc w:val="both"/>
        <w:rPr>
          <w:lang w:eastAsia="en-US"/>
        </w:rPr>
      </w:pPr>
      <w:r w:rsidRPr="003312FF">
        <w:rPr>
          <w:lang w:eastAsia="en-US"/>
        </w:rPr>
        <w:t>3.1.3.</w:t>
      </w:r>
      <w:r w:rsidR="00A90E6A">
        <w:rPr>
          <w:lang w:eastAsia="en-US"/>
        </w:rPr>
        <w:t xml:space="preserve"> </w:t>
      </w:r>
      <w:r w:rsidRPr="003312FF">
        <w:rPr>
          <w:lang w:eastAsia="en-US"/>
        </w:rPr>
        <w:t> Каждому поступившему обращению заявителя присваивается самостоятельный регистрационный номер в системе делопроизводства по учету документов Администрации.</w:t>
      </w:r>
    </w:p>
    <w:p w:rsidR="009671FB" w:rsidRPr="003312FF" w:rsidRDefault="009671FB" w:rsidP="00A90E6A">
      <w:pPr>
        <w:widowControl w:val="0"/>
        <w:suppressAutoHyphens/>
        <w:ind w:firstLine="709"/>
        <w:jc w:val="both"/>
        <w:rPr>
          <w:lang w:eastAsia="en-US"/>
        </w:rPr>
      </w:pPr>
      <w:r w:rsidRPr="003312FF">
        <w:rPr>
          <w:lang w:eastAsia="en-US"/>
        </w:rPr>
        <w:t>3.1.4. Зарегистрированные документы передаются в день регистрации или не позднее дня следующего за ним в отдел</w:t>
      </w:r>
      <w:r w:rsidR="00A90E6A">
        <w:rPr>
          <w:lang w:eastAsia="en-US"/>
        </w:rPr>
        <w:t xml:space="preserve"> </w:t>
      </w:r>
      <w:r w:rsidR="0028664A">
        <w:rPr>
          <w:lang w:eastAsia="en-US"/>
        </w:rPr>
        <w:t>ЖКХ</w:t>
      </w:r>
      <w:r w:rsidRPr="003312FF">
        <w:rPr>
          <w:lang w:eastAsia="en-US"/>
        </w:rPr>
        <w:t>.</w:t>
      </w:r>
    </w:p>
    <w:p w:rsidR="009671FB" w:rsidRPr="003312FF" w:rsidRDefault="009671FB" w:rsidP="00A90E6A">
      <w:pPr>
        <w:widowControl w:val="0"/>
        <w:suppressAutoHyphens/>
        <w:ind w:firstLine="709"/>
        <w:jc w:val="both"/>
        <w:rPr>
          <w:lang w:eastAsia="en-US"/>
        </w:rPr>
      </w:pPr>
      <w:r w:rsidRPr="003312FF">
        <w:rPr>
          <w:lang w:eastAsia="en-US"/>
        </w:rPr>
        <w:t>3.1.5. Результатом административной процедуры являются переданные на рассмотрение документы.</w:t>
      </w:r>
    </w:p>
    <w:p w:rsidR="009671FB" w:rsidRPr="003312FF" w:rsidRDefault="009671FB" w:rsidP="00A90E6A">
      <w:pPr>
        <w:widowControl w:val="0"/>
        <w:suppressAutoHyphens/>
        <w:ind w:firstLine="709"/>
        <w:jc w:val="both"/>
        <w:rPr>
          <w:lang w:eastAsia="en-US"/>
        </w:rPr>
      </w:pPr>
      <w:r w:rsidRPr="003312FF">
        <w:rPr>
          <w:lang w:eastAsia="en-US"/>
        </w:rPr>
        <w:t>3.2. Рассмотрение заявления и представленных документов заявителя и 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автомобильной дороги местного значения к другой автомобильной дороге;</w:t>
      </w:r>
    </w:p>
    <w:p w:rsidR="009671FB" w:rsidRPr="003312FF" w:rsidRDefault="009671FB" w:rsidP="00A90E6A">
      <w:pPr>
        <w:widowControl w:val="0"/>
        <w:suppressAutoHyphens/>
        <w:ind w:firstLine="709"/>
        <w:jc w:val="both"/>
        <w:rPr>
          <w:lang w:eastAsia="en-US"/>
        </w:rPr>
      </w:pPr>
      <w:r w:rsidRPr="003312FF">
        <w:rPr>
          <w:lang w:eastAsia="en-US"/>
        </w:rPr>
        <w:t>3.2.1. Основанием для начала административной процедуры</w:t>
      </w:r>
      <w:r w:rsidR="00A90E6A">
        <w:rPr>
          <w:lang w:eastAsia="en-US"/>
        </w:rPr>
        <w:t xml:space="preserve"> </w:t>
      </w:r>
      <w:r w:rsidRPr="003312FF">
        <w:rPr>
          <w:lang w:eastAsia="en-US"/>
        </w:rPr>
        <w:t>являются переданные на рассмотрение в отдел</w:t>
      </w:r>
      <w:r w:rsidR="005D6F57" w:rsidRPr="003312FF">
        <w:rPr>
          <w:lang w:eastAsia="en-US"/>
        </w:rPr>
        <w:t xml:space="preserve"> </w:t>
      </w:r>
      <w:r w:rsidR="00542A22">
        <w:rPr>
          <w:lang w:eastAsia="en-US"/>
        </w:rPr>
        <w:t>ЖКХ</w:t>
      </w:r>
      <w:r w:rsidR="00A90E6A">
        <w:rPr>
          <w:lang w:eastAsia="en-US"/>
        </w:rPr>
        <w:t xml:space="preserve"> </w:t>
      </w:r>
      <w:r w:rsidRPr="003312FF">
        <w:rPr>
          <w:lang w:eastAsia="en-US"/>
        </w:rPr>
        <w:t>документы.</w:t>
      </w:r>
    </w:p>
    <w:p w:rsidR="009671FB" w:rsidRPr="003312FF" w:rsidRDefault="009671FB" w:rsidP="00A90E6A">
      <w:pPr>
        <w:widowControl w:val="0"/>
        <w:suppressAutoHyphens/>
        <w:ind w:firstLine="709"/>
        <w:jc w:val="both"/>
        <w:rPr>
          <w:lang w:eastAsia="en-US"/>
        </w:rPr>
      </w:pPr>
      <w:r w:rsidRPr="003312FF">
        <w:rPr>
          <w:lang w:eastAsia="en-US"/>
        </w:rPr>
        <w:t xml:space="preserve">3.2.2. При рассмотрении документов заявителя </w:t>
      </w:r>
      <w:r w:rsidR="00A76A9D" w:rsidRPr="00A76A9D">
        <w:rPr>
          <w:lang w:eastAsia="en-US"/>
        </w:rPr>
        <w:t xml:space="preserve">ответственный </w:t>
      </w:r>
      <w:r w:rsidRPr="003312FF">
        <w:rPr>
          <w:lang w:eastAsia="en-US"/>
        </w:rPr>
        <w:t xml:space="preserve">специалист </w:t>
      </w:r>
      <w:r w:rsidR="00A253CD" w:rsidRPr="003312FF">
        <w:rPr>
          <w:lang w:eastAsia="en-US"/>
        </w:rPr>
        <w:t>в течение трех дней проверяет</w:t>
      </w:r>
      <w:r w:rsidRPr="003312FF">
        <w:rPr>
          <w:lang w:eastAsia="en-US"/>
        </w:rPr>
        <w:t xml:space="preserve"> </w:t>
      </w:r>
      <w:r w:rsidR="00A253CD" w:rsidRPr="003312FF">
        <w:rPr>
          <w:lang w:eastAsia="en-US"/>
        </w:rPr>
        <w:t>п</w:t>
      </w:r>
      <w:r w:rsidRPr="003312FF">
        <w:rPr>
          <w:lang w:eastAsia="en-US"/>
        </w:rPr>
        <w:t>редставленные документы на отсутствие (наличие) оснований для отказа в предоставлении муниципальной услуги, которые прописаны в п.2.</w:t>
      </w:r>
      <w:r w:rsidR="004C2F7B" w:rsidRPr="003312FF">
        <w:rPr>
          <w:lang w:eastAsia="en-US"/>
        </w:rPr>
        <w:t>8</w:t>
      </w:r>
      <w:r w:rsidRPr="003312FF">
        <w:rPr>
          <w:lang w:eastAsia="en-US"/>
        </w:rPr>
        <w:t xml:space="preserve"> Регламента.</w:t>
      </w:r>
    </w:p>
    <w:p w:rsidR="003862EB" w:rsidRPr="003312FF" w:rsidRDefault="009671FB" w:rsidP="00A90E6A">
      <w:pPr>
        <w:widowControl w:val="0"/>
        <w:suppressAutoHyphens/>
        <w:ind w:firstLine="709"/>
        <w:jc w:val="both"/>
        <w:rPr>
          <w:lang w:eastAsia="en-US"/>
        </w:rPr>
      </w:pPr>
      <w:r w:rsidRPr="003312FF">
        <w:rPr>
          <w:lang w:eastAsia="en-US"/>
        </w:rPr>
        <w:t xml:space="preserve">В случае выявления несоответствий в представленных документах, а также необходимости представления недостающих документов </w:t>
      </w:r>
      <w:r w:rsidR="00A76A9D" w:rsidRPr="00A76A9D">
        <w:rPr>
          <w:lang w:eastAsia="en-US"/>
        </w:rPr>
        <w:t xml:space="preserve">ответственный </w:t>
      </w:r>
      <w:r w:rsidR="00A253CD" w:rsidRPr="003312FF">
        <w:rPr>
          <w:lang w:eastAsia="en-US"/>
        </w:rPr>
        <w:t xml:space="preserve">специалист </w:t>
      </w:r>
      <w:r w:rsidR="003862EB" w:rsidRPr="003312FF">
        <w:rPr>
          <w:lang w:eastAsia="en-US"/>
        </w:rPr>
        <w:t>принимает решение об отказе в предоставлении муниципальной услуги.</w:t>
      </w:r>
    </w:p>
    <w:p w:rsidR="003862EB" w:rsidRPr="003312FF" w:rsidRDefault="003862EB" w:rsidP="00A90E6A">
      <w:pPr>
        <w:widowControl w:val="0"/>
        <w:suppressAutoHyphens/>
        <w:ind w:firstLine="709"/>
        <w:jc w:val="both"/>
        <w:rPr>
          <w:lang w:eastAsia="en-US"/>
        </w:rPr>
      </w:pPr>
      <w:r w:rsidRPr="003312FF">
        <w:rPr>
          <w:lang w:eastAsia="en-US"/>
        </w:rPr>
        <w:t>В случае отсутствия оснований для отказа в предоставлении муниципальной услуги, которые прописаны в п.2.</w:t>
      </w:r>
      <w:r w:rsidR="001D074A" w:rsidRPr="003312FF">
        <w:rPr>
          <w:lang w:eastAsia="en-US"/>
        </w:rPr>
        <w:t>9</w:t>
      </w:r>
      <w:r w:rsidRPr="003312FF">
        <w:rPr>
          <w:lang w:eastAsia="en-US"/>
        </w:rPr>
        <w:t xml:space="preserve"> Регламента, ответственный специалист принимает решение о предоставлении муниципальной услуги.</w:t>
      </w:r>
    </w:p>
    <w:p w:rsidR="003862EB" w:rsidRPr="003312FF" w:rsidRDefault="003862EB" w:rsidP="00A90E6A">
      <w:pPr>
        <w:widowControl w:val="0"/>
        <w:suppressAutoHyphens/>
        <w:ind w:firstLine="709"/>
        <w:jc w:val="both"/>
        <w:rPr>
          <w:lang w:eastAsia="en-US"/>
        </w:rPr>
      </w:pPr>
      <w:r w:rsidRPr="003312FF">
        <w:rPr>
          <w:lang w:eastAsia="en-US"/>
        </w:rPr>
        <w:t>3.2.3</w:t>
      </w:r>
      <w:r w:rsidR="00A90E6A">
        <w:rPr>
          <w:lang w:eastAsia="en-US"/>
        </w:rPr>
        <w:t>.</w:t>
      </w:r>
      <w:r w:rsidRPr="003312FF">
        <w:rPr>
          <w:lang w:eastAsia="en-US"/>
        </w:rPr>
        <w:t xml:space="preserve"> Максимальный срок выполнения действия составляет </w:t>
      </w:r>
      <w:r w:rsidR="00C97670" w:rsidRPr="003312FF">
        <w:rPr>
          <w:lang w:eastAsia="en-US"/>
        </w:rPr>
        <w:t>три</w:t>
      </w:r>
      <w:r w:rsidRPr="003312FF">
        <w:rPr>
          <w:lang w:eastAsia="en-US"/>
        </w:rPr>
        <w:t xml:space="preserve"> дня.</w:t>
      </w:r>
    </w:p>
    <w:p w:rsidR="003862EB" w:rsidRPr="003312FF" w:rsidRDefault="003862EB" w:rsidP="00A90E6A">
      <w:pPr>
        <w:widowControl w:val="0"/>
        <w:suppressAutoHyphens/>
        <w:ind w:firstLine="709"/>
        <w:jc w:val="both"/>
        <w:rPr>
          <w:lang w:eastAsia="en-US"/>
        </w:rPr>
      </w:pPr>
      <w:r w:rsidRPr="003312FF">
        <w:rPr>
          <w:lang w:eastAsia="en-US"/>
        </w:rPr>
        <w:t>3.2.4</w:t>
      </w:r>
      <w:r w:rsidR="00A90E6A">
        <w:rPr>
          <w:lang w:eastAsia="en-US"/>
        </w:rPr>
        <w:t>.</w:t>
      </w:r>
      <w:r w:rsidRPr="003312FF">
        <w:rPr>
          <w:lang w:eastAsia="en-US"/>
        </w:rPr>
        <w:t xml:space="preserve"> Результатом выполнения административной процедуры является принятое ответственным исполнителем решение.</w:t>
      </w:r>
    </w:p>
    <w:p w:rsidR="00F15195" w:rsidRPr="003312FF" w:rsidRDefault="00F15195" w:rsidP="00A90E6A">
      <w:pPr>
        <w:widowControl w:val="0"/>
        <w:suppressAutoHyphens/>
        <w:ind w:firstLine="709"/>
        <w:jc w:val="both"/>
        <w:rPr>
          <w:lang w:eastAsia="en-US"/>
        </w:rPr>
      </w:pPr>
      <w:r w:rsidRPr="003312FF">
        <w:rPr>
          <w:lang w:eastAsia="en-US"/>
        </w:rPr>
        <w:t>3.3. Подготовка и передача на подпись проекта, подпись разрешения (письменного отказа в выдаче разрешения).</w:t>
      </w:r>
      <w:r w:rsidR="00A90E6A">
        <w:rPr>
          <w:lang w:eastAsia="en-US"/>
        </w:rPr>
        <w:t xml:space="preserve"> </w:t>
      </w:r>
    </w:p>
    <w:p w:rsidR="003862EB" w:rsidRPr="003312FF" w:rsidRDefault="00F15195" w:rsidP="00A90E6A">
      <w:pPr>
        <w:widowControl w:val="0"/>
        <w:suppressAutoHyphens/>
        <w:ind w:firstLine="709"/>
        <w:jc w:val="both"/>
        <w:rPr>
          <w:lang w:eastAsia="en-US"/>
        </w:rPr>
      </w:pPr>
      <w:r w:rsidRPr="003312FF">
        <w:rPr>
          <w:lang w:eastAsia="en-US"/>
        </w:rPr>
        <w:t>3.3.1</w:t>
      </w:r>
      <w:r w:rsidR="00A90E6A">
        <w:rPr>
          <w:lang w:eastAsia="en-US"/>
        </w:rPr>
        <w:t>.</w:t>
      </w:r>
      <w:r w:rsidRPr="003312FF">
        <w:rPr>
          <w:lang w:eastAsia="en-US"/>
        </w:rPr>
        <w:t xml:space="preserve"> Основанием для начала выполнения административной процедуры является принятое ответственным исполнителем решение.</w:t>
      </w:r>
    </w:p>
    <w:p w:rsidR="009671FB" w:rsidRPr="003312FF" w:rsidRDefault="00F15195" w:rsidP="00A90E6A">
      <w:pPr>
        <w:widowControl w:val="0"/>
        <w:suppressAutoHyphens/>
        <w:ind w:firstLine="709"/>
        <w:jc w:val="both"/>
        <w:rPr>
          <w:lang w:eastAsia="en-US"/>
        </w:rPr>
      </w:pPr>
      <w:r w:rsidRPr="003312FF">
        <w:rPr>
          <w:lang w:eastAsia="en-US"/>
        </w:rPr>
        <w:t>3.3.2</w:t>
      </w:r>
      <w:r w:rsidR="00A90E6A">
        <w:rPr>
          <w:lang w:eastAsia="en-US"/>
        </w:rPr>
        <w:t>.</w:t>
      </w:r>
      <w:r w:rsidRPr="003312FF">
        <w:rPr>
          <w:lang w:eastAsia="en-US"/>
        </w:rPr>
        <w:t xml:space="preserve"> На основании принятого решения ответственный исполнитель в течении </w:t>
      </w:r>
      <w:r w:rsidR="00C97670" w:rsidRPr="003312FF">
        <w:rPr>
          <w:lang w:eastAsia="en-US"/>
        </w:rPr>
        <w:t>одного дня</w:t>
      </w:r>
      <w:r w:rsidRPr="003312FF">
        <w:rPr>
          <w:lang w:eastAsia="en-US"/>
        </w:rPr>
        <w:t xml:space="preserve"> готовит проект разрешения (письменного отказа)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89028D" w:rsidRPr="003312FF">
        <w:rPr>
          <w:lang w:eastAsia="en-US"/>
        </w:rPr>
        <w:t>, который</w:t>
      </w:r>
      <w:r w:rsidRPr="003312FF">
        <w:rPr>
          <w:lang w:eastAsia="en-US"/>
        </w:rPr>
        <w:t xml:space="preserve"> </w:t>
      </w:r>
      <w:r w:rsidR="00A253CD" w:rsidRPr="003312FF">
        <w:rPr>
          <w:lang w:eastAsia="en-US"/>
        </w:rPr>
        <w:t xml:space="preserve">передается </w:t>
      </w:r>
      <w:r w:rsidR="00526CE9">
        <w:rPr>
          <w:lang w:eastAsia="en-US"/>
        </w:rPr>
        <w:t>Главе городского поселения «Город Балей»</w:t>
      </w:r>
      <w:r w:rsidR="00977492">
        <w:rPr>
          <w:lang w:eastAsia="en-US"/>
        </w:rPr>
        <w:t xml:space="preserve"> </w:t>
      </w:r>
      <w:r w:rsidR="00A253CD" w:rsidRPr="003312FF">
        <w:rPr>
          <w:lang w:eastAsia="en-US"/>
        </w:rPr>
        <w:t xml:space="preserve">на подпись. </w:t>
      </w:r>
    </w:p>
    <w:p w:rsidR="0089028D" w:rsidRPr="003312FF" w:rsidRDefault="00526CE9" w:rsidP="00A90E6A">
      <w:pPr>
        <w:widowControl w:val="0"/>
        <w:suppressAutoHyphens/>
        <w:ind w:firstLine="709"/>
        <w:jc w:val="both"/>
        <w:rPr>
          <w:lang w:eastAsia="en-US"/>
        </w:rPr>
      </w:pPr>
      <w:r>
        <w:rPr>
          <w:lang w:eastAsia="en-US"/>
        </w:rPr>
        <w:t>Глава городского поселения «Город Балей»</w:t>
      </w:r>
      <w:r w:rsidR="004D2D9E">
        <w:rPr>
          <w:lang w:eastAsia="en-US"/>
        </w:rPr>
        <w:t xml:space="preserve"> </w:t>
      </w:r>
      <w:r w:rsidR="0089028D" w:rsidRPr="003312FF">
        <w:rPr>
          <w:lang w:eastAsia="en-US"/>
        </w:rPr>
        <w:t xml:space="preserve">в течение одного дня подписывает </w:t>
      </w:r>
      <w:r w:rsidR="0089028D" w:rsidRPr="003312FF">
        <w:rPr>
          <w:lang w:eastAsia="en-US"/>
        </w:rPr>
        <w:lastRenderedPageBreak/>
        <w:t>разрешение (письменный отказ)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89028D" w:rsidRPr="003312FF" w:rsidRDefault="0089028D" w:rsidP="00A90E6A">
      <w:pPr>
        <w:widowControl w:val="0"/>
        <w:suppressAutoHyphens/>
        <w:ind w:firstLine="709"/>
        <w:jc w:val="both"/>
        <w:rPr>
          <w:lang w:eastAsia="en-US"/>
        </w:rPr>
      </w:pPr>
      <w:r w:rsidRPr="003312FF">
        <w:rPr>
          <w:lang w:eastAsia="en-US"/>
        </w:rPr>
        <w:t>3.3.3</w:t>
      </w:r>
      <w:r w:rsidR="009671FB" w:rsidRPr="003312FF">
        <w:rPr>
          <w:lang w:eastAsia="en-US"/>
        </w:rPr>
        <w:t xml:space="preserve">. Подписанное </w:t>
      </w:r>
      <w:r w:rsidR="00526CE9" w:rsidRPr="00526CE9">
        <w:rPr>
          <w:lang w:eastAsia="en-US"/>
        </w:rPr>
        <w:t>Глав</w:t>
      </w:r>
      <w:r w:rsidR="00526CE9">
        <w:rPr>
          <w:lang w:eastAsia="en-US"/>
        </w:rPr>
        <w:t>ой</w:t>
      </w:r>
      <w:r w:rsidR="00526CE9" w:rsidRPr="00526CE9">
        <w:rPr>
          <w:lang w:eastAsia="en-US"/>
        </w:rPr>
        <w:t xml:space="preserve"> городского поселения «Город Балей» </w:t>
      </w:r>
      <w:r w:rsidR="009671FB" w:rsidRPr="003312FF">
        <w:rPr>
          <w:lang w:eastAsia="en-US"/>
        </w:rPr>
        <w:t>решение о выдаче разрешения (</w:t>
      </w:r>
      <w:r w:rsidRPr="003312FF">
        <w:rPr>
          <w:lang w:eastAsia="en-US"/>
        </w:rPr>
        <w:t xml:space="preserve">об </w:t>
      </w:r>
      <w:r w:rsidR="009671FB" w:rsidRPr="003312FF">
        <w:rPr>
          <w:lang w:eastAsia="en-US"/>
        </w:rPr>
        <w:t>отказе</w:t>
      </w:r>
      <w:r w:rsidRPr="003312FF">
        <w:rPr>
          <w:lang w:eastAsia="en-US"/>
        </w:rPr>
        <w:t xml:space="preserve"> в выдаче разрешения</w:t>
      </w:r>
      <w:r w:rsidR="009671FB" w:rsidRPr="003312FF">
        <w:rPr>
          <w:lang w:eastAsia="en-US"/>
        </w:rPr>
        <w:t>)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3312FF">
        <w:rPr>
          <w:lang w:eastAsia="en-US"/>
        </w:rPr>
        <w:t xml:space="preserve"> регистрируется в электронном виде специалистом, </w:t>
      </w:r>
      <w:r w:rsidR="00526CE9">
        <w:rPr>
          <w:lang w:eastAsia="en-US"/>
        </w:rPr>
        <w:t>Общего отдела</w:t>
      </w:r>
      <w:r w:rsidRPr="003312FF">
        <w:rPr>
          <w:lang w:eastAsia="en-US"/>
        </w:rPr>
        <w:t>, в день поступления на регистрацию.</w:t>
      </w:r>
    </w:p>
    <w:p w:rsidR="009671FB" w:rsidRPr="003312FF" w:rsidRDefault="0089028D" w:rsidP="00A90E6A">
      <w:pPr>
        <w:widowControl w:val="0"/>
        <w:suppressAutoHyphens/>
        <w:ind w:firstLine="709"/>
        <w:jc w:val="both"/>
        <w:rPr>
          <w:lang w:eastAsia="en-US"/>
        </w:rPr>
      </w:pPr>
      <w:r w:rsidRPr="003312FF">
        <w:rPr>
          <w:lang w:eastAsia="en-US"/>
        </w:rPr>
        <w:t xml:space="preserve">Зарегистрированное решение о выдаче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выдается лично заявителю в двух экземплярах под роспись, либо </w:t>
      </w:r>
      <w:r w:rsidR="009671FB" w:rsidRPr="003312FF">
        <w:rPr>
          <w:lang w:eastAsia="en-US"/>
        </w:rPr>
        <w:t>направляется в течение трех рабочих дней со дня подписания по адресу, указанному в заявлении заявителя.</w:t>
      </w:r>
    </w:p>
    <w:p w:rsidR="009671FB" w:rsidRPr="003312FF" w:rsidRDefault="009671FB" w:rsidP="00A90E6A">
      <w:pPr>
        <w:widowControl w:val="0"/>
        <w:suppressAutoHyphens/>
        <w:ind w:firstLine="709"/>
        <w:jc w:val="both"/>
        <w:rPr>
          <w:lang w:eastAsia="en-US"/>
        </w:rPr>
      </w:pPr>
      <w:r w:rsidRPr="003312FF">
        <w:rPr>
          <w:lang w:eastAsia="en-US"/>
        </w:rPr>
        <w:t>3.3.</w:t>
      </w:r>
      <w:r w:rsidR="0089028D" w:rsidRPr="003312FF">
        <w:rPr>
          <w:lang w:eastAsia="en-US"/>
        </w:rPr>
        <w:t>4</w:t>
      </w:r>
      <w:r w:rsidRPr="003312FF">
        <w:rPr>
          <w:lang w:eastAsia="en-US"/>
        </w:rPr>
        <w:t xml:space="preserve">. Срок выполнения административной процедуры составляет </w:t>
      </w:r>
      <w:r w:rsidR="00C97670" w:rsidRPr="003312FF">
        <w:rPr>
          <w:lang w:eastAsia="en-US"/>
        </w:rPr>
        <w:t>четыре</w:t>
      </w:r>
      <w:r w:rsidRPr="003312FF">
        <w:rPr>
          <w:lang w:eastAsia="en-US"/>
        </w:rPr>
        <w:t xml:space="preserve"> дн</w:t>
      </w:r>
      <w:r w:rsidR="0089028D" w:rsidRPr="003312FF">
        <w:rPr>
          <w:lang w:eastAsia="en-US"/>
        </w:rPr>
        <w:t>я</w:t>
      </w:r>
      <w:r w:rsidRPr="003312FF">
        <w:rPr>
          <w:lang w:eastAsia="en-US"/>
        </w:rPr>
        <w:t>.</w:t>
      </w:r>
    </w:p>
    <w:p w:rsidR="009671FB" w:rsidRPr="003312FF" w:rsidRDefault="0089028D" w:rsidP="00A90E6A">
      <w:pPr>
        <w:widowControl w:val="0"/>
        <w:suppressAutoHyphens/>
        <w:ind w:firstLine="709"/>
        <w:jc w:val="both"/>
        <w:rPr>
          <w:lang w:eastAsia="en-US"/>
        </w:rPr>
      </w:pPr>
      <w:r w:rsidRPr="003312FF">
        <w:rPr>
          <w:lang w:eastAsia="en-US"/>
        </w:rPr>
        <w:t>3.3.5</w:t>
      </w:r>
      <w:r w:rsidR="009671FB" w:rsidRPr="003312FF">
        <w:rPr>
          <w:lang w:eastAsia="en-US"/>
        </w:rPr>
        <w:t>. Результатом административной процедуры являются:</w:t>
      </w:r>
    </w:p>
    <w:p w:rsidR="009671FB" w:rsidRPr="003312FF" w:rsidRDefault="009671FB" w:rsidP="00A90E6A">
      <w:pPr>
        <w:widowControl w:val="0"/>
        <w:suppressAutoHyphens/>
        <w:ind w:firstLine="709"/>
        <w:jc w:val="both"/>
        <w:rPr>
          <w:lang w:eastAsia="en-US"/>
        </w:rPr>
      </w:pPr>
      <w:r w:rsidRPr="003312FF">
        <w:rPr>
          <w:lang w:eastAsia="en-US"/>
        </w:rPr>
        <w:t>- выдача (направлени</w:t>
      </w:r>
      <w:r w:rsidR="00ED21D3" w:rsidRPr="003312FF">
        <w:rPr>
          <w:lang w:eastAsia="en-US"/>
        </w:rPr>
        <w:t>е</w:t>
      </w:r>
      <w:r w:rsidRPr="003312FF">
        <w:rPr>
          <w:lang w:eastAsia="en-US"/>
        </w:rPr>
        <w:t xml:space="preserve">) </w:t>
      </w:r>
      <w:r w:rsidR="0089028D" w:rsidRPr="003312FF">
        <w:rPr>
          <w:lang w:eastAsia="en-US"/>
        </w:rPr>
        <w:t>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3312FF">
        <w:rPr>
          <w:lang w:eastAsia="en-US"/>
        </w:rPr>
        <w:t>.</w:t>
      </w:r>
    </w:p>
    <w:p w:rsidR="009671FB" w:rsidRPr="003312FF" w:rsidRDefault="009671FB" w:rsidP="00A90E6A">
      <w:pPr>
        <w:widowControl w:val="0"/>
        <w:suppressAutoHyphens/>
        <w:ind w:firstLine="709"/>
        <w:jc w:val="both"/>
        <w:rPr>
          <w:lang w:eastAsia="en-US"/>
        </w:rPr>
      </w:pPr>
    </w:p>
    <w:p w:rsidR="009671FB" w:rsidRPr="003312FF" w:rsidRDefault="009671FB" w:rsidP="00A90E6A">
      <w:pPr>
        <w:widowControl w:val="0"/>
        <w:suppressAutoHyphens/>
        <w:ind w:firstLine="709"/>
        <w:jc w:val="both"/>
        <w:rPr>
          <w:b/>
          <w:bCs/>
          <w:lang w:eastAsia="en-US"/>
        </w:rPr>
      </w:pPr>
      <w:r w:rsidRPr="003312FF">
        <w:rPr>
          <w:b/>
          <w:bCs/>
          <w:lang w:eastAsia="en-US"/>
        </w:rPr>
        <w:t>4.</w:t>
      </w:r>
      <w:r w:rsidR="00C97670" w:rsidRPr="003312FF">
        <w:rPr>
          <w:b/>
          <w:bCs/>
          <w:lang w:eastAsia="en-US"/>
        </w:rPr>
        <w:t>Ф</w:t>
      </w:r>
      <w:r w:rsidRPr="003312FF">
        <w:rPr>
          <w:b/>
          <w:bCs/>
          <w:lang w:eastAsia="en-US"/>
        </w:rPr>
        <w:t>ормы контроля за исполнением административного регламента</w:t>
      </w:r>
      <w:r w:rsidR="00ED21D3" w:rsidRPr="003312FF">
        <w:rPr>
          <w:b/>
          <w:bCs/>
          <w:lang w:eastAsia="en-US"/>
        </w:rPr>
        <w:t>.</w:t>
      </w:r>
    </w:p>
    <w:p w:rsidR="009671FB" w:rsidRPr="003312FF" w:rsidRDefault="009671FB" w:rsidP="00A90E6A">
      <w:pPr>
        <w:widowControl w:val="0"/>
        <w:suppressAutoHyphens/>
        <w:ind w:firstLine="709"/>
        <w:jc w:val="both"/>
        <w:rPr>
          <w:lang w:eastAsia="en-US"/>
        </w:rPr>
      </w:pPr>
      <w:r w:rsidRPr="003312FF">
        <w:rPr>
          <w:lang w:eastAsia="en-US"/>
        </w:rPr>
        <w:t>4.1. 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w:t>
      </w:r>
      <w:r w:rsidR="00A90E6A">
        <w:rPr>
          <w:lang w:eastAsia="en-US"/>
        </w:rPr>
        <w:t xml:space="preserve"> </w:t>
      </w:r>
      <w:r w:rsidRPr="003312FF">
        <w:rPr>
          <w:lang w:eastAsia="en-US"/>
        </w:rPr>
        <w:t>осуществляет</w:t>
      </w:r>
      <w:r w:rsidR="00A90E6A">
        <w:rPr>
          <w:lang w:eastAsia="en-US"/>
        </w:rPr>
        <w:t xml:space="preserve"> </w:t>
      </w:r>
      <w:r w:rsidR="00A76A9D">
        <w:rPr>
          <w:lang w:eastAsia="en-US"/>
        </w:rPr>
        <w:t>Глава городского поселения.</w:t>
      </w:r>
    </w:p>
    <w:p w:rsidR="009671FB" w:rsidRPr="003312FF" w:rsidRDefault="007E005F" w:rsidP="00A90E6A">
      <w:pPr>
        <w:widowControl w:val="0"/>
        <w:suppressAutoHyphens/>
        <w:ind w:firstLine="709"/>
        <w:jc w:val="both"/>
        <w:rPr>
          <w:lang w:eastAsia="en-US"/>
        </w:rPr>
      </w:pPr>
      <w:r w:rsidRPr="003312FF">
        <w:rPr>
          <w:lang w:eastAsia="en-US"/>
        </w:rPr>
        <w:t>4.2.</w:t>
      </w:r>
      <w:r w:rsidR="009671FB" w:rsidRPr="003312FF">
        <w:rPr>
          <w:lang w:eastAsia="en-US"/>
        </w:rPr>
        <w:t xml:space="preserve"> Контроль за полнотой и качеством предоставления муниципальной услуги осуществляется путем проведения:</w:t>
      </w:r>
    </w:p>
    <w:p w:rsidR="009671FB" w:rsidRPr="003312FF" w:rsidRDefault="009671FB" w:rsidP="00A90E6A">
      <w:pPr>
        <w:widowControl w:val="0"/>
        <w:suppressAutoHyphens/>
        <w:ind w:firstLine="709"/>
        <w:jc w:val="both"/>
        <w:rPr>
          <w:lang w:eastAsia="en-US"/>
        </w:rPr>
      </w:pPr>
      <w:r w:rsidRPr="003312FF">
        <w:rPr>
          <w:lang w:eastAsia="en-US"/>
        </w:rPr>
        <w:t>- плановых проверок. Плановые проверки проводятся в соответствии с планом работы Администрации, но не</w:t>
      </w:r>
      <w:r w:rsidR="00A90E6A">
        <w:rPr>
          <w:lang w:eastAsia="en-US"/>
        </w:rPr>
        <w:t xml:space="preserve"> </w:t>
      </w:r>
      <w:r w:rsidRPr="003312FF">
        <w:rPr>
          <w:lang w:eastAsia="en-US"/>
        </w:rPr>
        <w:t xml:space="preserve">чаще одного раза в два года. </w:t>
      </w:r>
    </w:p>
    <w:p w:rsidR="009671FB" w:rsidRPr="003312FF" w:rsidRDefault="009671FB" w:rsidP="00A90E6A">
      <w:pPr>
        <w:widowControl w:val="0"/>
        <w:suppressAutoHyphens/>
        <w:ind w:firstLine="709"/>
        <w:jc w:val="both"/>
        <w:rPr>
          <w:lang w:eastAsia="en-US"/>
        </w:rPr>
      </w:pPr>
      <w:r w:rsidRPr="003312FF">
        <w:rPr>
          <w:lang w:eastAsia="en-US"/>
        </w:rPr>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9671FB" w:rsidRPr="003312FF" w:rsidRDefault="007E005F" w:rsidP="00A90E6A">
      <w:pPr>
        <w:widowControl w:val="0"/>
        <w:suppressAutoHyphens/>
        <w:ind w:firstLine="709"/>
        <w:jc w:val="both"/>
        <w:rPr>
          <w:lang w:eastAsia="en-US"/>
        </w:rPr>
      </w:pPr>
      <w:r w:rsidRPr="003312FF">
        <w:rPr>
          <w:lang w:eastAsia="en-US"/>
        </w:rPr>
        <w:t>4.</w:t>
      </w:r>
      <w:r w:rsidR="009671FB" w:rsidRPr="003312FF">
        <w:rPr>
          <w:lang w:eastAsia="en-US"/>
        </w:rPr>
        <w:t>3</w:t>
      </w:r>
      <w:r w:rsidR="00A90E6A">
        <w:rPr>
          <w:lang w:eastAsia="en-US"/>
        </w:rPr>
        <w:t>.</w:t>
      </w:r>
      <w:r w:rsidR="009671FB" w:rsidRPr="003312FF">
        <w:rPr>
          <w:lang w:eastAsia="en-US"/>
        </w:rPr>
        <w:t xml:space="preserve">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671FB" w:rsidRPr="003312FF" w:rsidRDefault="009671FB" w:rsidP="00A90E6A">
      <w:pPr>
        <w:widowControl w:val="0"/>
        <w:suppressAutoHyphens/>
        <w:ind w:firstLine="709"/>
        <w:jc w:val="both"/>
        <w:rPr>
          <w:lang w:eastAsia="en-US"/>
        </w:rPr>
      </w:pPr>
      <w:r w:rsidRPr="003312FF">
        <w:rPr>
          <w:lang w:eastAsia="en-US"/>
        </w:rPr>
        <w:t>4.4.</w:t>
      </w:r>
      <w:r w:rsidR="00A90E6A">
        <w:rPr>
          <w:lang w:eastAsia="en-US"/>
        </w:rPr>
        <w:t xml:space="preserve"> </w:t>
      </w:r>
      <w:r w:rsidRPr="003312FF">
        <w:rPr>
          <w:lang w:eastAsia="en-US"/>
        </w:rPr>
        <w:t xml:space="preserve">Муниципальные служащие </w:t>
      </w:r>
      <w:r w:rsidR="00A90E6A">
        <w:rPr>
          <w:lang w:eastAsia="en-US"/>
        </w:rPr>
        <w:t>а</w:t>
      </w:r>
      <w:r w:rsidRPr="003312FF">
        <w:rPr>
          <w:lang w:eastAsia="en-US"/>
        </w:rPr>
        <w:t>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9671FB" w:rsidRPr="003312FF" w:rsidRDefault="007E005F" w:rsidP="00A90E6A">
      <w:pPr>
        <w:widowControl w:val="0"/>
        <w:suppressAutoHyphens/>
        <w:ind w:firstLine="709"/>
        <w:jc w:val="both"/>
        <w:rPr>
          <w:lang w:eastAsia="en-US"/>
        </w:rPr>
      </w:pPr>
      <w:r w:rsidRPr="003312FF">
        <w:rPr>
          <w:lang w:eastAsia="en-US"/>
        </w:rPr>
        <w:t>4.5.</w:t>
      </w:r>
      <w:r w:rsidR="00A90E6A">
        <w:rPr>
          <w:lang w:eastAsia="en-US"/>
        </w:rPr>
        <w:t xml:space="preserve"> </w:t>
      </w:r>
      <w:r w:rsidR="009671FB" w:rsidRPr="003312FF">
        <w:rPr>
          <w:lang w:eastAsia="en-US"/>
        </w:rPr>
        <w:t>Персональная ответственность муниципальных служащих Администрации закрепляется в их должностных инструкциях. </w:t>
      </w:r>
    </w:p>
    <w:p w:rsidR="009671FB" w:rsidRPr="003312FF" w:rsidRDefault="009671FB" w:rsidP="00A90E6A">
      <w:pPr>
        <w:widowControl w:val="0"/>
        <w:suppressAutoHyphens/>
        <w:ind w:firstLine="709"/>
        <w:jc w:val="both"/>
        <w:rPr>
          <w:lang w:eastAsia="en-US"/>
        </w:rPr>
      </w:pPr>
    </w:p>
    <w:p w:rsidR="009671FB" w:rsidRPr="003312FF" w:rsidRDefault="009671FB" w:rsidP="00A90E6A">
      <w:pPr>
        <w:widowControl w:val="0"/>
        <w:suppressAutoHyphens/>
        <w:ind w:firstLine="709"/>
        <w:jc w:val="both"/>
        <w:rPr>
          <w:b/>
          <w:bCs/>
          <w:lang w:eastAsia="en-US"/>
        </w:rPr>
      </w:pPr>
      <w:r w:rsidRPr="003312FF">
        <w:rPr>
          <w:b/>
          <w:bCs/>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9671FB" w:rsidRPr="003312FF" w:rsidRDefault="009671FB" w:rsidP="00A90E6A">
      <w:pPr>
        <w:widowControl w:val="0"/>
        <w:suppressAutoHyphens/>
        <w:ind w:firstLine="709"/>
        <w:jc w:val="both"/>
        <w:rPr>
          <w:lang w:eastAsia="en-US"/>
        </w:rPr>
      </w:pPr>
      <w:r w:rsidRPr="003312FF">
        <w:rPr>
          <w:lang w:eastAsia="en-US"/>
        </w:rPr>
        <w:t>5.1. Заявитель имеет право на обжалование решений и действий (бездействи</w:t>
      </w:r>
      <w:r w:rsidR="00ED21D3" w:rsidRPr="003312FF">
        <w:rPr>
          <w:lang w:eastAsia="en-US"/>
        </w:rPr>
        <w:t>й</w:t>
      </w:r>
      <w:r w:rsidRPr="003312FF">
        <w:rPr>
          <w:lang w:eastAsia="en-US"/>
        </w:rPr>
        <w:t xml:space="preserve">) муниципальных служащих </w:t>
      </w:r>
      <w:r w:rsidR="00A90E6A">
        <w:rPr>
          <w:lang w:eastAsia="en-US"/>
        </w:rPr>
        <w:t>а</w:t>
      </w:r>
      <w:r w:rsidRPr="003312FF">
        <w:rPr>
          <w:lang w:eastAsia="en-US"/>
        </w:rPr>
        <w:t xml:space="preserve">дминистрации в ходе предоставления муниципальной услуги, </w:t>
      </w:r>
      <w:r w:rsidRPr="003312FF">
        <w:rPr>
          <w:lang w:eastAsia="en-US"/>
        </w:rPr>
        <w:lastRenderedPageBreak/>
        <w:t>в досудебном порядке.</w:t>
      </w:r>
    </w:p>
    <w:p w:rsidR="009671FB" w:rsidRPr="003312FF" w:rsidRDefault="009671FB" w:rsidP="00A90E6A">
      <w:pPr>
        <w:widowControl w:val="0"/>
        <w:suppressAutoHyphens/>
        <w:ind w:firstLine="709"/>
        <w:jc w:val="both"/>
        <w:rPr>
          <w:lang w:eastAsia="en-US"/>
        </w:rPr>
      </w:pPr>
      <w:r w:rsidRPr="003312FF">
        <w:rPr>
          <w:lang w:eastAsia="en-US"/>
        </w:rPr>
        <w:t>5.2. Заявитель может обратиться с соответствующей жалобой</w:t>
      </w:r>
      <w:r w:rsidR="00A90E6A">
        <w:rPr>
          <w:lang w:eastAsia="en-US"/>
        </w:rPr>
        <w:t xml:space="preserve"> </w:t>
      </w:r>
      <w:r w:rsidRPr="003312FF">
        <w:rPr>
          <w:lang w:eastAsia="en-US"/>
        </w:rPr>
        <w:t xml:space="preserve">(Приложение № 3) к </w:t>
      </w:r>
      <w:r w:rsidR="00526CE9" w:rsidRPr="00526CE9">
        <w:rPr>
          <w:lang w:eastAsia="en-US"/>
        </w:rPr>
        <w:t>Глав</w:t>
      </w:r>
      <w:r w:rsidR="00526CE9">
        <w:rPr>
          <w:lang w:eastAsia="en-US"/>
        </w:rPr>
        <w:t xml:space="preserve">е </w:t>
      </w:r>
      <w:r w:rsidR="00526CE9" w:rsidRPr="00526CE9">
        <w:rPr>
          <w:lang w:eastAsia="en-US"/>
        </w:rPr>
        <w:t>городского поселения «Город Балей»</w:t>
      </w:r>
      <w:r w:rsidR="00977492">
        <w:rPr>
          <w:lang w:eastAsia="en-US"/>
        </w:rPr>
        <w:t>.</w:t>
      </w:r>
      <w:r w:rsidRPr="003312FF">
        <w:rPr>
          <w:lang w:eastAsia="en-US"/>
        </w:rPr>
        <w:t xml:space="preserve"> </w:t>
      </w:r>
    </w:p>
    <w:p w:rsidR="001D074A" w:rsidRPr="003312FF" w:rsidRDefault="001D074A" w:rsidP="00A90E6A">
      <w:pPr>
        <w:widowControl w:val="0"/>
        <w:suppressAutoHyphens/>
        <w:autoSpaceDE w:val="0"/>
        <w:autoSpaceDN w:val="0"/>
        <w:adjustRightInd w:val="0"/>
        <w:ind w:firstLine="540"/>
        <w:jc w:val="both"/>
        <w:outlineLvl w:val="1"/>
      </w:pPr>
      <w:r w:rsidRPr="003312FF">
        <w:t xml:space="preserve">Жалоба подается в устной форме, письменной форме на бумажном носителе, в форме электронного документа. </w:t>
      </w:r>
    </w:p>
    <w:p w:rsidR="009671FB" w:rsidRPr="003312FF" w:rsidRDefault="001D074A" w:rsidP="00A90E6A">
      <w:pPr>
        <w:widowControl w:val="0"/>
        <w:suppressAutoHyphens/>
        <w:ind w:firstLine="709"/>
        <w:jc w:val="both"/>
        <w:rPr>
          <w:lang w:eastAsia="en-US"/>
        </w:rPr>
      </w:pPr>
      <w:r w:rsidRPr="003312FF">
        <w:rPr>
          <w:lang w:eastAsia="en-US"/>
        </w:rPr>
        <w:t>5.3. В письменной жалобе и</w:t>
      </w:r>
      <w:r w:rsidR="00A90E6A">
        <w:rPr>
          <w:lang w:eastAsia="en-US"/>
        </w:rPr>
        <w:t xml:space="preserve"> </w:t>
      </w:r>
      <w:r w:rsidRPr="003312FF">
        <w:t>в жалобе в форме электронного документа</w:t>
      </w:r>
      <w:r w:rsidRPr="003312FF">
        <w:rPr>
          <w:lang w:eastAsia="en-US"/>
        </w:rPr>
        <w:t xml:space="preserve"> </w:t>
      </w:r>
      <w:r w:rsidR="009671FB" w:rsidRPr="003312FF">
        <w:rPr>
          <w:lang w:eastAsia="en-US"/>
        </w:rPr>
        <w:t>указываются:</w:t>
      </w:r>
    </w:p>
    <w:p w:rsidR="009671FB" w:rsidRPr="003312FF" w:rsidRDefault="007E005F" w:rsidP="00A90E6A">
      <w:pPr>
        <w:widowControl w:val="0"/>
        <w:suppressAutoHyphens/>
        <w:ind w:firstLine="709"/>
        <w:jc w:val="both"/>
        <w:rPr>
          <w:lang w:eastAsia="en-US"/>
        </w:rPr>
      </w:pPr>
      <w:r w:rsidRPr="003312FF">
        <w:rPr>
          <w:lang w:eastAsia="en-US"/>
        </w:rPr>
        <w:t>а)</w:t>
      </w:r>
      <w:r w:rsidR="009671FB" w:rsidRPr="003312FF">
        <w:rPr>
          <w:lang w:eastAsia="en-US"/>
        </w:rPr>
        <w:t xml:space="preserve"> наименование органа, в которое направляется письменное обращение, либо соответствующее должностное лицо;</w:t>
      </w:r>
    </w:p>
    <w:p w:rsidR="009671FB" w:rsidRPr="003312FF" w:rsidRDefault="007E005F" w:rsidP="00A90E6A">
      <w:pPr>
        <w:widowControl w:val="0"/>
        <w:suppressAutoHyphens/>
        <w:ind w:firstLine="709"/>
        <w:jc w:val="both"/>
        <w:rPr>
          <w:lang w:eastAsia="en-US"/>
        </w:rPr>
      </w:pPr>
      <w:r w:rsidRPr="003312FF">
        <w:rPr>
          <w:lang w:eastAsia="en-US"/>
        </w:rPr>
        <w:t>б)</w:t>
      </w:r>
      <w:r w:rsidR="009671FB" w:rsidRPr="003312FF">
        <w:rPr>
          <w:lang w:eastAsia="en-US"/>
        </w:rPr>
        <w:t xml:space="preserve"> фамилия, имя; отчество заявителя либо полное наименование для юридического лица.</w:t>
      </w:r>
    </w:p>
    <w:p w:rsidR="009671FB" w:rsidRPr="003312FF" w:rsidRDefault="007E005F" w:rsidP="00A90E6A">
      <w:pPr>
        <w:widowControl w:val="0"/>
        <w:suppressAutoHyphens/>
        <w:ind w:firstLine="709"/>
        <w:jc w:val="both"/>
        <w:rPr>
          <w:lang w:eastAsia="en-US"/>
        </w:rPr>
      </w:pPr>
      <w:r w:rsidRPr="003312FF">
        <w:rPr>
          <w:lang w:eastAsia="en-US"/>
        </w:rPr>
        <w:t xml:space="preserve">в) </w:t>
      </w:r>
      <w:r w:rsidR="009671FB" w:rsidRPr="003312FF">
        <w:rPr>
          <w:lang w:eastAsia="en-US"/>
        </w:rPr>
        <w:t>почтовый адрес</w:t>
      </w:r>
      <w:r w:rsidR="001D074A" w:rsidRPr="003312FF">
        <w:rPr>
          <w:lang w:eastAsia="en-US"/>
        </w:rPr>
        <w:t xml:space="preserve"> (электронный адрес)</w:t>
      </w:r>
      <w:r w:rsidR="009671FB" w:rsidRPr="003312FF">
        <w:rPr>
          <w:lang w:eastAsia="en-US"/>
        </w:rPr>
        <w:t>, по которому должен быть направлен ответ, контактный телефон;</w:t>
      </w:r>
    </w:p>
    <w:p w:rsidR="009671FB" w:rsidRPr="003312FF" w:rsidRDefault="009671FB" w:rsidP="00A90E6A">
      <w:pPr>
        <w:widowControl w:val="0"/>
        <w:suppressAutoHyphens/>
        <w:ind w:firstLine="709"/>
        <w:jc w:val="both"/>
        <w:rPr>
          <w:lang w:eastAsia="en-US"/>
        </w:rPr>
      </w:pPr>
      <w:r w:rsidRPr="003312FF">
        <w:rPr>
          <w:lang w:eastAsia="en-US"/>
        </w:rPr>
        <w:t>г)</w:t>
      </w:r>
      <w:r w:rsidR="007E005F" w:rsidRPr="003312FF">
        <w:rPr>
          <w:lang w:eastAsia="en-US"/>
        </w:rPr>
        <w:t xml:space="preserve"> </w:t>
      </w:r>
      <w:r w:rsidRPr="003312FF">
        <w:rPr>
          <w:lang w:eastAsia="en-US"/>
        </w:rPr>
        <w:t>суть обращения;</w:t>
      </w:r>
    </w:p>
    <w:p w:rsidR="009671FB" w:rsidRPr="003312FF" w:rsidRDefault="007E005F" w:rsidP="00A90E6A">
      <w:pPr>
        <w:widowControl w:val="0"/>
        <w:suppressAutoHyphens/>
        <w:ind w:firstLine="709"/>
        <w:jc w:val="both"/>
        <w:rPr>
          <w:lang w:eastAsia="en-US"/>
        </w:rPr>
      </w:pPr>
      <w:r w:rsidRPr="003312FF">
        <w:rPr>
          <w:lang w:eastAsia="en-US"/>
        </w:rPr>
        <w:t>д)</w:t>
      </w:r>
      <w:r w:rsidR="009671FB" w:rsidRPr="003312FF">
        <w:rPr>
          <w:lang w:eastAsia="en-US"/>
        </w:rPr>
        <w:t xml:space="preserve"> личная подпись (подпись уполномоченного представителя) и дата. 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9671FB" w:rsidRPr="003312FF" w:rsidRDefault="009671FB" w:rsidP="00A90E6A">
      <w:pPr>
        <w:widowControl w:val="0"/>
        <w:suppressAutoHyphens/>
        <w:ind w:firstLine="709"/>
        <w:jc w:val="both"/>
        <w:rPr>
          <w:lang w:eastAsia="en-US"/>
        </w:rPr>
      </w:pPr>
      <w:r w:rsidRPr="003312FF">
        <w:rPr>
          <w:lang w:eastAsia="en-US"/>
        </w:rPr>
        <w:t>5.4.</w:t>
      </w:r>
      <w:r w:rsidR="00A90E6A">
        <w:rPr>
          <w:lang w:eastAsia="en-US"/>
        </w:rPr>
        <w:t xml:space="preserve"> </w:t>
      </w:r>
      <w:r w:rsidRPr="003312FF">
        <w:rPr>
          <w:lang w:eastAsia="en-US"/>
        </w:rPr>
        <w:t>Исчерпывающий перечень оснований для отказа в направлении ответа по существу на обращение (жалобу):</w:t>
      </w:r>
    </w:p>
    <w:p w:rsidR="009671FB" w:rsidRPr="003312FF" w:rsidRDefault="009671FB" w:rsidP="00A90E6A">
      <w:pPr>
        <w:widowControl w:val="0"/>
        <w:suppressAutoHyphens/>
        <w:ind w:firstLine="709"/>
        <w:jc w:val="both"/>
        <w:rPr>
          <w:lang w:eastAsia="en-US"/>
        </w:rPr>
      </w:pPr>
      <w:r w:rsidRPr="003312FF">
        <w:rPr>
          <w:lang w:eastAsia="en-US"/>
        </w:rPr>
        <w:t>- в обращении (жалобе) отсутствуют данные о заявителе, направившем обращение, и почтовый адрес, по которому должен быть направлен ответ;</w:t>
      </w:r>
    </w:p>
    <w:p w:rsidR="009671FB" w:rsidRPr="003312FF" w:rsidRDefault="009671FB" w:rsidP="00A90E6A">
      <w:pPr>
        <w:widowControl w:val="0"/>
        <w:suppressAutoHyphens/>
        <w:ind w:firstLine="709"/>
        <w:jc w:val="both"/>
        <w:rPr>
          <w:lang w:eastAsia="en-US"/>
        </w:rPr>
      </w:pPr>
      <w:r w:rsidRPr="003312FF">
        <w:rPr>
          <w:lang w:eastAsia="en-US"/>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9671FB" w:rsidRPr="003312FF" w:rsidRDefault="009671FB" w:rsidP="00A90E6A">
      <w:pPr>
        <w:widowControl w:val="0"/>
        <w:suppressAutoHyphens/>
        <w:ind w:firstLine="709"/>
        <w:jc w:val="both"/>
        <w:rPr>
          <w:lang w:eastAsia="en-US"/>
        </w:rPr>
      </w:pPr>
      <w:r w:rsidRPr="003312FF">
        <w:rPr>
          <w:lang w:eastAsia="en-US"/>
        </w:rPr>
        <w:t>- текст обращения (жалобы) не поддается прочтению;</w:t>
      </w:r>
    </w:p>
    <w:p w:rsidR="009671FB" w:rsidRPr="003312FF" w:rsidRDefault="009671FB" w:rsidP="00A90E6A">
      <w:pPr>
        <w:widowControl w:val="0"/>
        <w:suppressAutoHyphens/>
        <w:ind w:firstLine="709"/>
        <w:jc w:val="both"/>
        <w:rPr>
          <w:lang w:eastAsia="en-US"/>
        </w:rPr>
      </w:pPr>
      <w:r w:rsidRPr="003312FF">
        <w:rPr>
          <w:lang w:eastAsia="en-US"/>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9671FB" w:rsidRPr="003312FF" w:rsidRDefault="009671FB" w:rsidP="00A90E6A">
      <w:pPr>
        <w:widowControl w:val="0"/>
        <w:suppressAutoHyphens/>
        <w:ind w:firstLine="709"/>
        <w:jc w:val="both"/>
        <w:rPr>
          <w:lang w:eastAsia="en-US"/>
        </w:rPr>
      </w:pPr>
      <w:r w:rsidRPr="003312FF">
        <w:rPr>
          <w:lang w:eastAsia="en-US"/>
        </w:rPr>
        <w:t>5.5. Письменное обращение подлежит рассмотрению в течение тридцати дней с даты регистрации обращения.</w:t>
      </w:r>
    </w:p>
    <w:p w:rsidR="009671FB" w:rsidRPr="003312FF" w:rsidRDefault="009671FB" w:rsidP="00A90E6A">
      <w:pPr>
        <w:widowControl w:val="0"/>
        <w:suppressAutoHyphens/>
        <w:ind w:firstLine="709"/>
        <w:jc w:val="both"/>
        <w:rPr>
          <w:lang w:eastAsia="en-US"/>
        </w:rPr>
      </w:pPr>
      <w:r w:rsidRPr="003312FF">
        <w:rPr>
          <w:lang w:eastAsia="en-US"/>
        </w:rPr>
        <w:t>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w:t>
      </w:r>
    </w:p>
    <w:p w:rsidR="009671FB" w:rsidRPr="003312FF" w:rsidRDefault="009671FB" w:rsidP="00A90E6A">
      <w:pPr>
        <w:widowControl w:val="0"/>
        <w:suppressAutoHyphens/>
        <w:ind w:firstLine="709"/>
        <w:jc w:val="both"/>
        <w:rPr>
          <w:lang w:eastAsia="en-US"/>
        </w:rPr>
      </w:pPr>
      <w:r w:rsidRPr="003312FF">
        <w:rPr>
          <w:lang w:eastAsia="en-US"/>
        </w:rPr>
        <w:t>При устном обращении ответ заявителю дается непосредственно в ходе личного приема.</w:t>
      </w:r>
    </w:p>
    <w:p w:rsidR="009671FB" w:rsidRPr="003312FF" w:rsidRDefault="009671FB" w:rsidP="00A90E6A">
      <w:pPr>
        <w:widowControl w:val="0"/>
        <w:suppressAutoHyphens/>
        <w:ind w:firstLine="709"/>
        <w:jc w:val="both"/>
        <w:rPr>
          <w:lang w:eastAsia="en-US"/>
        </w:rPr>
      </w:pPr>
      <w:r w:rsidRPr="003312FF">
        <w:rPr>
          <w:lang w:eastAsia="en-US"/>
        </w:rPr>
        <w:t>5.6. Если</w:t>
      </w:r>
      <w:r w:rsidR="00A90E6A">
        <w:rPr>
          <w:lang w:eastAsia="en-US"/>
        </w:rPr>
        <w:t xml:space="preserve"> </w:t>
      </w:r>
      <w:r w:rsidRPr="003312FF">
        <w:rPr>
          <w:lang w:eastAsia="en-US"/>
        </w:rPr>
        <w:t>в результате рассмотрения обращения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9671FB" w:rsidRPr="003312FF" w:rsidRDefault="009671FB" w:rsidP="00A90E6A">
      <w:pPr>
        <w:widowControl w:val="0"/>
        <w:suppressAutoHyphens/>
        <w:ind w:firstLine="709"/>
        <w:jc w:val="both"/>
        <w:rPr>
          <w:lang w:eastAsia="en-US"/>
        </w:rPr>
      </w:pPr>
      <w:r w:rsidRPr="003312FF">
        <w:rPr>
          <w:lang w:eastAsia="en-US"/>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9671FB" w:rsidRPr="003312FF" w:rsidRDefault="009671FB" w:rsidP="00A90E6A">
      <w:pPr>
        <w:widowControl w:val="0"/>
        <w:suppressAutoHyphens/>
        <w:ind w:firstLine="709"/>
        <w:jc w:val="both"/>
        <w:rPr>
          <w:lang w:eastAsia="en-US"/>
        </w:rPr>
      </w:pPr>
      <w:r w:rsidRPr="003312FF">
        <w:rPr>
          <w:lang w:eastAsia="en-US"/>
        </w:rPr>
        <w:t>5.7.</w:t>
      </w:r>
      <w:r w:rsidR="00A90E6A">
        <w:rPr>
          <w:lang w:eastAsia="en-US"/>
        </w:rPr>
        <w:t xml:space="preserve"> </w:t>
      </w:r>
      <w:r w:rsidRPr="003312FF">
        <w:rPr>
          <w:lang w:eastAsia="en-US"/>
        </w:rPr>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1D074A" w:rsidRPr="003312FF" w:rsidRDefault="001D074A" w:rsidP="00A90E6A">
      <w:pPr>
        <w:widowControl w:val="0"/>
        <w:suppressAutoHyphens/>
        <w:autoSpaceDE w:val="0"/>
        <w:autoSpaceDN w:val="0"/>
        <w:adjustRightInd w:val="0"/>
        <w:ind w:firstLine="540"/>
        <w:jc w:val="both"/>
        <w:outlineLvl w:val="1"/>
      </w:pPr>
      <w:r w:rsidRPr="003312FF">
        <w:t>Не позднее дня, следующего за днем принятия решения по жалобе (кроме устной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9671FB" w:rsidRPr="003312FF" w:rsidRDefault="009671FB" w:rsidP="00A90E6A">
      <w:pPr>
        <w:widowControl w:val="0"/>
        <w:suppressAutoHyphens/>
        <w:ind w:firstLine="709"/>
        <w:jc w:val="both"/>
        <w:rPr>
          <w:lang w:eastAsia="en-US"/>
        </w:rPr>
      </w:pPr>
      <w:r w:rsidRPr="003312FF">
        <w:rPr>
          <w:lang w:eastAsia="en-US"/>
        </w:rPr>
        <w:t xml:space="preserve">5.8. Если в обращении обжалуется ранее принятое решение о выдаче разрешения </w:t>
      </w:r>
      <w:r w:rsidRPr="003312FF">
        <w:rPr>
          <w:lang w:eastAsia="en-US"/>
        </w:rPr>
        <w:lastRenderedPageBreak/>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A90E6A">
        <w:rPr>
          <w:lang w:eastAsia="en-US"/>
        </w:rPr>
        <w:t xml:space="preserve"> </w:t>
      </w:r>
      <w:r w:rsidRPr="003312FF">
        <w:rPr>
          <w:lang w:eastAsia="en-US"/>
        </w:rPr>
        <w:t> оно возвращается заявителю, направившему обращение, с разъяснениями порядка обжалования данного решения в судебном порядке.</w:t>
      </w:r>
    </w:p>
    <w:p w:rsidR="001D074A" w:rsidRDefault="001D074A" w:rsidP="00A90E6A">
      <w:pPr>
        <w:widowControl w:val="0"/>
        <w:suppressAutoHyphens/>
        <w:ind w:left="2124" w:firstLine="709"/>
        <w:jc w:val="right"/>
        <w:rPr>
          <w:lang w:eastAsia="en-US"/>
        </w:rPr>
      </w:pPr>
    </w:p>
    <w:p w:rsidR="00A90E6A" w:rsidRDefault="00A90E6A" w:rsidP="00A90E6A">
      <w:pPr>
        <w:widowControl w:val="0"/>
        <w:suppressAutoHyphens/>
        <w:ind w:left="2124" w:firstLine="709"/>
        <w:jc w:val="right"/>
        <w:rPr>
          <w:lang w:eastAsia="en-US"/>
        </w:rPr>
      </w:pPr>
    </w:p>
    <w:p w:rsidR="00A90E6A" w:rsidRPr="003312FF" w:rsidRDefault="00A90E6A" w:rsidP="00A90E6A">
      <w:pPr>
        <w:widowControl w:val="0"/>
        <w:suppressAutoHyphens/>
        <w:jc w:val="center"/>
        <w:rPr>
          <w:lang w:eastAsia="en-US"/>
        </w:rPr>
      </w:pPr>
      <w:r>
        <w:rPr>
          <w:lang w:eastAsia="en-US"/>
        </w:rPr>
        <w:t>________________________</w:t>
      </w:r>
    </w:p>
    <w:p w:rsidR="009671FB" w:rsidRPr="003312FF" w:rsidRDefault="007E005F" w:rsidP="006D7884">
      <w:pPr>
        <w:suppressAutoHyphens/>
        <w:spacing w:after="200"/>
        <w:ind w:left="2124" w:firstLine="709"/>
        <w:jc w:val="right"/>
        <w:rPr>
          <w:b/>
          <w:bCs/>
          <w:lang w:eastAsia="en-US"/>
        </w:rPr>
      </w:pPr>
      <w:r w:rsidRPr="003312FF">
        <w:rPr>
          <w:lang w:eastAsia="en-US"/>
        </w:rPr>
        <w:br w:type="page"/>
      </w:r>
      <w:r w:rsidR="009671FB" w:rsidRPr="003312FF">
        <w:rPr>
          <w:b/>
          <w:bCs/>
          <w:lang w:eastAsia="en-US"/>
        </w:rPr>
        <w:lastRenderedPageBreak/>
        <w:t>Приложение 1</w:t>
      </w:r>
    </w:p>
    <w:p w:rsidR="009671FB" w:rsidRPr="00A76A9D" w:rsidRDefault="009671FB" w:rsidP="006D7884">
      <w:pPr>
        <w:suppressAutoHyphens/>
        <w:ind w:left="2124" w:firstLine="709"/>
        <w:jc w:val="right"/>
        <w:rPr>
          <w:b/>
          <w:bCs/>
          <w:lang w:eastAsia="en-US"/>
        </w:rPr>
      </w:pPr>
      <w:r w:rsidRPr="00A76A9D">
        <w:rPr>
          <w:b/>
          <w:bCs/>
          <w:lang w:eastAsia="en-US"/>
        </w:rPr>
        <w:t>к административному регламенту</w:t>
      </w:r>
    </w:p>
    <w:p w:rsidR="00A76A9D" w:rsidRPr="00A76A9D" w:rsidRDefault="00A76A9D" w:rsidP="00A76A9D">
      <w:pPr>
        <w:ind w:firstLine="851"/>
        <w:jc w:val="right"/>
        <w:rPr>
          <w:b/>
        </w:rPr>
      </w:pPr>
      <w:r w:rsidRPr="00A76A9D">
        <w:rPr>
          <w:b/>
          <w:bCs/>
          <w:lang w:eastAsia="en-US"/>
        </w:rPr>
        <w:t>утвержденно</w:t>
      </w:r>
      <w:r>
        <w:rPr>
          <w:b/>
          <w:bCs/>
          <w:lang w:eastAsia="en-US"/>
        </w:rPr>
        <w:t xml:space="preserve">му </w:t>
      </w:r>
      <w:r w:rsidRPr="00A76A9D">
        <w:rPr>
          <w:b/>
          <w:bCs/>
          <w:lang w:eastAsia="en-US"/>
        </w:rPr>
        <w:t xml:space="preserve"> </w:t>
      </w:r>
      <w:r w:rsidRPr="00A76A9D">
        <w:rPr>
          <w:b/>
        </w:rPr>
        <w:t xml:space="preserve">постановлением </w:t>
      </w:r>
      <w:r>
        <w:rPr>
          <w:b/>
        </w:rPr>
        <w:t>А</w:t>
      </w:r>
      <w:r w:rsidRPr="00A76A9D">
        <w:rPr>
          <w:b/>
        </w:rPr>
        <w:t>дминистрации</w:t>
      </w:r>
    </w:p>
    <w:p w:rsidR="00A76A9D" w:rsidRPr="00A76A9D" w:rsidRDefault="00A76A9D" w:rsidP="00A76A9D">
      <w:pPr>
        <w:ind w:firstLine="851"/>
        <w:jc w:val="right"/>
        <w:rPr>
          <w:b/>
        </w:rPr>
      </w:pPr>
      <w:r w:rsidRPr="00A76A9D">
        <w:rPr>
          <w:b/>
        </w:rPr>
        <w:t>городского поселения «Город Балей»</w:t>
      </w:r>
    </w:p>
    <w:p w:rsidR="00A76A9D" w:rsidRPr="00A76A9D" w:rsidRDefault="00A76A9D" w:rsidP="00A76A9D">
      <w:pPr>
        <w:ind w:firstLine="851"/>
        <w:jc w:val="right"/>
        <w:rPr>
          <w:b/>
        </w:rPr>
      </w:pPr>
      <w:r w:rsidRPr="00A76A9D">
        <w:rPr>
          <w:b/>
        </w:rPr>
        <w:t>от «14» марта  2018 г. № 166</w:t>
      </w:r>
    </w:p>
    <w:p w:rsidR="00A76A9D" w:rsidRPr="003312FF" w:rsidRDefault="00A76A9D" w:rsidP="006D7884">
      <w:pPr>
        <w:suppressAutoHyphens/>
        <w:ind w:left="2124" w:firstLine="709"/>
        <w:jc w:val="right"/>
        <w:rPr>
          <w:b/>
          <w:bCs/>
          <w:lang w:eastAsia="en-US"/>
        </w:rPr>
      </w:pPr>
    </w:p>
    <w:p w:rsidR="009671FB" w:rsidRPr="003312FF" w:rsidRDefault="009671FB" w:rsidP="006D7884">
      <w:pPr>
        <w:suppressAutoHyphens/>
        <w:ind w:firstLine="709"/>
        <w:jc w:val="both"/>
        <w:rPr>
          <w:lang w:eastAsia="en-US"/>
        </w:rPr>
      </w:pPr>
      <w:r w:rsidRPr="003312FF">
        <w:rPr>
          <w:lang w:eastAsia="en-US"/>
        </w:rPr>
        <w:t> </w:t>
      </w:r>
    </w:p>
    <w:p w:rsidR="009671FB" w:rsidRPr="003312FF" w:rsidRDefault="009671FB" w:rsidP="006D7884">
      <w:pPr>
        <w:suppressAutoHyphens/>
        <w:ind w:firstLine="709"/>
        <w:jc w:val="both"/>
        <w:rPr>
          <w:lang w:eastAsia="en-US"/>
        </w:rPr>
      </w:pPr>
      <w:r w:rsidRPr="003312FF">
        <w:rPr>
          <w:lang w:eastAsia="en-US"/>
        </w:rPr>
        <w:t> </w:t>
      </w:r>
    </w:p>
    <w:p w:rsidR="00526CE9" w:rsidRPr="00526CE9" w:rsidRDefault="00526CE9" w:rsidP="00526CE9">
      <w:pPr>
        <w:widowControl w:val="0"/>
        <w:autoSpaceDE w:val="0"/>
        <w:autoSpaceDN w:val="0"/>
        <w:adjustRightInd w:val="0"/>
        <w:jc w:val="center"/>
        <w:rPr>
          <w:b/>
          <w:sz w:val="28"/>
          <w:szCs w:val="28"/>
        </w:rPr>
      </w:pPr>
      <w:r>
        <w:rPr>
          <w:b/>
          <w:sz w:val="28"/>
          <w:szCs w:val="28"/>
        </w:rPr>
        <w:t>Сведения</w:t>
      </w:r>
      <w:r w:rsidRPr="00526CE9">
        <w:rPr>
          <w:b/>
          <w:sz w:val="28"/>
          <w:szCs w:val="28"/>
        </w:rPr>
        <w:t xml:space="preserve"> о местонахождении, графике работы,</w:t>
      </w:r>
    </w:p>
    <w:p w:rsidR="00526CE9" w:rsidRDefault="00526CE9" w:rsidP="00526CE9">
      <w:pPr>
        <w:widowControl w:val="0"/>
        <w:autoSpaceDE w:val="0"/>
        <w:autoSpaceDN w:val="0"/>
        <w:adjustRightInd w:val="0"/>
        <w:jc w:val="center"/>
        <w:rPr>
          <w:b/>
          <w:sz w:val="28"/>
          <w:szCs w:val="28"/>
        </w:rPr>
      </w:pPr>
      <w:r w:rsidRPr="00526CE9">
        <w:rPr>
          <w:b/>
          <w:sz w:val="28"/>
          <w:szCs w:val="28"/>
        </w:rPr>
        <w:t xml:space="preserve">контактных данных </w:t>
      </w:r>
      <w:r>
        <w:rPr>
          <w:b/>
          <w:sz w:val="28"/>
          <w:szCs w:val="28"/>
        </w:rPr>
        <w:t>Администрации городского поселения</w:t>
      </w:r>
    </w:p>
    <w:p w:rsidR="00526CE9" w:rsidRPr="00526CE9" w:rsidRDefault="00526CE9" w:rsidP="00526CE9">
      <w:pPr>
        <w:widowControl w:val="0"/>
        <w:autoSpaceDE w:val="0"/>
        <w:autoSpaceDN w:val="0"/>
        <w:adjustRightInd w:val="0"/>
        <w:jc w:val="center"/>
        <w:rPr>
          <w:b/>
          <w:sz w:val="28"/>
          <w:szCs w:val="28"/>
        </w:rPr>
      </w:pPr>
      <w:r>
        <w:rPr>
          <w:b/>
          <w:sz w:val="28"/>
          <w:szCs w:val="28"/>
        </w:rPr>
        <w:t xml:space="preserve"> «Город Балей»</w:t>
      </w:r>
    </w:p>
    <w:p w:rsidR="00526CE9" w:rsidRPr="00526CE9" w:rsidRDefault="00526CE9" w:rsidP="00526CE9">
      <w:pPr>
        <w:widowControl w:val="0"/>
        <w:autoSpaceDE w:val="0"/>
        <w:autoSpaceDN w:val="0"/>
        <w:adjustRightInd w:val="0"/>
        <w:ind w:firstLine="540"/>
        <w:jc w:val="right"/>
        <w:rPr>
          <w:sz w:val="28"/>
          <w:szCs w:val="28"/>
        </w:rPr>
      </w:pPr>
    </w:p>
    <w:p w:rsidR="00526CE9" w:rsidRPr="00526CE9" w:rsidRDefault="00526CE9" w:rsidP="00526CE9">
      <w:pPr>
        <w:widowControl w:val="0"/>
        <w:autoSpaceDE w:val="0"/>
        <w:autoSpaceDN w:val="0"/>
        <w:adjustRightInd w:val="0"/>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26"/>
      </w:tblGrid>
      <w:tr w:rsidR="00526CE9" w:rsidRPr="00526CE9" w:rsidTr="008E3F56">
        <w:tc>
          <w:tcPr>
            <w:tcW w:w="3510" w:type="dxa"/>
            <w:vAlign w:val="center"/>
          </w:tcPr>
          <w:p w:rsidR="00526CE9" w:rsidRPr="00526CE9" w:rsidRDefault="00526CE9" w:rsidP="00526CE9">
            <w:pPr>
              <w:widowControl w:val="0"/>
              <w:autoSpaceDE w:val="0"/>
              <w:autoSpaceDN w:val="0"/>
              <w:adjustRightInd w:val="0"/>
              <w:rPr>
                <w:sz w:val="28"/>
                <w:szCs w:val="28"/>
              </w:rPr>
            </w:pPr>
            <w:r w:rsidRPr="00526CE9">
              <w:rPr>
                <w:sz w:val="28"/>
                <w:szCs w:val="28"/>
              </w:rPr>
              <w:t>Местонахождение</w:t>
            </w:r>
          </w:p>
        </w:tc>
        <w:tc>
          <w:tcPr>
            <w:tcW w:w="6343" w:type="dxa"/>
            <w:vAlign w:val="center"/>
          </w:tcPr>
          <w:p w:rsidR="00526CE9" w:rsidRPr="00526CE9" w:rsidRDefault="00526CE9" w:rsidP="00526CE9">
            <w:pPr>
              <w:widowControl w:val="0"/>
              <w:autoSpaceDE w:val="0"/>
              <w:autoSpaceDN w:val="0"/>
              <w:adjustRightInd w:val="0"/>
              <w:rPr>
                <w:sz w:val="28"/>
                <w:szCs w:val="28"/>
              </w:rPr>
            </w:pPr>
            <w:r w:rsidRPr="00526CE9">
              <w:rPr>
                <w:sz w:val="28"/>
                <w:szCs w:val="28"/>
              </w:rPr>
              <w:t>673450, Забайкальский край, г. Балей, ул. Сове</w:t>
            </w:r>
            <w:r w:rsidRPr="00526CE9">
              <w:rPr>
                <w:sz w:val="28"/>
                <w:szCs w:val="28"/>
              </w:rPr>
              <w:t>т</w:t>
            </w:r>
            <w:r w:rsidRPr="00526CE9">
              <w:rPr>
                <w:sz w:val="28"/>
                <w:szCs w:val="28"/>
              </w:rPr>
              <w:t>ская,24</w:t>
            </w:r>
          </w:p>
        </w:tc>
      </w:tr>
      <w:tr w:rsidR="00526CE9" w:rsidRPr="00526CE9" w:rsidTr="008E3F56">
        <w:tc>
          <w:tcPr>
            <w:tcW w:w="3510" w:type="dxa"/>
            <w:vAlign w:val="center"/>
          </w:tcPr>
          <w:p w:rsidR="00526CE9" w:rsidRPr="00526CE9" w:rsidRDefault="00526CE9" w:rsidP="00526CE9">
            <w:pPr>
              <w:widowControl w:val="0"/>
              <w:autoSpaceDE w:val="0"/>
              <w:autoSpaceDN w:val="0"/>
              <w:adjustRightInd w:val="0"/>
              <w:rPr>
                <w:sz w:val="28"/>
                <w:szCs w:val="28"/>
              </w:rPr>
            </w:pPr>
            <w:r w:rsidRPr="00526CE9">
              <w:rPr>
                <w:sz w:val="28"/>
                <w:szCs w:val="28"/>
              </w:rPr>
              <w:t>График работы</w:t>
            </w:r>
          </w:p>
        </w:tc>
        <w:tc>
          <w:tcPr>
            <w:tcW w:w="6343" w:type="dxa"/>
            <w:vAlign w:val="center"/>
          </w:tcPr>
          <w:p w:rsidR="00526CE9" w:rsidRPr="00526CE9" w:rsidRDefault="00526CE9" w:rsidP="00526CE9">
            <w:pPr>
              <w:widowControl w:val="0"/>
              <w:autoSpaceDE w:val="0"/>
              <w:autoSpaceDN w:val="0"/>
              <w:adjustRightInd w:val="0"/>
              <w:rPr>
                <w:sz w:val="28"/>
                <w:szCs w:val="28"/>
              </w:rPr>
            </w:pPr>
            <w:r w:rsidRPr="00526CE9">
              <w:rPr>
                <w:sz w:val="28"/>
                <w:szCs w:val="28"/>
              </w:rPr>
              <w:t>понедельник – четверг: 8:30 – 17:45;</w:t>
            </w:r>
          </w:p>
          <w:p w:rsidR="00526CE9" w:rsidRPr="00526CE9" w:rsidRDefault="00526CE9" w:rsidP="00526CE9">
            <w:pPr>
              <w:widowControl w:val="0"/>
              <w:autoSpaceDE w:val="0"/>
              <w:autoSpaceDN w:val="0"/>
              <w:adjustRightInd w:val="0"/>
              <w:rPr>
                <w:sz w:val="28"/>
                <w:szCs w:val="28"/>
              </w:rPr>
            </w:pPr>
            <w:r w:rsidRPr="00526CE9">
              <w:rPr>
                <w:sz w:val="28"/>
                <w:szCs w:val="28"/>
              </w:rPr>
              <w:t>пятница: 8:30 – 16:30;</w:t>
            </w:r>
          </w:p>
          <w:p w:rsidR="00526CE9" w:rsidRPr="00526CE9" w:rsidRDefault="00526CE9" w:rsidP="00526CE9">
            <w:pPr>
              <w:widowControl w:val="0"/>
              <w:autoSpaceDE w:val="0"/>
              <w:autoSpaceDN w:val="0"/>
              <w:adjustRightInd w:val="0"/>
              <w:rPr>
                <w:sz w:val="28"/>
                <w:szCs w:val="28"/>
              </w:rPr>
            </w:pPr>
            <w:r w:rsidRPr="00526CE9">
              <w:rPr>
                <w:sz w:val="28"/>
                <w:szCs w:val="28"/>
              </w:rPr>
              <w:t>обеденный перерыв: 13:00 – 14:00;</w:t>
            </w:r>
          </w:p>
          <w:p w:rsidR="00526CE9" w:rsidRPr="00526CE9" w:rsidRDefault="00526CE9" w:rsidP="00526CE9">
            <w:pPr>
              <w:widowControl w:val="0"/>
              <w:autoSpaceDE w:val="0"/>
              <w:autoSpaceDN w:val="0"/>
              <w:adjustRightInd w:val="0"/>
              <w:rPr>
                <w:sz w:val="28"/>
                <w:szCs w:val="28"/>
              </w:rPr>
            </w:pPr>
            <w:r w:rsidRPr="00526CE9">
              <w:rPr>
                <w:sz w:val="28"/>
                <w:szCs w:val="28"/>
              </w:rPr>
              <w:t>выходные дни: суббота, воскресенье.</w:t>
            </w:r>
          </w:p>
        </w:tc>
      </w:tr>
      <w:tr w:rsidR="00526CE9" w:rsidRPr="00526CE9" w:rsidTr="008E3F56">
        <w:trPr>
          <w:trHeight w:val="385"/>
        </w:trPr>
        <w:tc>
          <w:tcPr>
            <w:tcW w:w="3510" w:type="dxa"/>
            <w:vAlign w:val="center"/>
          </w:tcPr>
          <w:p w:rsidR="00526CE9" w:rsidRPr="00526CE9" w:rsidRDefault="00526CE9" w:rsidP="00526CE9">
            <w:pPr>
              <w:widowControl w:val="0"/>
              <w:autoSpaceDE w:val="0"/>
              <w:autoSpaceDN w:val="0"/>
              <w:adjustRightInd w:val="0"/>
              <w:rPr>
                <w:sz w:val="28"/>
                <w:szCs w:val="28"/>
              </w:rPr>
            </w:pPr>
            <w:r w:rsidRPr="00526CE9">
              <w:rPr>
                <w:sz w:val="28"/>
                <w:szCs w:val="28"/>
              </w:rPr>
              <w:t>Телефон/факс</w:t>
            </w:r>
          </w:p>
        </w:tc>
        <w:tc>
          <w:tcPr>
            <w:tcW w:w="6343" w:type="dxa"/>
            <w:vAlign w:val="center"/>
          </w:tcPr>
          <w:p w:rsidR="00526CE9" w:rsidRPr="00526CE9" w:rsidRDefault="00526CE9" w:rsidP="00526CE9">
            <w:pPr>
              <w:widowControl w:val="0"/>
              <w:autoSpaceDE w:val="0"/>
              <w:autoSpaceDN w:val="0"/>
              <w:adjustRightInd w:val="0"/>
              <w:rPr>
                <w:sz w:val="28"/>
                <w:szCs w:val="28"/>
              </w:rPr>
            </w:pPr>
            <w:r w:rsidRPr="00526CE9">
              <w:rPr>
                <w:sz w:val="28"/>
                <w:szCs w:val="28"/>
              </w:rPr>
              <w:t>8 (30232) 5-15-66; тел/факс 8 (30232) 5-12-59</w:t>
            </w:r>
          </w:p>
        </w:tc>
      </w:tr>
      <w:tr w:rsidR="00526CE9" w:rsidRPr="00526CE9" w:rsidTr="008E3F56">
        <w:tc>
          <w:tcPr>
            <w:tcW w:w="3510" w:type="dxa"/>
            <w:vAlign w:val="center"/>
          </w:tcPr>
          <w:p w:rsidR="00526CE9" w:rsidRPr="00526CE9" w:rsidRDefault="00526CE9" w:rsidP="00526CE9">
            <w:pPr>
              <w:widowControl w:val="0"/>
              <w:autoSpaceDE w:val="0"/>
              <w:autoSpaceDN w:val="0"/>
              <w:adjustRightInd w:val="0"/>
              <w:rPr>
                <w:sz w:val="28"/>
                <w:szCs w:val="28"/>
              </w:rPr>
            </w:pPr>
            <w:r w:rsidRPr="00526CE9">
              <w:rPr>
                <w:sz w:val="28"/>
                <w:szCs w:val="28"/>
              </w:rPr>
              <w:t>Почтовый адрес</w:t>
            </w:r>
          </w:p>
        </w:tc>
        <w:tc>
          <w:tcPr>
            <w:tcW w:w="6343" w:type="dxa"/>
            <w:vAlign w:val="center"/>
          </w:tcPr>
          <w:p w:rsidR="00526CE9" w:rsidRPr="00526CE9" w:rsidRDefault="00526CE9" w:rsidP="00526CE9">
            <w:pPr>
              <w:widowControl w:val="0"/>
              <w:autoSpaceDE w:val="0"/>
              <w:autoSpaceDN w:val="0"/>
              <w:adjustRightInd w:val="0"/>
              <w:rPr>
                <w:sz w:val="28"/>
                <w:szCs w:val="28"/>
              </w:rPr>
            </w:pPr>
            <w:r w:rsidRPr="00526CE9">
              <w:rPr>
                <w:sz w:val="28"/>
                <w:szCs w:val="28"/>
              </w:rPr>
              <w:t>673450, Забайкальский край, г. Балей, ул. Сове</w:t>
            </w:r>
            <w:r w:rsidRPr="00526CE9">
              <w:rPr>
                <w:sz w:val="28"/>
                <w:szCs w:val="28"/>
              </w:rPr>
              <w:t>т</w:t>
            </w:r>
            <w:r w:rsidRPr="00526CE9">
              <w:rPr>
                <w:sz w:val="28"/>
                <w:szCs w:val="28"/>
              </w:rPr>
              <w:t>ская,24</w:t>
            </w:r>
          </w:p>
        </w:tc>
      </w:tr>
      <w:tr w:rsidR="00526CE9" w:rsidRPr="00526CE9" w:rsidTr="008E3F56">
        <w:tc>
          <w:tcPr>
            <w:tcW w:w="3510" w:type="dxa"/>
            <w:vAlign w:val="center"/>
          </w:tcPr>
          <w:p w:rsidR="00526CE9" w:rsidRPr="00526CE9" w:rsidRDefault="00526CE9" w:rsidP="00526CE9">
            <w:pPr>
              <w:widowControl w:val="0"/>
              <w:autoSpaceDE w:val="0"/>
              <w:autoSpaceDN w:val="0"/>
              <w:adjustRightInd w:val="0"/>
              <w:rPr>
                <w:sz w:val="28"/>
                <w:szCs w:val="28"/>
              </w:rPr>
            </w:pPr>
            <w:r w:rsidRPr="00526CE9">
              <w:rPr>
                <w:sz w:val="28"/>
                <w:szCs w:val="28"/>
              </w:rPr>
              <w:t>Адрес электронной почты</w:t>
            </w:r>
          </w:p>
        </w:tc>
        <w:tc>
          <w:tcPr>
            <w:tcW w:w="6343" w:type="dxa"/>
            <w:vAlign w:val="center"/>
          </w:tcPr>
          <w:p w:rsidR="00526CE9" w:rsidRPr="00526CE9" w:rsidRDefault="00526CE9" w:rsidP="00526CE9">
            <w:pPr>
              <w:widowControl w:val="0"/>
              <w:autoSpaceDE w:val="0"/>
              <w:autoSpaceDN w:val="0"/>
              <w:adjustRightInd w:val="0"/>
              <w:rPr>
                <w:sz w:val="28"/>
                <w:szCs w:val="28"/>
              </w:rPr>
            </w:pPr>
            <w:r w:rsidRPr="00526CE9">
              <w:rPr>
                <w:sz w:val="28"/>
                <w:szCs w:val="28"/>
              </w:rPr>
              <w:t>adm-gorod-baley@yandex.ru,</w:t>
            </w:r>
            <w:r w:rsidRPr="00526CE9">
              <w:rPr>
                <w:rFonts w:ascii="Arial" w:hAnsi="Arial" w:cs="Arial"/>
              </w:rPr>
              <w:t xml:space="preserve"> </w:t>
            </w:r>
            <w:r w:rsidRPr="00526CE9">
              <w:rPr>
                <w:sz w:val="28"/>
                <w:szCs w:val="28"/>
              </w:rPr>
              <w:t>adm–econom-baley@yandex.ru</w:t>
            </w:r>
          </w:p>
        </w:tc>
      </w:tr>
      <w:tr w:rsidR="00526CE9" w:rsidRPr="00526CE9" w:rsidTr="008E3F56">
        <w:tc>
          <w:tcPr>
            <w:tcW w:w="3510" w:type="dxa"/>
            <w:vAlign w:val="center"/>
          </w:tcPr>
          <w:p w:rsidR="00526CE9" w:rsidRPr="00526CE9" w:rsidRDefault="00526CE9" w:rsidP="00526CE9">
            <w:pPr>
              <w:widowControl w:val="0"/>
              <w:autoSpaceDE w:val="0"/>
              <w:autoSpaceDN w:val="0"/>
              <w:adjustRightInd w:val="0"/>
              <w:rPr>
                <w:sz w:val="28"/>
                <w:szCs w:val="28"/>
              </w:rPr>
            </w:pPr>
            <w:r w:rsidRPr="00526CE9">
              <w:rPr>
                <w:sz w:val="28"/>
                <w:szCs w:val="28"/>
              </w:rPr>
              <w:t>Адрес официального са</w:t>
            </w:r>
            <w:r w:rsidRPr="00526CE9">
              <w:rPr>
                <w:sz w:val="28"/>
                <w:szCs w:val="28"/>
              </w:rPr>
              <w:t>й</w:t>
            </w:r>
            <w:r w:rsidRPr="00526CE9">
              <w:rPr>
                <w:sz w:val="28"/>
                <w:szCs w:val="28"/>
              </w:rPr>
              <w:t>та</w:t>
            </w:r>
          </w:p>
        </w:tc>
        <w:tc>
          <w:tcPr>
            <w:tcW w:w="6343" w:type="dxa"/>
            <w:vAlign w:val="center"/>
          </w:tcPr>
          <w:p w:rsidR="00526CE9" w:rsidRPr="00526CE9" w:rsidRDefault="00A76A9D" w:rsidP="00526CE9">
            <w:pPr>
              <w:widowControl w:val="0"/>
              <w:autoSpaceDE w:val="0"/>
              <w:autoSpaceDN w:val="0"/>
              <w:adjustRightInd w:val="0"/>
              <w:rPr>
                <w:sz w:val="28"/>
                <w:szCs w:val="28"/>
              </w:rPr>
            </w:pPr>
            <w:r w:rsidRPr="00A76A9D">
              <w:rPr>
                <w:sz w:val="28"/>
                <w:szCs w:val="28"/>
              </w:rPr>
              <w:t>http://городбалей.рф/</w:t>
            </w:r>
          </w:p>
        </w:tc>
      </w:tr>
      <w:tr w:rsidR="00526CE9" w:rsidRPr="00526CE9" w:rsidTr="008E3F56">
        <w:tc>
          <w:tcPr>
            <w:tcW w:w="3510" w:type="dxa"/>
            <w:vAlign w:val="center"/>
          </w:tcPr>
          <w:p w:rsidR="00526CE9" w:rsidRPr="00526CE9" w:rsidRDefault="00526CE9" w:rsidP="00526CE9">
            <w:pPr>
              <w:widowControl w:val="0"/>
              <w:autoSpaceDE w:val="0"/>
              <w:autoSpaceDN w:val="0"/>
              <w:adjustRightInd w:val="0"/>
              <w:rPr>
                <w:sz w:val="28"/>
                <w:szCs w:val="28"/>
              </w:rPr>
            </w:pPr>
            <w:r w:rsidRPr="00526CE9">
              <w:rPr>
                <w:sz w:val="28"/>
                <w:szCs w:val="28"/>
              </w:rPr>
              <w:t>Справочные телефоны</w:t>
            </w:r>
          </w:p>
        </w:tc>
        <w:tc>
          <w:tcPr>
            <w:tcW w:w="6343" w:type="dxa"/>
            <w:vAlign w:val="center"/>
          </w:tcPr>
          <w:p w:rsidR="00526CE9" w:rsidRPr="00526CE9" w:rsidRDefault="00526CE9" w:rsidP="00526CE9">
            <w:pPr>
              <w:widowControl w:val="0"/>
              <w:autoSpaceDE w:val="0"/>
              <w:autoSpaceDN w:val="0"/>
              <w:adjustRightInd w:val="0"/>
              <w:rPr>
                <w:sz w:val="28"/>
                <w:szCs w:val="28"/>
              </w:rPr>
            </w:pPr>
            <w:r w:rsidRPr="00526CE9">
              <w:rPr>
                <w:sz w:val="28"/>
                <w:szCs w:val="28"/>
              </w:rPr>
              <w:t>8 (30232) 5-12-59</w:t>
            </w:r>
          </w:p>
        </w:tc>
      </w:tr>
    </w:tbl>
    <w:p w:rsidR="00526CE9" w:rsidRPr="00526CE9" w:rsidRDefault="00526CE9" w:rsidP="00526CE9">
      <w:pPr>
        <w:widowControl w:val="0"/>
        <w:autoSpaceDE w:val="0"/>
        <w:autoSpaceDN w:val="0"/>
        <w:adjustRightInd w:val="0"/>
        <w:ind w:firstLine="540"/>
        <w:jc w:val="right"/>
        <w:rPr>
          <w:sz w:val="28"/>
          <w:szCs w:val="28"/>
        </w:rPr>
      </w:pPr>
    </w:p>
    <w:p w:rsidR="009671FB" w:rsidRPr="00257A3B" w:rsidRDefault="007E005F" w:rsidP="00257A3B">
      <w:pPr>
        <w:widowControl w:val="0"/>
        <w:autoSpaceDE w:val="0"/>
        <w:autoSpaceDN w:val="0"/>
        <w:adjustRightInd w:val="0"/>
        <w:jc w:val="right"/>
        <w:rPr>
          <w:sz w:val="28"/>
          <w:szCs w:val="28"/>
        </w:rPr>
      </w:pPr>
      <w:r w:rsidRPr="003312FF">
        <w:rPr>
          <w:lang w:eastAsia="en-US"/>
        </w:rPr>
        <w:br w:type="page"/>
      </w:r>
      <w:r w:rsidR="009671FB" w:rsidRPr="003312FF">
        <w:rPr>
          <w:b/>
          <w:bCs/>
          <w:lang w:eastAsia="en-US"/>
        </w:rPr>
        <w:lastRenderedPageBreak/>
        <w:t xml:space="preserve">Приложение 2 </w:t>
      </w:r>
    </w:p>
    <w:p w:rsidR="009671FB" w:rsidRPr="003312FF" w:rsidRDefault="009671FB" w:rsidP="00EE7D87">
      <w:pPr>
        <w:suppressAutoHyphens/>
        <w:ind w:firstLine="709"/>
        <w:jc w:val="right"/>
        <w:rPr>
          <w:b/>
          <w:bCs/>
          <w:lang w:eastAsia="en-US"/>
        </w:rPr>
      </w:pPr>
      <w:r w:rsidRPr="003312FF">
        <w:rPr>
          <w:b/>
          <w:bCs/>
          <w:lang w:eastAsia="en-US"/>
        </w:rPr>
        <w:t>к административному регламенту</w:t>
      </w:r>
    </w:p>
    <w:p w:rsidR="00A76A9D" w:rsidRPr="00A76A9D" w:rsidRDefault="00A76A9D" w:rsidP="00A76A9D">
      <w:pPr>
        <w:ind w:firstLine="851"/>
        <w:jc w:val="right"/>
        <w:rPr>
          <w:b/>
        </w:rPr>
      </w:pPr>
      <w:r w:rsidRPr="00A76A9D">
        <w:rPr>
          <w:b/>
          <w:bCs/>
          <w:lang w:eastAsia="en-US"/>
        </w:rPr>
        <w:t>утвержденно</w:t>
      </w:r>
      <w:r>
        <w:rPr>
          <w:b/>
          <w:bCs/>
          <w:lang w:eastAsia="en-US"/>
        </w:rPr>
        <w:t xml:space="preserve">му </w:t>
      </w:r>
      <w:r w:rsidRPr="00A76A9D">
        <w:rPr>
          <w:b/>
          <w:bCs/>
          <w:lang w:eastAsia="en-US"/>
        </w:rPr>
        <w:t xml:space="preserve"> </w:t>
      </w:r>
      <w:r w:rsidRPr="00A76A9D">
        <w:rPr>
          <w:b/>
        </w:rPr>
        <w:t xml:space="preserve">постановлением </w:t>
      </w:r>
      <w:r>
        <w:rPr>
          <w:b/>
        </w:rPr>
        <w:t>А</w:t>
      </w:r>
      <w:r w:rsidRPr="00A76A9D">
        <w:rPr>
          <w:b/>
        </w:rPr>
        <w:t>дминистрации</w:t>
      </w:r>
    </w:p>
    <w:p w:rsidR="00A76A9D" w:rsidRPr="00A76A9D" w:rsidRDefault="00A76A9D" w:rsidP="00A76A9D">
      <w:pPr>
        <w:ind w:firstLine="851"/>
        <w:jc w:val="right"/>
        <w:rPr>
          <w:b/>
        </w:rPr>
      </w:pPr>
      <w:r w:rsidRPr="00A76A9D">
        <w:rPr>
          <w:b/>
        </w:rPr>
        <w:t>городского поселения «Город Балей»</w:t>
      </w:r>
    </w:p>
    <w:p w:rsidR="00A76A9D" w:rsidRPr="00A76A9D" w:rsidRDefault="00A76A9D" w:rsidP="00A76A9D">
      <w:pPr>
        <w:ind w:firstLine="851"/>
        <w:jc w:val="right"/>
        <w:rPr>
          <w:b/>
        </w:rPr>
      </w:pPr>
      <w:r w:rsidRPr="00A76A9D">
        <w:rPr>
          <w:b/>
        </w:rPr>
        <w:t>от «14» марта  2018 г. № 166</w:t>
      </w:r>
    </w:p>
    <w:p w:rsidR="009671FB" w:rsidRPr="003312FF" w:rsidRDefault="009671FB" w:rsidP="00EE7D87">
      <w:pPr>
        <w:suppressAutoHyphens/>
        <w:ind w:firstLine="709"/>
        <w:jc w:val="right"/>
        <w:rPr>
          <w:lang w:eastAsia="en-US"/>
        </w:rPr>
      </w:pPr>
      <w:r w:rsidRPr="003312FF">
        <w:rPr>
          <w:lang w:eastAsia="en-US"/>
        </w:rPr>
        <w:t> </w:t>
      </w:r>
    </w:p>
    <w:p w:rsidR="009671FB" w:rsidRPr="003312FF" w:rsidRDefault="00A90E6A" w:rsidP="00EE7D87">
      <w:pPr>
        <w:suppressAutoHyphens/>
        <w:ind w:firstLine="709"/>
        <w:jc w:val="right"/>
        <w:rPr>
          <w:lang w:eastAsia="en-US"/>
        </w:rPr>
      </w:pPr>
      <w:r>
        <w:rPr>
          <w:lang w:eastAsia="en-US"/>
        </w:rPr>
        <w:t xml:space="preserve"> </w:t>
      </w:r>
    </w:p>
    <w:p w:rsidR="009671FB" w:rsidRPr="003312FF" w:rsidRDefault="003A1EC0" w:rsidP="00EE7D87">
      <w:pPr>
        <w:suppressAutoHyphens/>
        <w:ind w:left="4536"/>
        <w:rPr>
          <w:lang w:eastAsia="en-US"/>
        </w:rPr>
      </w:pPr>
      <w:r>
        <w:rPr>
          <w:lang w:eastAsia="en-US"/>
        </w:rPr>
        <w:t>________________________________________</w:t>
      </w:r>
    </w:p>
    <w:p w:rsidR="009671FB" w:rsidRPr="003312FF" w:rsidRDefault="005D6F57" w:rsidP="00EE7D87">
      <w:pPr>
        <w:suppressAutoHyphens/>
        <w:ind w:left="4536"/>
        <w:jc w:val="both"/>
        <w:rPr>
          <w:lang w:eastAsia="en-US"/>
        </w:rPr>
      </w:pPr>
      <w:r w:rsidRPr="003312FF">
        <w:rPr>
          <w:lang w:eastAsia="en-US"/>
        </w:rPr>
        <w:t>_______________________________________</w:t>
      </w:r>
    </w:p>
    <w:p w:rsidR="009671FB" w:rsidRPr="003312FF" w:rsidRDefault="009671FB" w:rsidP="00EE7D87">
      <w:pPr>
        <w:suppressAutoHyphens/>
        <w:ind w:left="4536"/>
        <w:jc w:val="both"/>
        <w:rPr>
          <w:lang w:eastAsia="en-US"/>
        </w:rPr>
      </w:pPr>
      <w:r w:rsidRPr="003312FF">
        <w:rPr>
          <w:lang w:eastAsia="en-US"/>
        </w:rPr>
        <w:t>от__________________</w:t>
      </w:r>
      <w:r w:rsidR="005D6F57" w:rsidRPr="003312FF">
        <w:rPr>
          <w:lang w:eastAsia="en-US"/>
        </w:rPr>
        <w:t>__________________</w:t>
      </w:r>
    </w:p>
    <w:p w:rsidR="009671FB" w:rsidRPr="003312FF" w:rsidRDefault="009671FB" w:rsidP="00EE7D87">
      <w:pPr>
        <w:suppressAutoHyphens/>
        <w:ind w:left="4536"/>
        <w:jc w:val="both"/>
        <w:rPr>
          <w:lang w:eastAsia="en-US"/>
        </w:rPr>
      </w:pPr>
      <w:r w:rsidRPr="003312FF">
        <w:rPr>
          <w:lang w:eastAsia="en-US"/>
        </w:rPr>
        <w:t>адрес:__________________</w:t>
      </w:r>
      <w:r w:rsidR="005D6F57" w:rsidRPr="003312FF">
        <w:rPr>
          <w:lang w:eastAsia="en-US"/>
        </w:rPr>
        <w:t>_______________</w:t>
      </w:r>
    </w:p>
    <w:p w:rsidR="009671FB" w:rsidRPr="003312FF" w:rsidRDefault="009671FB" w:rsidP="00EE7D87">
      <w:pPr>
        <w:suppressAutoHyphens/>
        <w:ind w:firstLine="709"/>
        <w:jc w:val="both"/>
        <w:rPr>
          <w:lang w:eastAsia="en-US"/>
        </w:rPr>
      </w:pPr>
      <w:r w:rsidRPr="003312FF">
        <w:rPr>
          <w:lang w:eastAsia="en-US"/>
        </w:rPr>
        <w:t> </w:t>
      </w:r>
    </w:p>
    <w:p w:rsidR="009671FB" w:rsidRPr="003312FF" w:rsidRDefault="009671FB" w:rsidP="00EE7D87">
      <w:pPr>
        <w:suppressAutoHyphens/>
        <w:ind w:firstLine="709"/>
        <w:jc w:val="both"/>
        <w:rPr>
          <w:b/>
          <w:bCs/>
          <w:lang w:eastAsia="en-US"/>
        </w:rPr>
      </w:pPr>
      <w:r w:rsidRPr="003312FF">
        <w:rPr>
          <w:lang w:eastAsia="en-US"/>
        </w:rPr>
        <w:t> </w:t>
      </w:r>
    </w:p>
    <w:p w:rsidR="009671FB" w:rsidRPr="003312FF" w:rsidRDefault="009671FB" w:rsidP="00EE7D87">
      <w:pPr>
        <w:suppressAutoHyphens/>
        <w:ind w:firstLine="709"/>
        <w:jc w:val="center"/>
        <w:rPr>
          <w:b/>
          <w:bCs/>
          <w:lang w:eastAsia="en-US"/>
        </w:rPr>
      </w:pPr>
      <w:r w:rsidRPr="003312FF">
        <w:rPr>
          <w:b/>
          <w:bCs/>
          <w:lang w:eastAsia="en-US"/>
        </w:rPr>
        <w:t>ЗАЯВЛЕНИЕ</w:t>
      </w:r>
    </w:p>
    <w:p w:rsidR="009671FB" w:rsidRPr="003312FF" w:rsidRDefault="003A1EC0" w:rsidP="00EE7D87">
      <w:pPr>
        <w:suppressAutoHyphens/>
        <w:ind w:firstLine="709"/>
        <w:jc w:val="both"/>
        <w:rPr>
          <w:lang w:eastAsia="en-US"/>
        </w:rPr>
      </w:pPr>
      <w:r>
        <w:rPr>
          <w:b/>
          <w:bCs/>
          <w:lang w:eastAsia="en-US"/>
        </w:rPr>
        <w:t xml:space="preserve"> о разрешении</w:t>
      </w:r>
      <w:r w:rsidRPr="003312FF">
        <w:rPr>
          <w:b/>
          <w:bCs/>
          <w:lang w:eastAsia="en-US"/>
        </w:rPr>
        <w:t xml:space="preserve">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9671FB" w:rsidRPr="003312FF">
        <w:rPr>
          <w:lang w:eastAsia="en-US"/>
        </w:rPr>
        <w:t> </w:t>
      </w:r>
    </w:p>
    <w:p w:rsidR="00A90E6A" w:rsidRDefault="009671FB" w:rsidP="00EE7D87">
      <w:pPr>
        <w:suppressAutoHyphens/>
        <w:jc w:val="both"/>
        <w:rPr>
          <w:lang w:eastAsia="en-US"/>
        </w:rPr>
      </w:pPr>
      <w:r w:rsidRPr="003312FF">
        <w:rPr>
          <w:lang w:eastAsia="en-US"/>
        </w:rPr>
        <w:t>_________________________________________________</w:t>
      </w:r>
      <w:r w:rsidR="007E005F" w:rsidRPr="003312FF">
        <w:rPr>
          <w:lang w:eastAsia="en-US"/>
        </w:rPr>
        <w:t>____</w:t>
      </w:r>
      <w:r w:rsidR="00EE7D87">
        <w:rPr>
          <w:lang w:eastAsia="en-US"/>
        </w:rPr>
        <w:t>_____</w:t>
      </w:r>
      <w:r w:rsidR="007E005F" w:rsidRPr="003312FF">
        <w:rPr>
          <w:lang w:eastAsia="en-US"/>
        </w:rPr>
        <w:t>___________________</w:t>
      </w:r>
    </w:p>
    <w:p w:rsidR="009671FB" w:rsidRPr="003312FF" w:rsidRDefault="009671FB" w:rsidP="00EE7D87">
      <w:pPr>
        <w:suppressAutoHyphens/>
        <w:jc w:val="center"/>
        <w:rPr>
          <w:sz w:val="20"/>
          <w:szCs w:val="20"/>
          <w:lang w:eastAsia="en-US"/>
        </w:rPr>
      </w:pPr>
      <w:r w:rsidRPr="003312FF">
        <w:rPr>
          <w:sz w:val="20"/>
          <w:szCs w:val="20"/>
          <w:lang w:eastAsia="en-US"/>
        </w:rPr>
        <w:t>(</w:t>
      </w:r>
      <w:r w:rsidR="00541BA1" w:rsidRPr="003312FF">
        <w:rPr>
          <w:sz w:val="20"/>
          <w:szCs w:val="20"/>
          <w:lang w:eastAsia="en-US"/>
        </w:rPr>
        <w:t xml:space="preserve">Ф.И.О. заявителя либо </w:t>
      </w:r>
      <w:r w:rsidR="003A22F2" w:rsidRPr="003312FF">
        <w:rPr>
          <w:sz w:val="20"/>
          <w:szCs w:val="20"/>
          <w:lang w:eastAsia="en-US"/>
        </w:rPr>
        <w:t>наименован</w:t>
      </w:r>
      <w:r w:rsidR="00541BA1" w:rsidRPr="003312FF">
        <w:rPr>
          <w:sz w:val="20"/>
          <w:szCs w:val="20"/>
          <w:lang w:eastAsia="en-US"/>
        </w:rPr>
        <w:t xml:space="preserve">ие юридического </w:t>
      </w:r>
      <w:r w:rsidR="003A22F2" w:rsidRPr="003312FF">
        <w:rPr>
          <w:sz w:val="20"/>
          <w:szCs w:val="20"/>
          <w:lang w:eastAsia="en-US"/>
        </w:rPr>
        <w:t xml:space="preserve">лица, </w:t>
      </w:r>
      <w:r w:rsidRPr="003312FF">
        <w:rPr>
          <w:sz w:val="20"/>
          <w:szCs w:val="20"/>
          <w:lang w:eastAsia="en-US"/>
        </w:rPr>
        <w:t>почтовый адрес, адрес электронной почты)</w:t>
      </w:r>
    </w:p>
    <w:p w:rsidR="00A90E6A" w:rsidRDefault="009671FB" w:rsidP="00EE7D87">
      <w:pPr>
        <w:suppressAutoHyphens/>
        <w:jc w:val="both"/>
        <w:rPr>
          <w:lang w:eastAsia="en-US"/>
        </w:rPr>
      </w:pPr>
      <w:r w:rsidRPr="003312FF">
        <w:rPr>
          <w:lang w:eastAsia="en-US"/>
        </w:rPr>
        <w:t>______________________________________________</w:t>
      </w:r>
      <w:r w:rsidR="00EE7D87">
        <w:rPr>
          <w:lang w:eastAsia="en-US"/>
        </w:rPr>
        <w:t>_____</w:t>
      </w:r>
      <w:r w:rsidRPr="003312FF">
        <w:rPr>
          <w:lang w:eastAsia="en-US"/>
        </w:rPr>
        <w:t>______________________</w:t>
      </w:r>
      <w:r w:rsidR="007E005F" w:rsidRPr="003312FF">
        <w:rPr>
          <w:lang w:eastAsia="en-US"/>
        </w:rPr>
        <w:t>____</w:t>
      </w:r>
    </w:p>
    <w:p w:rsidR="009671FB" w:rsidRPr="003312FF" w:rsidRDefault="007E005F" w:rsidP="00EE7D87">
      <w:pPr>
        <w:suppressAutoHyphens/>
        <w:jc w:val="center"/>
        <w:rPr>
          <w:lang w:eastAsia="en-US"/>
        </w:rPr>
      </w:pPr>
      <w:r w:rsidRPr="003312FF">
        <w:rPr>
          <w:lang w:eastAsia="en-US"/>
        </w:rPr>
        <w:t>(</w:t>
      </w:r>
      <w:r w:rsidR="009671FB" w:rsidRPr="003312FF">
        <w:rPr>
          <w:sz w:val="20"/>
          <w:szCs w:val="20"/>
          <w:lang w:eastAsia="en-US"/>
        </w:rPr>
        <w:t>телефон, факс, банковские реквизиты)</w:t>
      </w:r>
    </w:p>
    <w:p w:rsidR="009671FB" w:rsidRPr="003312FF" w:rsidRDefault="009671FB" w:rsidP="00EE7D87">
      <w:pPr>
        <w:suppressAutoHyphens/>
        <w:jc w:val="both"/>
        <w:rPr>
          <w:lang w:eastAsia="en-US"/>
        </w:rPr>
      </w:pPr>
      <w:r w:rsidRPr="003312FF">
        <w:rPr>
          <w:lang w:eastAsia="en-US"/>
        </w:rPr>
        <w:t>_________________</w:t>
      </w:r>
      <w:r w:rsidR="00EE7D87">
        <w:rPr>
          <w:lang w:eastAsia="en-US"/>
        </w:rPr>
        <w:t>_____</w:t>
      </w:r>
      <w:r w:rsidRPr="003312FF">
        <w:rPr>
          <w:lang w:eastAsia="en-US"/>
        </w:rPr>
        <w:t>____________________________</w:t>
      </w:r>
      <w:r w:rsidR="007E005F" w:rsidRPr="003312FF">
        <w:rPr>
          <w:lang w:eastAsia="en-US"/>
        </w:rPr>
        <w:t>___________________________</w:t>
      </w:r>
    </w:p>
    <w:p w:rsidR="007E005F" w:rsidRPr="003312FF" w:rsidRDefault="007E005F" w:rsidP="00EE7D87">
      <w:pPr>
        <w:suppressAutoHyphens/>
        <w:jc w:val="both"/>
        <w:rPr>
          <w:lang w:eastAsia="en-US"/>
        </w:rPr>
      </w:pPr>
    </w:p>
    <w:p w:rsidR="009671FB" w:rsidRPr="003312FF" w:rsidRDefault="009671FB" w:rsidP="00EE7D87">
      <w:pPr>
        <w:suppressAutoHyphens/>
        <w:jc w:val="both"/>
        <w:rPr>
          <w:lang w:eastAsia="en-US"/>
        </w:rPr>
      </w:pPr>
      <w:r w:rsidRPr="003312FF">
        <w:rPr>
          <w:lang w:eastAsia="en-US"/>
        </w:rPr>
        <w:t>Прошу выдать разрешение на строительство__</w:t>
      </w:r>
      <w:r w:rsidR="007E005F" w:rsidRPr="003312FF">
        <w:rPr>
          <w:lang w:eastAsia="en-US"/>
        </w:rPr>
        <w:t>_________</w:t>
      </w:r>
      <w:r w:rsidR="00EE7D87">
        <w:rPr>
          <w:lang w:eastAsia="en-US"/>
        </w:rPr>
        <w:t>_______</w:t>
      </w:r>
      <w:r w:rsidR="007E005F" w:rsidRPr="003312FF">
        <w:rPr>
          <w:lang w:eastAsia="en-US"/>
        </w:rPr>
        <w:t>__</w:t>
      </w:r>
      <w:r w:rsidRPr="003312FF">
        <w:rPr>
          <w:lang w:eastAsia="en-US"/>
        </w:rPr>
        <w:t>___________________</w:t>
      </w:r>
    </w:p>
    <w:p w:rsidR="009671FB" w:rsidRPr="003312FF" w:rsidRDefault="009671FB" w:rsidP="00EE7D87">
      <w:pPr>
        <w:suppressAutoHyphens/>
        <w:jc w:val="both"/>
        <w:rPr>
          <w:lang w:eastAsia="en-US"/>
        </w:rPr>
      </w:pPr>
      <w:r w:rsidRPr="003312FF">
        <w:rPr>
          <w:lang w:eastAsia="en-US"/>
        </w:rPr>
        <w:t> </w:t>
      </w:r>
    </w:p>
    <w:p w:rsidR="009671FB" w:rsidRPr="003312FF" w:rsidRDefault="009671FB" w:rsidP="00EE7D87">
      <w:pPr>
        <w:suppressAutoHyphens/>
        <w:jc w:val="both"/>
        <w:rPr>
          <w:lang w:eastAsia="en-US"/>
        </w:rPr>
      </w:pPr>
      <w:r w:rsidRPr="003312FF">
        <w:rPr>
          <w:lang w:eastAsia="en-US"/>
        </w:rPr>
        <w:t>_</w:t>
      </w:r>
      <w:r w:rsidR="00EE7D87">
        <w:rPr>
          <w:lang w:eastAsia="en-US"/>
        </w:rPr>
        <w:t>_____</w:t>
      </w:r>
      <w:r w:rsidRPr="003312FF">
        <w:rPr>
          <w:lang w:eastAsia="en-US"/>
        </w:rPr>
        <w:t>______________________________________________</w:t>
      </w:r>
      <w:r w:rsidR="007E005F" w:rsidRPr="003312FF">
        <w:rPr>
          <w:lang w:eastAsia="en-US"/>
        </w:rPr>
        <w:t>_________________________</w:t>
      </w:r>
    </w:p>
    <w:p w:rsidR="009671FB" w:rsidRPr="003312FF" w:rsidRDefault="009671FB" w:rsidP="00EE7D87">
      <w:pPr>
        <w:suppressAutoHyphens/>
        <w:jc w:val="center"/>
        <w:rPr>
          <w:lang w:eastAsia="en-US"/>
        </w:rPr>
      </w:pPr>
      <w:r w:rsidRPr="003312FF">
        <w:rPr>
          <w:lang w:eastAsia="en-US"/>
        </w:rPr>
        <w:t>(</w:t>
      </w:r>
      <w:r w:rsidRPr="003312FF">
        <w:rPr>
          <w:sz w:val="20"/>
          <w:szCs w:val="20"/>
          <w:lang w:eastAsia="en-US"/>
        </w:rPr>
        <w:t>наименование объекта недвижимости)</w:t>
      </w:r>
    </w:p>
    <w:p w:rsidR="009671FB" w:rsidRPr="003312FF" w:rsidRDefault="009671FB" w:rsidP="00EE7D87">
      <w:pPr>
        <w:suppressAutoHyphens/>
        <w:jc w:val="both"/>
        <w:rPr>
          <w:lang w:eastAsia="en-US"/>
        </w:rPr>
      </w:pPr>
      <w:r w:rsidRPr="003312FF">
        <w:rPr>
          <w:lang w:eastAsia="en-US"/>
        </w:rPr>
        <w:t>_____________________________________________</w:t>
      </w:r>
      <w:r w:rsidR="007E005F" w:rsidRPr="003312FF">
        <w:rPr>
          <w:lang w:eastAsia="en-US"/>
        </w:rPr>
        <w:t>_____</w:t>
      </w:r>
      <w:r w:rsidR="00EE7D87">
        <w:rPr>
          <w:lang w:eastAsia="en-US"/>
        </w:rPr>
        <w:t>_____</w:t>
      </w:r>
      <w:r w:rsidR="007E005F" w:rsidRPr="003312FF">
        <w:rPr>
          <w:lang w:eastAsia="en-US"/>
        </w:rPr>
        <w:t>______________________</w:t>
      </w:r>
    </w:p>
    <w:p w:rsidR="009671FB" w:rsidRPr="003312FF" w:rsidRDefault="009671FB" w:rsidP="00EE7D87">
      <w:pPr>
        <w:suppressAutoHyphens/>
        <w:jc w:val="both"/>
        <w:rPr>
          <w:lang w:eastAsia="en-US"/>
        </w:rPr>
      </w:pPr>
      <w:r w:rsidRPr="003312FF">
        <w:rPr>
          <w:lang w:eastAsia="en-US"/>
        </w:rPr>
        <w:t>на земельном участке по адресу:___________________________</w:t>
      </w:r>
      <w:r w:rsidR="00EE7D87">
        <w:rPr>
          <w:lang w:eastAsia="en-US"/>
        </w:rPr>
        <w:t>_____</w:t>
      </w:r>
      <w:r w:rsidRPr="003312FF">
        <w:rPr>
          <w:lang w:eastAsia="en-US"/>
        </w:rPr>
        <w:t>___</w:t>
      </w:r>
      <w:r w:rsidR="00BD1A8B" w:rsidRPr="003312FF">
        <w:rPr>
          <w:lang w:eastAsia="en-US"/>
        </w:rPr>
        <w:t>_____________</w:t>
      </w:r>
      <w:r w:rsidRPr="003312FF">
        <w:rPr>
          <w:lang w:eastAsia="en-US"/>
        </w:rPr>
        <w:t>_</w:t>
      </w:r>
    </w:p>
    <w:p w:rsidR="009671FB" w:rsidRPr="003312FF" w:rsidRDefault="009671FB" w:rsidP="00EE7D87">
      <w:pPr>
        <w:suppressAutoHyphens/>
        <w:jc w:val="center"/>
        <w:rPr>
          <w:sz w:val="20"/>
          <w:szCs w:val="20"/>
          <w:lang w:eastAsia="en-US"/>
        </w:rPr>
      </w:pPr>
      <w:r w:rsidRPr="003312FF">
        <w:rPr>
          <w:sz w:val="20"/>
          <w:szCs w:val="20"/>
          <w:lang w:eastAsia="en-US"/>
        </w:rPr>
        <w:t>(сельское поселение)</w:t>
      </w:r>
    </w:p>
    <w:p w:rsidR="00BD1A8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w:t>
      </w:r>
      <w:r w:rsidR="00EE7D87">
        <w:rPr>
          <w:lang w:eastAsia="en-US"/>
        </w:rPr>
        <w:t>____</w:t>
      </w:r>
      <w:r w:rsidR="00BD1A8B" w:rsidRPr="003312FF">
        <w:rPr>
          <w:lang w:eastAsia="en-US"/>
        </w:rPr>
        <w:t xml:space="preserve">________________________ </w:t>
      </w:r>
    </w:p>
    <w:p w:rsidR="009671FB" w:rsidRPr="003312FF" w:rsidRDefault="009671FB" w:rsidP="00EE7D87">
      <w:pPr>
        <w:suppressAutoHyphens/>
        <w:jc w:val="center"/>
        <w:rPr>
          <w:sz w:val="20"/>
          <w:szCs w:val="20"/>
          <w:lang w:eastAsia="en-US"/>
        </w:rPr>
      </w:pPr>
      <w:r w:rsidRPr="003312FF">
        <w:rPr>
          <w:sz w:val="20"/>
          <w:szCs w:val="20"/>
          <w:lang w:eastAsia="en-US"/>
        </w:rPr>
        <w:t>(улица, номер и кадастровый код участка)</w:t>
      </w:r>
    </w:p>
    <w:p w:rsidR="009671FB" w:rsidRPr="003312FF" w:rsidRDefault="009671FB" w:rsidP="00EE7D87">
      <w:pPr>
        <w:suppressAutoHyphens/>
        <w:jc w:val="both"/>
        <w:rPr>
          <w:lang w:eastAsia="en-US"/>
        </w:rPr>
      </w:pPr>
      <w:r w:rsidRPr="003312FF">
        <w:rPr>
          <w:lang w:eastAsia="en-US"/>
        </w:rPr>
        <w:t>_______________________________________________________</w:t>
      </w:r>
      <w:r w:rsidR="00BD1A8B" w:rsidRPr="003312FF">
        <w:rPr>
          <w:lang w:eastAsia="en-US"/>
        </w:rPr>
        <w:t>________________</w:t>
      </w:r>
      <w:r w:rsidRPr="003312FF">
        <w:rPr>
          <w:lang w:eastAsia="en-US"/>
        </w:rPr>
        <w:t>сроком на ___</w:t>
      </w:r>
      <w:r w:rsidR="00BD1A8B" w:rsidRPr="003312FF">
        <w:rPr>
          <w:lang w:eastAsia="en-US"/>
        </w:rPr>
        <w:t>____________</w:t>
      </w:r>
      <w:r w:rsidRPr="003312FF">
        <w:rPr>
          <w:lang w:eastAsia="en-US"/>
        </w:rPr>
        <w:t>_______________________________________________</w:t>
      </w:r>
    </w:p>
    <w:p w:rsidR="009671FB" w:rsidRPr="003312FF" w:rsidRDefault="009671FB" w:rsidP="00EE7D87">
      <w:pPr>
        <w:suppressAutoHyphens/>
        <w:jc w:val="center"/>
        <w:rPr>
          <w:sz w:val="20"/>
          <w:szCs w:val="20"/>
          <w:lang w:eastAsia="en-US"/>
        </w:rPr>
      </w:pPr>
      <w:r w:rsidRPr="003312FF">
        <w:rPr>
          <w:sz w:val="20"/>
          <w:szCs w:val="20"/>
          <w:lang w:eastAsia="en-US"/>
        </w:rPr>
        <w:t>(прописью – лет, месяцев)</w:t>
      </w:r>
    </w:p>
    <w:p w:rsidR="009671FB" w:rsidRPr="003312FF" w:rsidRDefault="009671FB" w:rsidP="00EE7D87">
      <w:pPr>
        <w:suppressAutoHyphens/>
        <w:jc w:val="both"/>
        <w:rPr>
          <w:lang w:eastAsia="en-US"/>
        </w:rPr>
      </w:pPr>
      <w:r w:rsidRPr="003312FF">
        <w:rPr>
          <w:lang w:eastAsia="en-US"/>
        </w:rPr>
        <w:t>При этом сообщаю:</w:t>
      </w:r>
    </w:p>
    <w:p w:rsidR="009671FB" w:rsidRPr="003312FF" w:rsidRDefault="009671FB" w:rsidP="00EE7D87">
      <w:pPr>
        <w:suppressAutoHyphens/>
        <w:jc w:val="both"/>
        <w:rPr>
          <w:lang w:eastAsia="en-US"/>
        </w:rPr>
      </w:pPr>
      <w:r w:rsidRPr="003312FF">
        <w:rPr>
          <w:lang w:eastAsia="en-US"/>
        </w:rPr>
        <w:t>- право на пользование землей закреплено______________</w:t>
      </w:r>
      <w:r w:rsidR="00EE7D87">
        <w:rPr>
          <w:lang w:eastAsia="en-US"/>
        </w:rPr>
        <w:t>______</w:t>
      </w:r>
      <w:r w:rsidRPr="003312FF">
        <w:rPr>
          <w:lang w:eastAsia="en-US"/>
        </w:rPr>
        <w:t>______________</w:t>
      </w:r>
      <w:r w:rsidR="00BD1A8B" w:rsidRPr="003312FF">
        <w:rPr>
          <w:lang w:eastAsia="en-US"/>
        </w:rPr>
        <w:t>_______</w:t>
      </w:r>
    </w:p>
    <w:p w:rsidR="009671FB" w:rsidRPr="003312FF" w:rsidRDefault="009671FB" w:rsidP="00EE7D87">
      <w:pPr>
        <w:suppressAutoHyphens/>
        <w:jc w:val="center"/>
        <w:rPr>
          <w:sz w:val="18"/>
          <w:szCs w:val="18"/>
          <w:lang w:eastAsia="en-US"/>
        </w:rPr>
      </w:pPr>
      <w:r w:rsidRPr="003312FF">
        <w:rPr>
          <w:sz w:val="18"/>
          <w:szCs w:val="18"/>
          <w:lang w:eastAsia="en-US"/>
        </w:rPr>
        <w:t>(наименование документа на право собственности, владения, пользования, распоряжения земельным участком)</w:t>
      </w:r>
    </w:p>
    <w:p w:rsidR="009671F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w:t>
      </w:r>
      <w:r w:rsidR="00EE7D87">
        <w:rPr>
          <w:lang w:eastAsia="en-US"/>
        </w:rPr>
        <w:t>_____</w:t>
      </w:r>
      <w:r w:rsidR="00BD1A8B" w:rsidRPr="003312FF">
        <w:rPr>
          <w:lang w:eastAsia="en-US"/>
        </w:rPr>
        <w:t>__________________________</w:t>
      </w:r>
    </w:p>
    <w:p w:rsidR="009671FB" w:rsidRPr="003312FF" w:rsidRDefault="009671FB" w:rsidP="00EE7D87">
      <w:pPr>
        <w:suppressAutoHyphens/>
        <w:jc w:val="both"/>
        <w:rPr>
          <w:lang w:eastAsia="en-US"/>
        </w:rPr>
      </w:pPr>
      <w:r w:rsidRPr="003312FF">
        <w:rPr>
          <w:lang w:eastAsia="en-US"/>
        </w:rPr>
        <w:t> </w:t>
      </w:r>
    </w:p>
    <w:p w:rsidR="009671F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w:t>
      </w:r>
      <w:r w:rsidR="00EE7D87">
        <w:rPr>
          <w:lang w:eastAsia="en-US"/>
        </w:rPr>
        <w:t>_____</w:t>
      </w:r>
      <w:r w:rsidR="00BD1A8B" w:rsidRPr="003312FF">
        <w:rPr>
          <w:lang w:eastAsia="en-US"/>
        </w:rPr>
        <w:t>________________________</w:t>
      </w:r>
    </w:p>
    <w:p w:rsidR="009671FB" w:rsidRPr="003312FF" w:rsidRDefault="009671FB" w:rsidP="00EE7D87">
      <w:pPr>
        <w:suppressAutoHyphens/>
        <w:jc w:val="both"/>
        <w:rPr>
          <w:lang w:eastAsia="en-US"/>
        </w:rPr>
      </w:pPr>
      <w:r w:rsidRPr="003312FF">
        <w:rPr>
          <w:lang w:eastAsia="en-US"/>
        </w:rPr>
        <w:t> от «___»__________200__</w:t>
      </w:r>
      <w:r w:rsidR="00A90E6A">
        <w:rPr>
          <w:lang w:eastAsia="en-US"/>
        </w:rPr>
        <w:t xml:space="preserve"> </w:t>
      </w:r>
      <w:r w:rsidRPr="003312FF">
        <w:rPr>
          <w:lang w:eastAsia="en-US"/>
        </w:rPr>
        <w:t>г. №_____. </w:t>
      </w:r>
    </w:p>
    <w:p w:rsidR="009671FB" w:rsidRPr="003312FF" w:rsidRDefault="009671FB" w:rsidP="00EE7D87">
      <w:pPr>
        <w:suppressAutoHyphens/>
        <w:jc w:val="both"/>
        <w:rPr>
          <w:lang w:eastAsia="en-US"/>
        </w:rPr>
      </w:pPr>
      <w:r w:rsidRPr="003312FF">
        <w:rPr>
          <w:lang w:eastAsia="en-US"/>
        </w:rPr>
        <w:t xml:space="preserve">- </w:t>
      </w:r>
      <w:r w:rsidR="00CB701D" w:rsidRPr="003312FF">
        <w:rPr>
          <w:lang w:eastAsia="en-US"/>
        </w:rPr>
        <w:t>п</w:t>
      </w:r>
      <w:r w:rsidRPr="003312FF">
        <w:rPr>
          <w:lang w:eastAsia="en-US"/>
        </w:rPr>
        <w:t xml:space="preserve">роектная документация на строительство объекта разработана </w:t>
      </w:r>
    </w:p>
    <w:p w:rsidR="009671F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_____</w:t>
      </w:r>
      <w:r w:rsidR="00EE7D87">
        <w:rPr>
          <w:lang w:eastAsia="en-US"/>
        </w:rPr>
        <w:t>_____</w:t>
      </w:r>
      <w:r w:rsidR="00BD1A8B" w:rsidRPr="003312FF">
        <w:rPr>
          <w:lang w:eastAsia="en-US"/>
        </w:rPr>
        <w:t>______________________</w:t>
      </w:r>
    </w:p>
    <w:p w:rsidR="009671F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__________</w:t>
      </w:r>
      <w:r w:rsidR="00EE7D87">
        <w:rPr>
          <w:lang w:eastAsia="en-US"/>
        </w:rPr>
        <w:t>______</w:t>
      </w:r>
      <w:r w:rsidR="00BD1A8B" w:rsidRPr="003312FF">
        <w:rPr>
          <w:lang w:eastAsia="en-US"/>
        </w:rPr>
        <w:t>________________</w:t>
      </w:r>
    </w:p>
    <w:p w:rsidR="009671FB" w:rsidRPr="003312FF" w:rsidRDefault="009671FB" w:rsidP="00EE7D87">
      <w:pPr>
        <w:suppressAutoHyphens/>
        <w:jc w:val="both"/>
        <w:rPr>
          <w:sz w:val="20"/>
          <w:szCs w:val="20"/>
          <w:lang w:eastAsia="en-US"/>
        </w:rPr>
      </w:pPr>
      <w:r w:rsidRPr="003312FF">
        <w:rPr>
          <w:sz w:val="20"/>
          <w:szCs w:val="20"/>
          <w:lang w:eastAsia="en-US"/>
        </w:rPr>
        <w:t>(наименование проектно-изыскательской, изыскательской организации)</w:t>
      </w:r>
    </w:p>
    <w:p w:rsidR="009671FB" w:rsidRPr="003312FF" w:rsidRDefault="009671FB" w:rsidP="00EE7D87">
      <w:pPr>
        <w:suppressAutoHyphens/>
        <w:jc w:val="both"/>
        <w:rPr>
          <w:lang w:eastAsia="en-US"/>
        </w:rPr>
      </w:pPr>
      <w:r w:rsidRPr="003312FF">
        <w:rPr>
          <w:lang w:eastAsia="en-US"/>
        </w:rPr>
        <w:t>имеющей лицензию на выполнение проектных работ, выданную</w:t>
      </w:r>
      <w:r w:rsidR="00EE7D87">
        <w:rPr>
          <w:lang w:eastAsia="en-US"/>
        </w:rPr>
        <w:t xml:space="preserve"> </w:t>
      </w:r>
      <w:r w:rsidRPr="003312FF">
        <w:rPr>
          <w:lang w:eastAsia="en-US"/>
        </w:rPr>
        <w:t>___________________</w:t>
      </w:r>
      <w:r w:rsidR="00BD1A8B" w:rsidRPr="003312FF">
        <w:rPr>
          <w:lang w:eastAsia="en-US"/>
        </w:rPr>
        <w:t>_</w:t>
      </w:r>
      <w:r w:rsidR="00EE7D87">
        <w:rPr>
          <w:lang w:eastAsia="en-US"/>
        </w:rPr>
        <w:t>____</w:t>
      </w:r>
      <w:r w:rsidR="00BD1A8B" w:rsidRPr="003312FF">
        <w:rPr>
          <w:lang w:eastAsia="en-US"/>
        </w:rPr>
        <w:t>___________________________________________________</w:t>
      </w:r>
      <w:r w:rsidRPr="003312FF">
        <w:rPr>
          <w:lang w:eastAsia="en-US"/>
        </w:rPr>
        <w:t>__</w:t>
      </w:r>
    </w:p>
    <w:p w:rsidR="009671FB" w:rsidRPr="003312FF" w:rsidRDefault="009671FB" w:rsidP="00EE7D87">
      <w:pPr>
        <w:suppressAutoHyphens/>
        <w:jc w:val="both"/>
        <w:rPr>
          <w:lang w:eastAsia="en-US"/>
        </w:rPr>
      </w:pPr>
      <w:r w:rsidRPr="003312FF">
        <w:rPr>
          <w:lang w:eastAsia="en-US"/>
        </w:rPr>
        <w:t>________________________</w:t>
      </w:r>
      <w:r w:rsidR="00EE7D87">
        <w:rPr>
          <w:lang w:eastAsia="en-US"/>
        </w:rPr>
        <w:t>______</w:t>
      </w:r>
      <w:r w:rsidRPr="003312FF">
        <w:rPr>
          <w:lang w:eastAsia="en-US"/>
        </w:rPr>
        <w:t>_____________________</w:t>
      </w:r>
      <w:r w:rsidR="00BD1A8B" w:rsidRPr="003312FF">
        <w:rPr>
          <w:lang w:eastAsia="en-US"/>
        </w:rPr>
        <w:t>__________________________</w:t>
      </w:r>
    </w:p>
    <w:p w:rsidR="009671FB" w:rsidRPr="003312FF" w:rsidRDefault="009671FB" w:rsidP="00EE7D87">
      <w:pPr>
        <w:suppressAutoHyphens/>
        <w:jc w:val="center"/>
        <w:rPr>
          <w:sz w:val="20"/>
          <w:szCs w:val="20"/>
          <w:lang w:eastAsia="en-US"/>
        </w:rPr>
      </w:pPr>
      <w:r w:rsidRPr="003312FF">
        <w:rPr>
          <w:sz w:val="20"/>
          <w:szCs w:val="20"/>
          <w:lang w:eastAsia="en-US"/>
        </w:rPr>
        <w:t>(наименование лицензионного центра, выдавшего лицензию)</w:t>
      </w:r>
    </w:p>
    <w:p w:rsidR="00BD1A8B" w:rsidRPr="003312FF" w:rsidRDefault="009671FB" w:rsidP="00EE7D87">
      <w:pPr>
        <w:suppressAutoHyphens/>
        <w:jc w:val="both"/>
        <w:rPr>
          <w:lang w:eastAsia="en-US"/>
        </w:rPr>
      </w:pPr>
      <w:r w:rsidRPr="003312FF">
        <w:rPr>
          <w:lang w:eastAsia="en-US"/>
        </w:rPr>
        <w:t>от «____»__________200__г. №_________________________________________</w:t>
      </w:r>
      <w:r w:rsidR="00BD1A8B" w:rsidRPr="003312FF">
        <w:rPr>
          <w:lang w:eastAsia="en-US"/>
        </w:rPr>
        <w:t>__</w:t>
      </w:r>
      <w:r w:rsidRPr="003312FF">
        <w:rPr>
          <w:lang w:eastAsia="en-US"/>
        </w:rPr>
        <w:t>_</w:t>
      </w:r>
      <w:r w:rsidR="00A90E6A">
        <w:rPr>
          <w:lang w:eastAsia="en-US"/>
        </w:rPr>
        <w:t xml:space="preserve"> </w:t>
      </w:r>
    </w:p>
    <w:p w:rsidR="009671FB" w:rsidRPr="003312FF" w:rsidRDefault="00CB701D" w:rsidP="00EE7D87">
      <w:pPr>
        <w:suppressAutoHyphens/>
        <w:jc w:val="both"/>
        <w:rPr>
          <w:lang w:eastAsia="en-US"/>
        </w:rPr>
      </w:pPr>
      <w:r w:rsidRPr="003312FF">
        <w:rPr>
          <w:lang w:eastAsia="en-US"/>
        </w:rPr>
        <w:t>- з</w:t>
      </w:r>
      <w:r w:rsidR="009671FB" w:rsidRPr="003312FF">
        <w:rPr>
          <w:lang w:eastAsia="en-US"/>
        </w:rPr>
        <w:t>аключение государственной экологической экспертизы</w:t>
      </w:r>
    </w:p>
    <w:p w:rsidR="009671FB" w:rsidRPr="003312FF" w:rsidRDefault="009671FB" w:rsidP="00EE7D87">
      <w:pPr>
        <w:suppressAutoHyphens/>
        <w:jc w:val="both"/>
        <w:rPr>
          <w:lang w:eastAsia="en-US"/>
        </w:rPr>
      </w:pPr>
      <w:r w:rsidRPr="003312FF">
        <w:rPr>
          <w:lang w:eastAsia="en-US"/>
        </w:rPr>
        <w:lastRenderedPageBreak/>
        <w:t>____________________________________________</w:t>
      </w:r>
      <w:r w:rsidR="00BD1A8B" w:rsidRPr="003312FF">
        <w:rPr>
          <w:lang w:eastAsia="en-US"/>
        </w:rPr>
        <w:t>___________________________</w:t>
      </w:r>
    </w:p>
    <w:p w:rsidR="009671FB" w:rsidRPr="003312FF" w:rsidRDefault="009671FB" w:rsidP="00EE7D87">
      <w:pPr>
        <w:suppressAutoHyphens/>
        <w:jc w:val="center"/>
        <w:rPr>
          <w:sz w:val="20"/>
          <w:szCs w:val="20"/>
          <w:lang w:eastAsia="en-US"/>
        </w:rPr>
      </w:pPr>
      <w:r w:rsidRPr="003312FF">
        <w:rPr>
          <w:sz w:val="20"/>
          <w:szCs w:val="20"/>
          <w:lang w:eastAsia="en-US"/>
        </w:rPr>
        <w:t>(наименование органа, выдавшего заключение)</w:t>
      </w:r>
    </w:p>
    <w:p w:rsidR="009671FB" w:rsidRPr="003312FF" w:rsidRDefault="009671FB" w:rsidP="00EE7D87">
      <w:pPr>
        <w:suppressAutoHyphens/>
        <w:jc w:val="both"/>
        <w:rPr>
          <w:lang w:eastAsia="en-US"/>
        </w:rPr>
      </w:pPr>
      <w:r w:rsidRPr="003312FF">
        <w:rPr>
          <w:lang w:eastAsia="en-US"/>
        </w:rPr>
        <w:t>от «____»__________ 200__г. №____. </w:t>
      </w:r>
    </w:p>
    <w:p w:rsidR="009671FB" w:rsidRPr="003312FF" w:rsidRDefault="00CB701D" w:rsidP="00EE7D87">
      <w:pPr>
        <w:suppressAutoHyphens/>
        <w:jc w:val="both"/>
        <w:rPr>
          <w:lang w:eastAsia="en-US"/>
        </w:rPr>
      </w:pPr>
      <w:r w:rsidRPr="003312FF">
        <w:rPr>
          <w:lang w:eastAsia="en-US"/>
        </w:rPr>
        <w:t>- з</w:t>
      </w:r>
      <w:r w:rsidR="009671FB" w:rsidRPr="003312FF">
        <w:rPr>
          <w:lang w:eastAsia="en-US"/>
        </w:rPr>
        <w:t xml:space="preserve">аключение государственной вневедомственной экспертизы </w:t>
      </w:r>
    </w:p>
    <w:p w:rsidR="009671FB" w:rsidRPr="003312FF" w:rsidRDefault="009671FB" w:rsidP="00EE7D87">
      <w:pPr>
        <w:suppressAutoHyphens/>
        <w:jc w:val="both"/>
        <w:rPr>
          <w:lang w:eastAsia="en-US"/>
        </w:rPr>
      </w:pPr>
      <w:r w:rsidRPr="003312FF">
        <w:rPr>
          <w:lang w:eastAsia="en-US"/>
        </w:rPr>
        <w:t>_________</w:t>
      </w:r>
      <w:r w:rsidR="00EE7D87">
        <w:rPr>
          <w:lang w:eastAsia="en-US"/>
        </w:rPr>
        <w:t>______</w:t>
      </w:r>
      <w:r w:rsidRPr="003312FF">
        <w:rPr>
          <w:lang w:eastAsia="en-US"/>
        </w:rPr>
        <w:t>____________________________________</w:t>
      </w:r>
      <w:r w:rsidR="00BD1A8B" w:rsidRPr="003312FF">
        <w:rPr>
          <w:lang w:eastAsia="en-US"/>
        </w:rPr>
        <w:t>_______________________</w:t>
      </w:r>
      <w:r w:rsidR="00563EDE" w:rsidRPr="003312FF">
        <w:rPr>
          <w:lang w:eastAsia="en-US"/>
        </w:rPr>
        <w:t>__</w:t>
      </w:r>
      <w:r w:rsidR="00BD1A8B" w:rsidRPr="003312FF">
        <w:rPr>
          <w:lang w:eastAsia="en-US"/>
        </w:rPr>
        <w:t>_</w:t>
      </w:r>
    </w:p>
    <w:p w:rsidR="009671FB" w:rsidRPr="003312FF" w:rsidRDefault="009671FB" w:rsidP="00EE7D87">
      <w:pPr>
        <w:suppressAutoHyphens/>
        <w:jc w:val="both"/>
        <w:rPr>
          <w:sz w:val="20"/>
          <w:szCs w:val="20"/>
          <w:lang w:eastAsia="en-US"/>
        </w:rPr>
      </w:pPr>
      <w:r w:rsidRPr="003312FF">
        <w:rPr>
          <w:sz w:val="20"/>
          <w:szCs w:val="20"/>
          <w:lang w:eastAsia="en-US"/>
        </w:rPr>
        <w:t>(наименование органа, выдавшего заключение)</w:t>
      </w:r>
    </w:p>
    <w:p w:rsidR="009671FB" w:rsidRPr="003312FF" w:rsidRDefault="009671FB" w:rsidP="00EE7D87">
      <w:pPr>
        <w:suppressAutoHyphens/>
        <w:jc w:val="both"/>
        <w:rPr>
          <w:lang w:eastAsia="en-US"/>
        </w:rPr>
      </w:pPr>
      <w:r w:rsidRPr="003312FF">
        <w:rPr>
          <w:lang w:eastAsia="en-US"/>
        </w:rPr>
        <w:t>от «____»___________200__г. №_____________</w:t>
      </w:r>
      <w:r w:rsidR="00EE7D87">
        <w:rPr>
          <w:lang w:eastAsia="en-US"/>
        </w:rPr>
        <w:t>_____</w:t>
      </w:r>
      <w:r w:rsidRPr="003312FF">
        <w:rPr>
          <w:lang w:eastAsia="en-US"/>
        </w:rPr>
        <w:t>_____________________</w:t>
      </w:r>
      <w:r w:rsidR="00563EDE" w:rsidRPr="003312FF">
        <w:rPr>
          <w:lang w:eastAsia="en-US"/>
        </w:rPr>
        <w:t>________</w:t>
      </w:r>
      <w:r w:rsidRPr="003312FF">
        <w:rPr>
          <w:lang w:eastAsia="en-US"/>
        </w:rPr>
        <w:t>_</w:t>
      </w:r>
      <w:r w:rsidR="00A90E6A">
        <w:rPr>
          <w:u w:val="single"/>
          <w:lang w:eastAsia="en-US"/>
        </w:rPr>
        <w:t xml:space="preserve"> </w:t>
      </w:r>
    </w:p>
    <w:p w:rsidR="009671FB" w:rsidRPr="003312FF" w:rsidRDefault="00CB701D" w:rsidP="00EE7D87">
      <w:pPr>
        <w:suppressAutoHyphens/>
        <w:jc w:val="both"/>
        <w:rPr>
          <w:lang w:eastAsia="en-US"/>
        </w:rPr>
      </w:pPr>
      <w:r w:rsidRPr="003312FF">
        <w:rPr>
          <w:lang w:eastAsia="en-US"/>
        </w:rPr>
        <w:t>- р</w:t>
      </w:r>
      <w:r w:rsidR="009671FB" w:rsidRPr="003312FF">
        <w:rPr>
          <w:lang w:eastAsia="en-US"/>
        </w:rPr>
        <w:t>аспорядительный документ об утверждении проектной документации</w:t>
      </w:r>
    </w:p>
    <w:p w:rsidR="009671FB" w:rsidRPr="003312FF" w:rsidRDefault="009671FB" w:rsidP="00EE7D87">
      <w:pPr>
        <w:suppressAutoHyphens/>
        <w:jc w:val="both"/>
        <w:rPr>
          <w:sz w:val="20"/>
          <w:szCs w:val="20"/>
          <w:lang w:eastAsia="en-US"/>
        </w:rPr>
      </w:pPr>
      <w:r w:rsidRPr="003312FF">
        <w:rPr>
          <w:sz w:val="20"/>
          <w:szCs w:val="20"/>
          <w:lang w:eastAsia="en-US"/>
        </w:rPr>
        <w:t>_____________________________________________</w:t>
      </w:r>
      <w:r w:rsidR="00BD1A8B" w:rsidRPr="003312FF">
        <w:rPr>
          <w:sz w:val="20"/>
          <w:szCs w:val="20"/>
          <w:lang w:eastAsia="en-US"/>
        </w:rPr>
        <w:t>________________________________</w:t>
      </w:r>
      <w:r w:rsidR="00563EDE" w:rsidRPr="003312FF">
        <w:rPr>
          <w:sz w:val="20"/>
          <w:szCs w:val="20"/>
          <w:lang w:eastAsia="en-US"/>
        </w:rPr>
        <w:t>____</w:t>
      </w:r>
    </w:p>
    <w:p w:rsidR="009671FB" w:rsidRPr="003312FF" w:rsidRDefault="009671FB" w:rsidP="00E53211">
      <w:pPr>
        <w:suppressAutoHyphens/>
        <w:jc w:val="center"/>
        <w:rPr>
          <w:sz w:val="20"/>
          <w:szCs w:val="20"/>
          <w:lang w:eastAsia="en-US"/>
        </w:rPr>
      </w:pPr>
      <w:r w:rsidRPr="003312FF">
        <w:rPr>
          <w:sz w:val="20"/>
          <w:szCs w:val="20"/>
          <w:lang w:eastAsia="en-US"/>
        </w:rPr>
        <w:t>(наименование органа, утвердившего проект и наименование документа)</w:t>
      </w:r>
    </w:p>
    <w:p w:rsidR="00BD1A8B" w:rsidRPr="003312FF" w:rsidRDefault="009671FB" w:rsidP="00EE7D87">
      <w:pPr>
        <w:suppressAutoHyphens/>
        <w:jc w:val="both"/>
        <w:rPr>
          <w:lang w:eastAsia="en-US"/>
        </w:rPr>
      </w:pPr>
      <w:r w:rsidRPr="003312FF">
        <w:rPr>
          <w:lang w:eastAsia="en-US"/>
        </w:rPr>
        <w:t>от «____»__________ 200__г. №___________________________________</w:t>
      </w:r>
      <w:r w:rsidR="00563EDE" w:rsidRPr="003312FF">
        <w:rPr>
          <w:lang w:eastAsia="en-US"/>
        </w:rPr>
        <w:t>________</w:t>
      </w:r>
    </w:p>
    <w:p w:rsidR="009671FB" w:rsidRPr="003312FF" w:rsidRDefault="009671FB" w:rsidP="00EE7D87">
      <w:pPr>
        <w:suppressAutoHyphens/>
        <w:jc w:val="both"/>
        <w:rPr>
          <w:lang w:eastAsia="en-US"/>
        </w:rPr>
      </w:pPr>
      <w:r w:rsidRPr="003312FF">
        <w:rPr>
          <w:lang w:eastAsia="en-US"/>
        </w:rPr>
        <w:t>Одновременно ставлю Вас в известность, что:</w:t>
      </w:r>
    </w:p>
    <w:p w:rsidR="009671FB" w:rsidRPr="003312FF" w:rsidRDefault="009671FB" w:rsidP="00EE7D87">
      <w:pPr>
        <w:suppressAutoHyphens/>
        <w:jc w:val="both"/>
        <w:rPr>
          <w:lang w:eastAsia="en-US"/>
        </w:rPr>
      </w:pPr>
      <w:r w:rsidRPr="003312FF">
        <w:rPr>
          <w:lang w:eastAsia="en-US"/>
        </w:rPr>
        <w:t>- основные показатели объекта ____________________________________________</w:t>
      </w:r>
    </w:p>
    <w:p w:rsidR="009671FB" w:rsidRPr="003312FF" w:rsidRDefault="009671FB" w:rsidP="00E53211">
      <w:pPr>
        <w:suppressAutoHyphens/>
        <w:jc w:val="center"/>
        <w:rPr>
          <w:sz w:val="20"/>
          <w:szCs w:val="20"/>
          <w:lang w:eastAsia="en-US"/>
        </w:rPr>
      </w:pPr>
      <w:r w:rsidRPr="003312FF">
        <w:rPr>
          <w:sz w:val="20"/>
          <w:szCs w:val="20"/>
          <w:lang w:eastAsia="en-US"/>
        </w:rPr>
        <w:t>(приводятся в соответствии со СНиП 11-01-95, приложения В, Г и Д)</w:t>
      </w:r>
    </w:p>
    <w:p w:rsidR="00BD1A8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___________________________</w:t>
      </w:r>
    </w:p>
    <w:p w:rsidR="009671FB" w:rsidRPr="003312FF" w:rsidRDefault="009671FB" w:rsidP="00EE7D87">
      <w:pPr>
        <w:suppressAutoHyphens/>
        <w:jc w:val="both"/>
        <w:rPr>
          <w:lang w:eastAsia="en-US"/>
        </w:rPr>
      </w:pPr>
      <w:r w:rsidRPr="003312FF">
        <w:rPr>
          <w:lang w:eastAsia="en-US"/>
        </w:rPr>
        <w:t>- Обязуюсь обо всех изменениях сведений, приведенных в проекте и в настоящем заявлении, и проектных данных сообщать в администрацию муниципального района.</w:t>
      </w: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r w:rsidRPr="003312FF">
        <w:rPr>
          <w:lang w:eastAsia="en-US"/>
        </w:rPr>
        <w:t>Приложение: документы, необходимые для получения разрешения на строительство объекта, в 1 экз. на ____ листах и ____ альбомов проекта.</w:t>
      </w: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r w:rsidRPr="003312FF">
        <w:rPr>
          <w:lang w:eastAsia="en-US"/>
        </w:rPr>
        <w:t>ЗАКАЗЧИК (ЗАСТРОЙЩИК) _________________________________</w:t>
      </w: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r w:rsidRPr="003312FF">
        <w:rPr>
          <w:lang w:eastAsia="en-US"/>
        </w:rPr>
        <w:t>МП</w:t>
      </w:r>
    </w:p>
    <w:p w:rsidR="009671FB" w:rsidRPr="003312FF" w:rsidRDefault="009671FB" w:rsidP="00EE7D87">
      <w:pPr>
        <w:suppressAutoHyphens/>
        <w:jc w:val="both"/>
        <w:rPr>
          <w:lang w:eastAsia="en-US"/>
        </w:rPr>
      </w:pPr>
    </w:p>
    <w:p w:rsidR="009671FB" w:rsidRPr="003312FF" w:rsidRDefault="009671FB" w:rsidP="00EE7D87">
      <w:pPr>
        <w:suppressAutoHyphens/>
        <w:ind w:firstLine="720"/>
        <w:jc w:val="both"/>
        <w:rPr>
          <w:lang w:eastAsia="en-US"/>
        </w:rPr>
      </w:pPr>
      <w:r w:rsidRPr="003312FF">
        <w:rPr>
          <w:lang w:eastAsia="en-US"/>
        </w:rPr>
        <w:t>Лицензия на осуществление деятельности в качестве заказчика от «___»__________ 20</w:t>
      </w:r>
      <w:r w:rsidR="00D47282" w:rsidRPr="003312FF">
        <w:rPr>
          <w:lang w:eastAsia="en-US"/>
        </w:rPr>
        <w:t>_</w:t>
      </w:r>
      <w:r w:rsidRPr="003312FF">
        <w:rPr>
          <w:lang w:eastAsia="en-US"/>
        </w:rPr>
        <w:t>__г. №_________________________________ выдана лицензионным центром</w:t>
      </w:r>
      <w:r w:rsidR="00EE7D87">
        <w:rPr>
          <w:lang w:eastAsia="en-US"/>
        </w:rPr>
        <w:t>.</w:t>
      </w:r>
    </w:p>
    <w:p w:rsidR="009671FB" w:rsidRPr="003312FF" w:rsidRDefault="00BD1A8B" w:rsidP="00EE7D87">
      <w:pPr>
        <w:tabs>
          <w:tab w:val="left" w:pos="851"/>
        </w:tabs>
        <w:suppressAutoHyphens/>
        <w:ind w:firstLine="709"/>
        <w:jc w:val="right"/>
        <w:rPr>
          <w:b/>
          <w:bCs/>
          <w:lang w:eastAsia="en-US"/>
        </w:rPr>
      </w:pPr>
      <w:r w:rsidRPr="003312FF">
        <w:rPr>
          <w:lang w:eastAsia="en-US"/>
        </w:rPr>
        <w:br w:type="page"/>
      </w:r>
      <w:r w:rsidR="009671FB" w:rsidRPr="003312FF">
        <w:rPr>
          <w:b/>
          <w:bCs/>
          <w:lang w:eastAsia="en-US"/>
        </w:rPr>
        <w:lastRenderedPageBreak/>
        <w:t xml:space="preserve">Приложение 3 </w:t>
      </w:r>
    </w:p>
    <w:p w:rsidR="009671FB" w:rsidRPr="003312FF" w:rsidRDefault="009671FB" w:rsidP="006D7884">
      <w:pPr>
        <w:suppressAutoHyphens/>
        <w:ind w:firstLine="709"/>
        <w:jc w:val="right"/>
        <w:rPr>
          <w:b/>
          <w:bCs/>
          <w:lang w:eastAsia="en-US"/>
        </w:rPr>
      </w:pPr>
      <w:r w:rsidRPr="003312FF">
        <w:rPr>
          <w:b/>
          <w:bCs/>
          <w:lang w:eastAsia="en-US"/>
        </w:rPr>
        <w:t>к административному регламенту</w:t>
      </w:r>
    </w:p>
    <w:p w:rsidR="00A76A9D" w:rsidRPr="00A76A9D" w:rsidRDefault="009671FB" w:rsidP="00A76A9D">
      <w:pPr>
        <w:ind w:firstLine="851"/>
        <w:jc w:val="right"/>
        <w:rPr>
          <w:b/>
        </w:rPr>
      </w:pPr>
      <w:r w:rsidRPr="003312FF">
        <w:rPr>
          <w:lang w:eastAsia="en-US"/>
        </w:rPr>
        <w:t> </w:t>
      </w:r>
      <w:r w:rsidR="00A76A9D">
        <w:rPr>
          <w:lang w:eastAsia="en-US"/>
        </w:rPr>
        <w:tab/>
      </w:r>
      <w:r w:rsidR="00A76A9D" w:rsidRPr="00A76A9D">
        <w:rPr>
          <w:b/>
          <w:bCs/>
          <w:lang w:eastAsia="en-US"/>
        </w:rPr>
        <w:t>утвержденно</w:t>
      </w:r>
      <w:r w:rsidR="00A76A9D">
        <w:rPr>
          <w:b/>
          <w:bCs/>
          <w:lang w:eastAsia="en-US"/>
        </w:rPr>
        <w:t xml:space="preserve">му </w:t>
      </w:r>
      <w:r w:rsidR="00A76A9D" w:rsidRPr="00A76A9D">
        <w:rPr>
          <w:b/>
          <w:bCs/>
          <w:lang w:eastAsia="en-US"/>
        </w:rPr>
        <w:t xml:space="preserve"> </w:t>
      </w:r>
      <w:r w:rsidR="00A76A9D" w:rsidRPr="00A76A9D">
        <w:rPr>
          <w:b/>
        </w:rPr>
        <w:t xml:space="preserve">постановлением </w:t>
      </w:r>
      <w:r w:rsidR="00A76A9D">
        <w:rPr>
          <w:b/>
        </w:rPr>
        <w:t>А</w:t>
      </w:r>
      <w:r w:rsidR="00A76A9D" w:rsidRPr="00A76A9D">
        <w:rPr>
          <w:b/>
        </w:rPr>
        <w:t>дминистрации</w:t>
      </w:r>
    </w:p>
    <w:p w:rsidR="00A76A9D" w:rsidRPr="00A76A9D" w:rsidRDefault="00A76A9D" w:rsidP="00A76A9D">
      <w:pPr>
        <w:ind w:firstLine="851"/>
        <w:jc w:val="right"/>
        <w:rPr>
          <w:b/>
        </w:rPr>
      </w:pPr>
      <w:r w:rsidRPr="00A76A9D">
        <w:rPr>
          <w:b/>
        </w:rPr>
        <w:t>городского поселения «Город Балей»</w:t>
      </w:r>
    </w:p>
    <w:p w:rsidR="00A76A9D" w:rsidRPr="00A76A9D" w:rsidRDefault="00A76A9D" w:rsidP="00A76A9D">
      <w:pPr>
        <w:ind w:firstLine="851"/>
        <w:jc w:val="right"/>
        <w:rPr>
          <w:b/>
        </w:rPr>
      </w:pPr>
      <w:r w:rsidRPr="00A76A9D">
        <w:rPr>
          <w:b/>
        </w:rPr>
        <w:t>от «14» марта  2018 г. № 166</w:t>
      </w:r>
    </w:p>
    <w:p w:rsidR="009671FB" w:rsidRPr="003312FF" w:rsidRDefault="009671FB" w:rsidP="00A76A9D">
      <w:pPr>
        <w:tabs>
          <w:tab w:val="right" w:pos="9354"/>
        </w:tabs>
        <w:suppressAutoHyphens/>
        <w:spacing w:after="200"/>
        <w:ind w:firstLine="709"/>
        <w:jc w:val="both"/>
        <w:rPr>
          <w:lang w:eastAsia="en-US"/>
        </w:rPr>
      </w:pPr>
    </w:p>
    <w:p w:rsidR="000E6D10" w:rsidRPr="003312FF" w:rsidRDefault="003A1EC0" w:rsidP="006D7884">
      <w:pPr>
        <w:suppressAutoHyphens/>
        <w:spacing w:after="200"/>
        <w:ind w:left="4536"/>
        <w:jc w:val="center"/>
        <w:rPr>
          <w:lang w:eastAsia="en-US"/>
        </w:rPr>
      </w:pPr>
      <w:r>
        <w:rPr>
          <w:lang w:eastAsia="en-US"/>
        </w:rPr>
        <w:t>________________________________________</w:t>
      </w:r>
    </w:p>
    <w:p w:rsidR="009671FB" w:rsidRPr="003312FF" w:rsidRDefault="000B34E5" w:rsidP="006D7884">
      <w:pPr>
        <w:suppressAutoHyphens/>
        <w:spacing w:after="200"/>
        <w:ind w:left="4536"/>
        <w:jc w:val="both"/>
        <w:rPr>
          <w:lang w:eastAsia="en-US"/>
        </w:rPr>
      </w:pPr>
      <w:r w:rsidRPr="003312FF">
        <w:rPr>
          <w:lang w:eastAsia="en-US"/>
        </w:rPr>
        <w:t>_______________________________________</w:t>
      </w:r>
    </w:p>
    <w:p w:rsidR="009671FB" w:rsidRPr="003312FF" w:rsidRDefault="009671FB" w:rsidP="006D7884">
      <w:pPr>
        <w:suppressAutoHyphens/>
        <w:spacing w:after="200"/>
        <w:ind w:left="4536"/>
        <w:jc w:val="both"/>
        <w:rPr>
          <w:lang w:eastAsia="en-US"/>
        </w:rPr>
      </w:pPr>
      <w:r w:rsidRPr="003312FF">
        <w:rPr>
          <w:lang w:eastAsia="en-US"/>
        </w:rPr>
        <w:t>от__________________</w:t>
      </w:r>
      <w:r w:rsidR="000B34E5" w:rsidRPr="003312FF">
        <w:rPr>
          <w:lang w:eastAsia="en-US"/>
        </w:rPr>
        <w:t>_</w:t>
      </w:r>
      <w:r w:rsidRPr="003312FF">
        <w:rPr>
          <w:lang w:eastAsia="en-US"/>
        </w:rPr>
        <w:t>__________________</w:t>
      </w:r>
    </w:p>
    <w:p w:rsidR="009671FB" w:rsidRPr="003312FF" w:rsidRDefault="009671FB" w:rsidP="006D7884">
      <w:pPr>
        <w:suppressAutoHyphens/>
        <w:spacing w:after="200"/>
        <w:ind w:left="4536"/>
        <w:jc w:val="both"/>
        <w:rPr>
          <w:lang w:eastAsia="en-US"/>
        </w:rPr>
      </w:pPr>
      <w:r w:rsidRPr="003312FF">
        <w:rPr>
          <w:lang w:eastAsia="en-US"/>
        </w:rPr>
        <w:t>адрес:________________</w:t>
      </w:r>
      <w:r w:rsidR="000B34E5" w:rsidRPr="003312FF">
        <w:rPr>
          <w:lang w:eastAsia="en-US"/>
        </w:rPr>
        <w:t>________________</w:t>
      </w:r>
      <w:r w:rsidRPr="003312FF">
        <w:rPr>
          <w:lang w:eastAsia="en-US"/>
        </w:rPr>
        <w:t>__</w:t>
      </w: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b/>
          <w:bCs/>
          <w:sz w:val="28"/>
          <w:szCs w:val="28"/>
          <w:lang w:eastAsia="en-US"/>
        </w:rPr>
      </w:pPr>
    </w:p>
    <w:p w:rsidR="009671FB" w:rsidRPr="003312FF" w:rsidRDefault="009671FB" w:rsidP="006D7884">
      <w:pPr>
        <w:suppressAutoHyphens/>
        <w:spacing w:after="200"/>
        <w:ind w:firstLine="709"/>
        <w:jc w:val="center"/>
        <w:rPr>
          <w:b/>
          <w:bCs/>
          <w:sz w:val="28"/>
          <w:szCs w:val="28"/>
          <w:lang w:eastAsia="en-US"/>
        </w:rPr>
      </w:pPr>
      <w:r w:rsidRPr="003312FF">
        <w:rPr>
          <w:b/>
          <w:bCs/>
          <w:sz w:val="28"/>
          <w:szCs w:val="28"/>
          <w:lang w:eastAsia="en-US"/>
        </w:rPr>
        <w:t>Жалоба</w:t>
      </w:r>
    </w:p>
    <w:p w:rsidR="009671FB" w:rsidRPr="003312FF" w:rsidRDefault="009671FB" w:rsidP="006D7884">
      <w:pPr>
        <w:suppressAutoHyphens/>
        <w:spacing w:after="200"/>
        <w:ind w:firstLine="709"/>
        <w:jc w:val="center"/>
        <w:rPr>
          <w:lang w:eastAsia="en-US"/>
        </w:rPr>
      </w:pPr>
    </w:p>
    <w:p w:rsidR="009671FB" w:rsidRPr="003312FF" w:rsidRDefault="009671FB" w:rsidP="006D7884">
      <w:pPr>
        <w:suppressAutoHyphens/>
        <w:spacing w:after="200"/>
        <w:ind w:firstLine="709"/>
        <w:jc w:val="center"/>
        <w:rPr>
          <w:lang w:eastAsia="en-US"/>
        </w:rPr>
      </w:pPr>
      <w:r w:rsidRPr="003312FF">
        <w:rPr>
          <w:lang w:eastAsia="en-US"/>
        </w:rPr>
        <w:t>(Изложение по сути обращения)</w:t>
      </w:r>
    </w:p>
    <w:p w:rsidR="009671FB" w:rsidRPr="003312FF" w:rsidRDefault="009671FB"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2D5C05" w:rsidRPr="003312FF" w:rsidRDefault="002D5C05" w:rsidP="006D7884">
      <w:pPr>
        <w:suppressAutoHyphens/>
        <w:spacing w:after="200"/>
        <w:ind w:firstLine="709"/>
        <w:jc w:val="both"/>
        <w:rPr>
          <w:lang w:eastAsia="en-US"/>
        </w:rPr>
      </w:pPr>
    </w:p>
    <w:p w:rsidR="002D5C05" w:rsidRPr="003312FF" w:rsidRDefault="00CB701D" w:rsidP="006D7884">
      <w:pPr>
        <w:suppressAutoHyphens/>
        <w:spacing w:after="200"/>
        <w:ind w:firstLine="709"/>
        <w:jc w:val="both"/>
        <w:rPr>
          <w:lang w:eastAsia="en-US"/>
        </w:rPr>
      </w:pPr>
      <w:r w:rsidRPr="003312FF">
        <w:rPr>
          <w:lang w:eastAsia="en-US"/>
        </w:rPr>
        <w:t>__________________</w:t>
      </w:r>
      <w:r w:rsidR="00A90E6A">
        <w:rPr>
          <w:lang w:eastAsia="en-US"/>
        </w:rPr>
        <w:t xml:space="preserve">        </w:t>
      </w:r>
      <w:r w:rsidRPr="003312FF">
        <w:rPr>
          <w:lang w:eastAsia="en-US"/>
        </w:rPr>
        <w:t xml:space="preserve"> ____________________</w:t>
      </w:r>
      <w:r w:rsidR="00A90E6A">
        <w:rPr>
          <w:lang w:eastAsia="en-US"/>
        </w:rPr>
        <w:t xml:space="preserve">      </w:t>
      </w:r>
      <w:r w:rsidRPr="003312FF">
        <w:rPr>
          <w:lang w:eastAsia="en-US"/>
        </w:rPr>
        <w:t xml:space="preserve"> ___________________</w:t>
      </w:r>
    </w:p>
    <w:p w:rsidR="009671FB" w:rsidRPr="003312FF" w:rsidRDefault="00CB701D" w:rsidP="006B5F19">
      <w:pPr>
        <w:suppressAutoHyphens/>
        <w:spacing w:after="200"/>
        <w:ind w:firstLine="1440"/>
        <w:jc w:val="both"/>
        <w:rPr>
          <w:lang w:eastAsia="en-US"/>
        </w:rPr>
      </w:pPr>
      <w:r w:rsidRPr="003312FF">
        <w:rPr>
          <w:sz w:val="20"/>
          <w:szCs w:val="20"/>
          <w:lang w:eastAsia="en-US"/>
        </w:rPr>
        <w:t>(дата)</w:t>
      </w:r>
      <w:r w:rsidR="00A90E6A">
        <w:rPr>
          <w:sz w:val="20"/>
          <w:szCs w:val="20"/>
          <w:lang w:eastAsia="en-US"/>
        </w:rPr>
        <w:t xml:space="preserve">                      </w:t>
      </w:r>
      <w:r w:rsidRPr="003312FF">
        <w:rPr>
          <w:sz w:val="20"/>
          <w:szCs w:val="20"/>
          <w:lang w:eastAsia="en-US"/>
        </w:rPr>
        <w:t xml:space="preserve"> (Ф.И.О, должность)</w:t>
      </w:r>
      <w:r w:rsidR="00A90E6A">
        <w:rPr>
          <w:sz w:val="20"/>
          <w:szCs w:val="20"/>
          <w:lang w:eastAsia="en-US"/>
        </w:rPr>
        <w:t xml:space="preserve">               </w:t>
      </w:r>
      <w:r w:rsidRPr="003312FF">
        <w:rPr>
          <w:sz w:val="20"/>
          <w:szCs w:val="20"/>
          <w:lang w:eastAsia="en-US"/>
        </w:rPr>
        <w:t>(подпись, печать)</w:t>
      </w:r>
    </w:p>
    <w:p w:rsidR="00D227A0" w:rsidRPr="005F203F" w:rsidRDefault="00E53211" w:rsidP="006D7884">
      <w:pPr>
        <w:suppressAutoHyphens/>
        <w:jc w:val="right"/>
        <w:rPr>
          <w:b/>
          <w:bCs/>
        </w:rPr>
      </w:pPr>
      <w:r>
        <w:rPr>
          <w:b/>
          <w:bCs/>
        </w:rPr>
        <w:br w:type="page"/>
      </w:r>
      <w:r w:rsidRPr="005F203F">
        <w:rPr>
          <w:b/>
          <w:bCs/>
        </w:rPr>
        <w:lastRenderedPageBreak/>
        <w:t>П</w:t>
      </w:r>
      <w:r w:rsidR="00D227A0" w:rsidRPr="005F203F">
        <w:rPr>
          <w:b/>
          <w:bCs/>
        </w:rPr>
        <w:t>риложение 4</w:t>
      </w:r>
    </w:p>
    <w:p w:rsidR="00D227A0" w:rsidRPr="005F203F" w:rsidRDefault="00D227A0" w:rsidP="006D7884">
      <w:pPr>
        <w:suppressAutoHyphens/>
        <w:jc w:val="right"/>
        <w:rPr>
          <w:b/>
          <w:bCs/>
        </w:rPr>
      </w:pPr>
      <w:r w:rsidRPr="005F203F">
        <w:rPr>
          <w:b/>
          <w:bCs/>
        </w:rPr>
        <w:t>к административному регламенту</w:t>
      </w:r>
    </w:p>
    <w:p w:rsidR="00A76A9D" w:rsidRPr="00A76A9D" w:rsidRDefault="00A76A9D" w:rsidP="00A76A9D">
      <w:pPr>
        <w:ind w:firstLine="851"/>
        <w:jc w:val="right"/>
        <w:rPr>
          <w:b/>
        </w:rPr>
      </w:pPr>
      <w:r w:rsidRPr="00A76A9D">
        <w:rPr>
          <w:b/>
          <w:bCs/>
          <w:lang w:eastAsia="en-US"/>
        </w:rPr>
        <w:t>утвержденно</w:t>
      </w:r>
      <w:r>
        <w:rPr>
          <w:b/>
          <w:bCs/>
          <w:lang w:eastAsia="en-US"/>
        </w:rPr>
        <w:t xml:space="preserve">му </w:t>
      </w:r>
      <w:r w:rsidRPr="00A76A9D">
        <w:rPr>
          <w:b/>
          <w:bCs/>
          <w:lang w:eastAsia="en-US"/>
        </w:rPr>
        <w:t xml:space="preserve"> </w:t>
      </w:r>
      <w:r w:rsidRPr="00A76A9D">
        <w:rPr>
          <w:b/>
        </w:rPr>
        <w:t xml:space="preserve">постановлением </w:t>
      </w:r>
      <w:r>
        <w:rPr>
          <w:b/>
        </w:rPr>
        <w:t>А</w:t>
      </w:r>
      <w:r w:rsidRPr="00A76A9D">
        <w:rPr>
          <w:b/>
        </w:rPr>
        <w:t>дминистрации</w:t>
      </w:r>
    </w:p>
    <w:p w:rsidR="00A76A9D" w:rsidRPr="00A76A9D" w:rsidRDefault="00A76A9D" w:rsidP="00A76A9D">
      <w:pPr>
        <w:ind w:firstLine="851"/>
        <w:jc w:val="right"/>
        <w:rPr>
          <w:b/>
        </w:rPr>
      </w:pPr>
      <w:r w:rsidRPr="00A76A9D">
        <w:rPr>
          <w:b/>
        </w:rPr>
        <w:t>городского поселения «Город Балей»</w:t>
      </w:r>
    </w:p>
    <w:p w:rsidR="00A76A9D" w:rsidRPr="00A76A9D" w:rsidRDefault="00A76A9D" w:rsidP="00A76A9D">
      <w:pPr>
        <w:ind w:firstLine="851"/>
        <w:jc w:val="right"/>
        <w:rPr>
          <w:b/>
        </w:rPr>
      </w:pPr>
      <w:r w:rsidRPr="00A76A9D">
        <w:rPr>
          <w:b/>
        </w:rPr>
        <w:t>от «14» марта  2018 г. № 166</w:t>
      </w:r>
    </w:p>
    <w:p w:rsidR="00D227A0" w:rsidRPr="003312FF" w:rsidRDefault="00D227A0" w:rsidP="006D7884">
      <w:pPr>
        <w:suppressAutoHyphens/>
        <w:jc w:val="right"/>
        <w:rPr>
          <w:b/>
          <w:bCs/>
        </w:rPr>
      </w:pPr>
    </w:p>
    <w:p w:rsidR="00D227A0" w:rsidRPr="003312FF" w:rsidRDefault="00D227A0" w:rsidP="006D7884">
      <w:pPr>
        <w:suppressAutoHyphens/>
        <w:jc w:val="center"/>
        <w:rPr>
          <w:b/>
          <w:bCs/>
          <w:sz w:val="28"/>
          <w:szCs w:val="28"/>
        </w:rPr>
      </w:pPr>
      <w:r w:rsidRPr="003312FF">
        <w:rPr>
          <w:b/>
          <w:bCs/>
          <w:sz w:val="28"/>
          <w:szCs w:val="28"/>
        </w:rPr>
        <w:t>Блок-схема</w:t>
      </w:r>
    </w:p>
    <w:bookmarkStart w:id="1" w:name="_GoBack"/>
    <w:bookmarkEnd w:id="1"/>
    <w:p w:rsidR="00D227A0" w:rsidRPr="003312FF" w:rsidRDefault="002C6C57" w:rsidP="006D7884">
      <w:pPr>
        <w:suppressAutoHyphens/>
        <w:jc w:val="center"/>
      </w:pPr>
      <w:r>
        <w:rPr>
          <w:noProof/>
        </w:rPr>
        <mc:AlternateContent>
          <mc:Choice Requires="wpc">
            <w:drawing>
              <wp:inline distT="0" distB="0" distL="0" distR="0">
                <wp:extent cx="6370320" cy="7817485"/>
                <wp:effectExtent l="0" t="0" r="1905" b="2540"/>
                <wp:docPr id="2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 name="Group 4"/>
                        <wpg:cNvGrpSpPr>
                          <a:grpSpLocks/>
                        </wpg:cNvGrpSpPr>
                        <wpg:grpSpPr bwMode="auto">
                          <a:xfrm>
                            <a:off x="128736" y="228840"/>
                            <a:ext cx="5854535" cy="7021875"/>
                            <a:chOff x="2338" y="4007"/>
                            <a:chExt cx="6958" cy="8561"/>
                          </a:xfrm>
                        </wpg:grpSpPr>
                        <wps:wsp>
                          <wps:cNvPr id="3" name="Rectangle 5"/>
                          <wps:cNvSpPr>
                            <a:spLocks noChangeArrowheads="1"/>
                          </wps:cNvSpPr>
                          <wps:spPr bwMode="auto">
                            <a:xfrm>
                              <a:off x="5038" y="4007"/>
                              <a:ext cx="1087" cy="419"/>
                            </a:xfrm>
                            <a:prstGeom prst="rect">
                              <a:avLst/>
                            </a:prstGeom>
                            <a:solidFill>
                              <a:srgbClr val="FFFFFF"/>
                            </a:solidFill>
                            <a:ln w="9525">
                              <a:solidFill>
                                <a:srgbClr val="000000"/>
                              </a:solidFill>
                              <a:miter lim="800000"/>
                              <a:headEnd/>
                              <a:tailEnd/>
                            </a:ln>
                          </wps:spPr>
                          <wps:txbx>
                            <w:txbxContent>
                              <w:p w:rsidR="00FD48BB" w:rsidRPr="00A6080F" w:rsidRDefault="00FD48BB" w:rsidP="00FD48BB">
                                <w:pPr>
                                  <w:jc w:val="center"/>
                                  <w:rPr>
                                    <w:sz w:val="20"/>
                                    <w:szCs w:val="20"/>
                                  </w:rPr>
                                </w:pPr>
                                <w:r w:rsidRPr="00A6080F">
                                  <w:rPr>
                                    <w:sz w:val="20"/>
                                    <w:szCs w:val="20"/>
                                  </w:rPr>
                                  <w:t>Заявитель</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338" y="4645"/>
                              <a:ext cx="6861" cy="882"/>
                            </a:xfrm>
                            <a:prstGeom prst="rect">
                              <a:avLst/>
                            </a:prstGeom>
                            <a:solidFill>
                              <a:srgbClr val="FFFFFF"/>
                            </a:solidFill>
                            <a:ln w="9525">
                              <a:solidFill>
                                <a:srgbClr val="000000"/>
                              </a:solidFill>
                              <a:miter lim="800000"/>
                              <a:headEnd/>
                              <a:tailEnd/>
                            </a:ln>
                          </wps:spPr>
                          <wps:txbx>
                            <w:txbxContent>
                              <w:p w:rsidR="00FD48BB" w:rsidRDefault="00FD48BB" w:rsidP="00FD48BB">
                                <w:pPr>
                                  <w:jc w:val="center"/>
                                </w:pPr>
                                <w:r w:rsidRPr="00FD48BB">
                                  <w:rPr>
                                    <w:sz w:val="20"/>
                                    <w:szCs w:val="20"/>
                                  </w:rPr>
                                  <w:t>Сбор и подготовка документов, необходимых для получения разрешения на строительство, реко</w:t>
                                </w:r>
                                <w:r w:rsidRPr="00FD48BB">
                                  <w:rPr>
                                    <w:sz w:val="20"/>
                                    <w:szCs w:val="20"/>
                                  </w:rPr>
                                  <w:t>н</w:t>
                                </w:r>
                                <w:r w:rsidRPr="00FD48BB">
                                  <w:rPr>
                                    <w:sz w:val="20"/>
                                    <w:szCs w:val="20"/>
                                  </w:rPr>
                                  <w:t>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w:t>
                                </w:r>
                                <w:r w:rsidRPr="00FD48BB">
                                  <w:rPr>
                                    <w:sz w:val="20"/>
                                    <w:szCs w:val="20"/>
                                  </w:rPr>
                                  <w:t>о</w:t>
                                </w:r>
                                <w:r w:rsidRPr="00FD48BB">
                                  <w:rPr>
                                    <w:sz w:val="20"/>
                                    <w:szCs w:val="20"/>
                                  </w:rPr>
                                  <w:t>мобильной дороге</w:t>
                                </w:r>
                              </w:p>
                            </w:txbxContent>
                          </wps:txbx>
                          <wps:bodyPr rot="0" vert="horz" wrap="square" lIns="91440" tIns="45720" rIns="91440" bIns="45720" anchor="t" anchorCtr="0" upright="1">
                            <a:noAutofit/>
                          </wps:bodyPr>
                        </wps:wsp>
                        <wps:wsp>
                          <wps:cNvPr id="5" name="Rectangle 7"/>
                          <wps:cNvSpPr>
                            <a:spLocks noChangeArrowheads="1"/>
                          </wps:cNvSpPr>
                          <wps:spPr bwMode="auto">
                            <a:xfrm>
                              <a:off x="4703" y="5760"/>
                              <a:ext cx="1711" cy="395"/>
                            </a:xfrm>
                            <a:prstGeom prst="rect">
                              <a:avLst/>
                            </a:prstGeom>
                            <a:solidFill>
                              <a:srgbClr val="FFFFFF"/>
                            </a:solidFill>
                            <a:ln w="9525">
                              <a:solidFill>
                                <a:srgbClr val="000000"/>
                              </a:solidFill>
                              <a:miter lim="800000"/>
                              <a:headEnd/>
                              <a:tailEnd/>
                            </a:ln>
                          </wps:spPr>
                          <wps:txbx>
                            <w:txbxContent>
                              <w:p w:rsidR="00FD48BB" w:rsidRDefault="008770E8" w:rsidP="008770E8">
                                <w:pPr>
                                  <w:jc w:val="center"/>
                                </w:pPr>
                                <w:r>
                                  <w:rPr>
                                    <w:sz w:val="20"/>
                                    <w:szCs w:val="20"/>
                                  </w:rPr>
                                  <w:t>Заявление</w:t>
                                </w:r>
                              </w:p>
                            </w:txbxContent>
                          </wps:txbx>
                          <wps:bodyPr rot="0" vert="horz" wrap="square" lIns="91440" tIns="45720" rIns="91440" bIns="45720" anchor="t" anchorCtr="0" upright="1">
                            <a:noAutofit/>
                          </wps:bodyPr>
                        </wps:wsp>
                        <wps:wsp>
                          <wps:cNvPr id="6" name="Rectangle 8"/>
                          <wps:cNvSpPr>
                            <a:spLocks noChangeArrowheads="1"/>
                          </wps:cNvSpPr>
                          <wps:spPr bwMode="auto">
                            <a:xfrm>
                              <a:off x="3136" y="6375"/>
                              <a:ext cx="5100" cy="419"/>
                            </a:xfrm>
                            <a:prstGeom prst="rect">
                              <a:avLst/>
                            </a:prstGeom>
                            <a:solidFill>
                              <a:srgbClr val="FFFFFF"/>
                            </a:solidFill>
                            <a:ln w="9525">
                              <a:solidFill>
                                <a:srgbClr val="000000"/>
                              </a:solidFill>
                              <a:miter lim="800000"/>
                              <a:headEnd/>
                              <a:tailEnd/>
                            </a:ln>
                          </wps:spPr>
                          <wps:txbx>
                            <w:txbxContent>
                              <w:p w:rsidR="00FD48BB" w:rsidRPr="00FD48BB" w:rsidRDefault="00FD48BB" w:rsidP="00FD48BB">
                                <w:pPr>
                                  <w:jc w:val="center"/>
                                  <w:rPr>
                                    <w:sz w:val="20"/>
                                    <w:szCs w:val="20"/>
                                  </w:rPr>
                                </w:pPr>
                                <w:r w:rsidRPr="00FD48BB">
                                  <w:rPr>
                                    <w:sz w:val="20"/>
                                    <w:szCs w:val="20"/>
                                  </w:rPr>
                                  <w:t>Прием и регистрация заявления и приложенных документов</w:t>
                                </w:r>
                              </w:p>
                            </w:txbxContent>
                          </wps:txbx>
                          <wps:bodyPr rot="0" vert="horz" wrap="square" lIns="91440" tIns="45720" rIns="91440" bIns="45720" anchor="t" anchorCtr="0" upright="1">
                            <a:noAutofit/>
                          </wps:bodyPr>
                        </wps:wsp>
                        <wps:wsp>
                          <wps:cNvPr id="7" name="Line 9"/>
                          <wps:cNvCnPr/>
                          <wps:spPr bwMode="auto">
                            <a:xfrm>
                              <a:off x="5581" y="4425"/>
                              <a:ext cx="1" cy="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wps:spPr bwMode="auto">
                            <a:xfrm flipH="1">
                              <a:off x="5581" y="5527"/>
                              <a:ext cx="1" cy="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a:off x="5582" y="6155"/>
                              <a:ext cx="1" cy="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3136" y="7130"/>
                              <a:ext cx="5100" cy="489"/>
                            </a:xfrm>
                            <a:prstGeom prst="rect">
                              <a:avLst/>
                            </a:prstGeom>
                            <a:solidFill>
                              <a:srgbClr val="FFFFFF"/>
                            </a:solidFill>
                            <a:ln w="9525">
                              <a:solidFill>
                                <a:srgbClr val="000000"/>
                              </a:solidFill>
                              <a:miter lim="800000"/>
                              <a:headEnd/>
                              <a:tailEnd/>
                            </a:ln>
                          </wps:spPr>
                          <wps:txbx>
                            <w:txbxContent>
                              <w:p w:rsidR="00FD48BB" w:rsidRPr="00FD48BB" w:rsidRDefault="00FD48BB" w:rsidP="00FD48BB">
                                <w:pPr>
                                  <w:jc w:val="center"/>
                                  <w:rPr>
                                    <w:sz w:val="20"/>
                                    <w:szCs w:val="20"/>
                                  </w:rPr>
                                </w:pPr>
                                <w:r w:rsidRPr="00FD48BB">
                                  <w:rPr>
                                    <w:sz w:val="20"/>
                                    <w:szCs w:val="20"/>
                                  </w:rPr>
                                  <w:t xml:space="preserve">Рассмотрение представленных документов специалистами отдела </w:t>
                                </w:r>
                                <w:r w:rsidR="005F203F">
                                  <w:rPr>
                                    <w:sz w:val="20"/>
                                    <w:szCs w:val="20"/>
                                  </w:rPr>
                                  <w:t>АСИП и ЖКХ</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2338" y="8509"/>
                              <a:ext cx="3245" cy="801"/>
                            </a:xfrm>
                            <a:prstGeom prst="rect">
                              <a:avLst/>
                            </a:prstGeom>
                            <a:solidFill>
                              <a:srgbClr val="FFFFFF"/>
                            </a:solidFill>
                            <a:ln w="9525">
                              <a:solidFill>
                                <a:srgbClr val="000000"/>
                              </a:solidFill>
                              <a:miter lim="800000"/>
                              <a:headEnd/>
                              <a:tailEnd/>
                            </a:ln>
                          </wps:spPr>
                          <wps:txbx>
                            <w:txbxContent>
                              <w:p w:rsidR="00FD48BB" w:rsidRPr="00FD48BB" w:rsidRDefault="00FD48BB" w:rsidP="00FD48BB">
                                <w:pPr>
                                  <w:jc w:val="center"/>
                                  <w:rPr>
                                    <w:sz w:val="20"/>
                                    <w:szCs w:val="20"/>
                                  </w:rPr>
                                </w:pPr>
                                <w:r w:rsidRPr="00FD48BB">
                                  <w:rPr>
                                    <w:sz w:val="20"/>
                                    <w:szCs w:val="20"/>
                                  </w:rPr>
                                  <w:t>Направление заявителю письма о необход</w:t>
                                </w:r>
                                <w:r w:rsidRPr="00FD48BB">
                                  <w:rPr>
                                    <w:sz w:val="20"/>
                                    <w:szCs w:val="20"/>
                                  </w:rPr>
                                  <w:t>и</w:t>
                                </w:r>
                                <w:r w:rsidRPr="00FD48BB">
                                  <w:rPr>
                                    <w:sz w:val="20"/>
                                    <w:szCs w:val="20"/>
                                  </w:rPr>
                                  <w:t>мости устранения выявленных несоотве</w:t>
                                </w:r>
                                <w:r w:rsidRPr="00FD48BB">
                                  <w:rPr>
                                    <w:sz w:val="20"/>
                                    <w:szCs w:val="20"/>
                                  </w:rPr>
                                  <w:t>т</w:t>
                                </w:r>
                                <w:r w:rsidRPr="00FD48BB">
                                  <w:rPr>
                                    <w:sz w:val="20"/>
                                    <w:szCs w:val="20"/>
                                  </w:rPr>
                                  <w:t>ствий в представленных документах или о представлении недостающих документов</w:t>
                                </w:r>
                              </w:p>
                              <w:p w:rsidR="00FD48BB" w:rsidRPr="00EC28FE" w:rsidRDefault="00FD48BB" w:rsidP="00FD48BB"/>
                            </w:txbxContent>
                          </wps:txbx>
                          <wps:bodyPr rot="0" vert="horz" wrap="square" lIns="91440" tIns="45720" rIns="91440" bIns="45720" anchor="t" anchorCtr="0" upright="1">
                            <a:noAutofit/>
                          </wps:bodyPr>
                        </wps:wsp>
                        <wps:wsp>
                          <wps:cNvPr id="12" name="Rectangle 14"/>
                          <wps:cNvSpPr>
                            <a:spLocks noChangeArrowheads="1"/>
                          </wps:cNvSpPr>
                          <wps:spPr bwMode="auto">
                            <a:xfrm>
                              <a:off x="6000" y="8509"/>
                              <a:ext cx="3296" cy="801"/>
                            </a:xfrm>
                            <a:prstGeom prst="rect">
                              <a:avLst/>
                            </a:prstGeom>
                            <a:solidFill>
                              <a:srgbClr val="FFFFFF"/>
                            </a:solidFill>
                            <a:ln w="9525">
                              <a:solidFill>
                                <a:srgbClr val="000000"/>
                              </a:solidFill>
                              <a:miter lim="800000"/>
                              <a:headEnd/>
                              <a:tailEnd/>
                            </a:ln>
                          </wps:spPr>
                          <wps:txbx>
                            <w:txbxContent>
                              <w:p w:rsidR="00FD48BB" w:rsidRPr="00FD48BB" w:rsidRDefault="00FD48BB" w:rsidP="00FD48BB">
                                <w:pPr>
                                  <w:jc w:val="center"/>
                                  <w:rPr>
                                    <w:sz w:val="20"/>
                                    <w:szCs w:val="20"/>
                                  </w:rPr>
                                </w:pPr>
                                <w:r w:rsidRPr="00FD48BB">
                                  <w:rPr>
                                    <w:sz w:val="20"/>
                                    <w:szCs w:val="20"/>
                                  </w:rPr>
                                  <w:t xml:space="preserve">Рассмотрение заявления и представленных документов </w:t>
                                </w:r>
                                <w:r w:rsidR="005F203F">
                                  <w:rPr>
                                    <w:sz w:val="20"/>
                                    <w:szCs w:val="20"/>
                                  </w:rPr>
                                  <w:t>руководителем</w:t>
                                </w:r>
                                <w:r>
                                  <w:rPr>
                                    <w:sz w:val="20"/>
                                    <w:szCs w:val="20"/>
                                  </w:rPr>
                                  <w:t xml:space="preserve"> администрации</w:t>
                                </w:r>
                                <w:r w:rsidRPr="00FD48BB">
                                  <w:rPr>
                                    <w:sz w:val="20"/>
                                    <w:szCs w:val="20"/>
                                  </w:rPr>
                                  <w:t xml:space="preserve"> в случае полноты и правильности их составл</w:t>
                                </w:r>
                                <w:r w:rsidRPr="00FD48BB">
                                  <w:rPr>
                                    <w:sz w:val="20"/>
                                    <w:szCs w:val="20"/>
                                  </w:rPr>
                                  <w:t>е</w:t>
                                </w:r>
                                <w:r w:rsidRPr="00FD48BB">
                                  <w:rPr>
                                    <w:sz w:val="20"/>
                                    <w:szCs w:val="20"/>
                                  </w:rPr>
                                  <w:t>ния</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6894" y="10278"/>
                              <a:ext cx="2321" cy="625"/>
                            </a:xfrm>
                            <a:prstGeom prst="rect">
                              <a:avLst/>
                            </a:prstGeom>
                            <a:solidFill>
                              <a:srgbClr val="FFFFFF"/>
                            </a:solidFill>
                            <a:ln w="9525">
                              <a:solidFill>
                                <a:srgbClr val="000000"/>
                              </a:solidFill>
                              <a:miter lim="800000"/>
                              <a:headEnd/>
                              <a:tailEnd/>
                            </a:ln>
                          </wps:spPr>
                          <wps:txbx>
                            <w:txbxContent>
                              <w:p w:rsidR="00FD48BB" w:rsidRPr="00F12F6A" w:rsidRDefault="00FD48BB" w:rsidP="005F203F">
                                <w:pPr>
                                  <w:ind w:firstLine="360"/>
                                  <w:jc w:val="center"/>
                                </w:pPr>
                                <w:r w:rsidRPr="00FD48BB">
                                  <w:rPr>
                                    <w:sz w:val="20"/>
                                    <w:szCs w:val="20"/>
                                  </w:rPr>
                                  <w:t>Передача документов в о</w:t>
                                </w:r>
                                <w:r w:rsidRPr="00FD48BB">
                                  <w:rPr>
                                    <w:sz w:val="20"/>
                                    <w:szCs w:val="20"/>
                                  </w:rPr>
                                  <w:t>т</w:t>
                                </w:r>
                                <w:r w:rsidRPr="00FD48BB">
                                  <w:rPr>
                                    <w:sz w:val="20"/>
                                    <w:szCs w:val="20"/>
                                  </w:rPr>
                                  <w:t xml:space="preserve">дел </w:t>
                                </w:r>
                                <w:r w:rsidR="005F203F">
                                  <w:rPr>
                                    <w:sz w:val="20"/>
                                    <w:szCs w:val="20"/>
                                  </w:rPr>
                                  <w:t>АСИП и ЖКХ</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2583" y="10135"/>
                              <a:ext cx="2613" cy="647"/>
                            </a:xfrm>
                            <a:prstGeom prst="rect">
                              <a:avLst/>
                            </a:prstGeom>
                            <a:solidFill>
                              <a:srgbClr val="FFFFFF"/>
                            </a:solidFill>
                            <a:ln w="9525">
                              <a:solidFill>
                                <a:srgbClr val="000000"/>
                              </a:solidFill>
                              <a:miter lim="800000"/>
                              <a:headEnd/>
                              <a:tailEnd/>
                            </a:ln>
                          </wps:spPr>
                          <wps:txbx>
                            <w:txbxContent>
                              <w:p w:rsidR="00FD48BB" w:rsidRPr="00FD48BB" w:rsidRDefault="00FD48BB" w:rsidP="00FD48BB">
                                <w:pPr>
                                  <w:jc w:val="center"/>
                                  <w:rPr>
                                    <w:sz w:val="20"/>
                                    <w:szCs w:val="20"/>
                                  </w:rPr>
                                </w:pPr>
                                <w:r w:rsidRPr="00FD48BB">
                                  <w:rPr>
                                    <w:sz w:val="20"/>
                                    <w:szCs w:val="20"/>
                                  </w:rPr>
                                  <w:t>Направление письменного уведо</w:t>
                                </w:r>
                                <w:r w:rsidRPr="00FD48BB">
                                  <w:rPr>
                                    <w:sz w:val="20"/>
                                    <w:szCs w:val="20"/>
                                  </w:rPr>
                                  <w:t>м</w:t>
                                </w:r>
                                <w:r w:rsidRPr="00FD48BB">
                                  <w:rPr>
                                    <w:sz w:val="20"/>
                                    <w:szCs w:val="20"/>
                                  </w:rPr>
                                  <w:t>ления об отказе в предоставлении муниципальной услуги</w:t>
                                </w:r>
                              </w:p>
                            </w:txbxContent>
                          </wps:txbx>
                          <wps:bodyPr rot="0" vert="horz" wrap="square" lIns="91440" tIns="45720" rIns="91440" bIns="45720" anchor="t" anchorCtr="0" upright="1">
                            <a:noAutofit/>
                          </wps:bodyPr>
                        </wps:wsp>
                        <wps:wsp>
                          <wps:cNvPr id="15" name="AutoShape 17"/>
                          <wps:cNvCnPr>
                            <a:cxnSpLocks noChangeShapeType="1"/>
                          </wps:cNvCnPr>
                          <wps:spPr bwMode="auto">
                            <a:xfrm flipH="1">
                              <a:off x="3961" y="7619"/>
                              <a:ext cx="1719" cy="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wps:cNvCnPr>
                          <wps:spPr bwMode="auto">
                            <a:xfrm>
                              <a:off x="5686" y="7619"/>
                              <a:ext cx="1962" cy="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6855" y="11081"/>
                              <a:ext cx="2344" cy="662"/>
                            </a:xfrm>
                            <a:prstGeom prst="rect">
                              <a:avLst/>
                            </a:prstGeom>
                            <a:solidFill>
                              <a:srgbClr val="FFFFFF"/>
                            </a:solidFill>
                            <a:ln w="9525">
                              <a:solidFill>
                                <a:srgbClr val="000000"/>
                              </a:solidFill>
                              <a:miter lim="800000"/>
                              <a:headEnd/>
                              <a:tailEnd/>
                            </a:ln>
                          </wps:spPr>
                          <wps:txbx>
                            <w:txbxContent>
                              <w:p w:rsidR="00CB701D" w:rsidRPr="00FD48BB" w:rsidRDefault="00CB701D" w:rsidP="00FD48BB">
                                <w:pPr>
                                  <w:jc w:val="center"/>
                                  <w:rPr>
                                    <w:sz w:val="20"/>
                                    <w:szCs w:val="20"/>
                                  </w:rPr>
                                </w:pPr>
                                <w:r w:rsidRPr="00FD48BB">
                                  <w:rPr>
                                    <w:sz w:val="20"/>
                                    <w:szCs w:val="20"/>
                                  </w:rPr>
                                  <w:t>Принятие решения о возможн</w:t>
                                </w:r>
                                <w:r w:rsidRPr="00FD48BB">
                                  <w:rPr>
                                    <w:sz w:val="20"/>
                                    <w:szCs w:val="20"/>
                                  </w:rPr>
                                  <w:t>о</w:t>
                                </w:r>
                                <w:r w:rsidR="005F203F">
                                  <w:rPr>
                                    <w:sz w:val="20"/>
                                    <w:szCs w:val="20"/>
                                  </w:rPr>
                                  <w:t>сти выдачи разрешения</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6832" y="12081"/>
                              <a:ext cx="2367" cy="487"/>
                            </a:xfrm>
                            <a:prstGeom prst="rect">
                              <a:avLst/>
                            </a:prstGeom>
                            <a:solidFill>
                              <a:srgbClr val="FFFFFF"/>
                            </a:solidFill>
                            <a:ln w="9525">
                              <a:solidFill>
                                <a:srgbClr val="000000"/>
                              </a:solidFill>
                              <a:miter lim="800000"/>
                              <a:headEnd/>
                              <a:tailEnd/>
                            </a:ln>
                          </wps:spPr>
                          <wps:txbx>
                            <w:txbxContent>
                              <w:p w:rsidR="00CB701D" w:rsidRDefault="00CB701D" w:rsidP="00D227A0">
                                <w:pPr>
                                  <w:jc w:val="center"/>
                                </w:pPr>
                                <w:r w:rsidRPr="00FD48BB">
                                  <w:rPr>
                                    <w:sz w:val="20"/>
                                    <w:szCs w:val="20"/>
                                  </w:rPr>
                                  <w:t>Выдача разрешения</w:t>
                                </w:r>
                              </w:p>
                            </w:txbxContent>
                          </wps:txbx>
                          <wps:bodyPr rot="0" vert="horz" wrap="square" lIns="91440" tIns="45720" rIns="91440" bIns="45720" anchor="t" anchorCtr="0" upright="1">
                            <a:noAutofit/>
                          </wps:bodyPr>
                        </wps:wsp>
                        <wps:wsp>
                          <wps:cNvPr id="19" name="AutoShape 21"/>
                          <wps:cNvCnPr>
                            <a:cxnSpLocks noChangeShapeType="1"/>
                          </wps:cNvCnPr>
                          <wps:spPr bwMode="auto">
                            <a:xfrm flipH="1">
                              <a:off x="8016" y="11743"/>
                              <a:ext cx="11"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a:off x="7999" y="10864"/>
                              <a:ext cx="28" cy="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a:off x="7648" y="9310"/>
                              <a:ext cx="351" cy="9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5196" y="9310"/>
                              <a:ext cx="2452" cy="1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wps:spPr bwMode="auto">
                            <a:xfrm>
                              <a:off x="5626" y="6794"/>
                              <a:ext cx="0"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2" o:spid="_x0000_s1026" editas="canvas" style="width:501.6pt;height:615.55pt;mso-position-horizontal-relative:char;mso-position-vertical-relative:line" coordsize="63703,7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03;height:78174;visibility:visible;mso-wrap-style:square">
                  <v:fill o:detectmouseclick="t"/>
                  <v:path o:connecttype="none"/>
                </v:shape>
                <v:group id="Group 4" o:spid="_x0000_s1028" style="position:absolute;left:1287;top:2288;width:58545;height:70219" coordorigin="2338,4007" coordsize="6958,8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left:5038;top:4007;width:108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D48BB" w:rsidRPr="00A6080F" w:rsidRDefault="00FD48BB" w:rsidP="00FD48BB">
                          <w:pPr>
                            <w:jc w:val="center"/>
                            <w:rPr>
                              <w:sz w:val="20"/>
                              <w:szCs w:val="20"/>
                            </w:rPr>
                          </w:pPr>
                          <w:r w:rsidRPr="00A6080F">
                            <w:rPr>
                              <w:sz w:val="20"/>
                              <w:szCs w:val="20"/>
                            </w:rPr>
                            <w:t>Заявитель</w:t>
                          </w:r>
                        </w:p>
                      </w:txbxContent>
                    </v:textbox>
                  </v:rect>
                  <v:rect id="Rectangle 6" o:spid="_x0000_s1030" style="position:absolute;left:2338;top:4645;width:6861;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D48BB" w:rsidRDefault="00FD48BB" w:rsidP="00FD48BB">
                          <w:pPr>
                            <w:jc w:val="center"/>
                          </w:pPr>
                          <w:r w:rsidRPr="00FD48BB">
                            <w:rPr>
                              <w:sz w:val="20"/>
                              <w:szCs w:val="20"/>
                            </w:rPr>
                            <w:t>Сбор и подготовка документов, необходимых для получения разрешения на строительство, реко</w:t>
                          </w:r>
                          <w:r w:rsidRPr="00FD48BB">
                            <w:rPr>
                              <w:sz w:val="20"/>
                              <w:szCs w:val="20"/>
                            </w:rPr>
                            <w:t>н</w:t>
                          </w:r>
                          <w:r w:rsidRPr="00FD48BB">
                            <w:rPr>
                              <w:sz w:val="20"/>
                              <w:szCs w:val="20"/>
                            </w:rPr>
                            <w:t>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w:t>
                          </w:r>
                          <w:r w:rsidRPr="00FD48BB">
                            <w:rPr>
                              <w:sz w:val="20"/>
                              <w:szCs w:val="20"/>
                            </w:rPr>
                            <w:t>о</w:t>
                          </w:r>
                          <w:r w:rsidRPr="00FD48BB">
                            <w:rPr>
                              <w:sz w:val="20"/>
                              <w:szCs w:val="20"/>
                            </w:rPr>
                            <w:t>мобильной дороге</w:t>
                          </w:r>
                        </w:p>
                      </w:txbxContent>
                    </v:textbox>
                  </v:rect>
                  <v:rect id="Rectangle 7" o:spid="_x0000_s1031" style="position:absolute;left:4703;top:5760;width:1711;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D48BB" w:rsidRDefault="008770E8" w:rsidP="008770E8">
                          <w:pPr>
                            <w:jc w:val="center"/>
                          </w:pPr>
                          <w:r>
                            <w:rPr>
                              <w:sz w:val="20"/>
                              <w:szCs w:val="20"/>
                            </w:rPr>
                            <w:t>Заявление</w:t>
                          </w:r>
                        </w:p>
                      </w:txbxContent>
                    </v:textbox>
                  </v:rect>
                  <v:rect id="Rectangle 8" o:spid="_x0000_s1032" style="position:absolute;left:3136;top:6375;width:510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D48BB" w:rsidRPr="00FD48BB" w:rsidRDefault="00FD48BB" w:rsidP="00FD48BB">
                          <w:pPr>
                            <w:jc w:val="center"/>
                            <w:rPr>
                              <w:sz w:val="20"/>
                              <w:szCs w:val="20"/>
                            </w:rPr>
                          </w:pPr>
                          <w:r w:rsidRPr="00FD48BB">
                            <w:rPr>
                              <w:sz w:val="20"/>
                              <w:szCs w:val="20"/>
                            </w:rPr>
                            <w:t>Прием и регистрация заявления и приложенных документов</w:t>
                          </w:r>
                        </w:p>
                      </w:txbxContent>
                    </v:textbox>
                  </v:rect>
                  <v:line id="Line 9" o:spid="_x0000_s1033" style="position:absolute;visibility:visible;mso-wrap-style:square" from="5581,4425" to="5582,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0" o:spid="_x0000_s1034" style="position:absolute;flip:x;visibility:visible;mso-wrap-style:square" from="5581,5527" to="558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1" o:spid="_x0000_s1035" style="position:absolute;visibility:visible;mso-wrap-style:square" from="5582,6155" to="5583,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036" style="position:absolute;left:3136;top:7130;width:510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D48BB" w:rsidRPr="00FD48BB" w:rsidRDefault="00FD48BB" w:rsidP="00FD48BB">
                          <w:pPr>
                            <w:jc w:val="center"/>
                            <w:rPr>
                              <w:sz w:val="20"/>
                              <w:szCs w:val="20"/>
                            </w:rPr>
                          </w:pPr>
                          <w:r w:rsidRPr="00FD48BB">
                            <w:rPr>
                              <w:sz w:val="20"/>
                              <w:szCs w:val="20"/>
                            </w:rPr>
                            <w:t xml:space="preserve">Рассмотрение представленных документов специалистами отдела </w:t>
                          </w:r>
                          <w:r w:rsidR="005F203F">
                            <w:rPr>
                              <w:sz w:val="20"/>
                              <w:szCs w:val="20"/>
                            </w:rPr>
                            <w:t>АСИП и ЖКХ</w:t>
                          </w:r>
                        </w:p>
                      </w:txbxContent>
                    </v:textbox>
                  </v:rect>
                  <v:rect id="Rectangle 13" o:spid="_x0000_s1037" style="position:absolute;left:2338;top:8509;width:3245;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D48BB" w:rsidRPr="00FD48BB" w:rsidRDefault="00FD48BB" w:rsidP="00FD48BB">
                          <w:pPr>
                            <w:jc w:val="center"/>
                            <w:rPr>
                              <w:sz w:val="20"/>
                              <w:szCs w:val="20"/>
                            </w:rPr>
                          </w:pPr>
                          <w:r w:rsidRPr="00FD48BB">
                            <w:rPr>
                              <w:sz w:val="20"/>
                              <w:szCs w:val="20"/>
                            </w:rPr>
                            <w:t>Направление заявителю письма о необход</w:t>
                          </w:r>
                          <w:r w:rsidRPr="00FD48BB">
                            <w:rPr>
                              <w:sz w:val="20"/>
                              <w:szCs w:val="20"/>
                            </w:rPr>
                            <w:t>и</w:t>
                          </w:r>
                          <w:r w:rsidRPr="00FD48BB">
                            <w:rPr>
                              <w:sz w:val="20"/>
                              <w:szCs w:val="20"/>
                            </w:rPr>
                            <w:t>мости устранения выявленных несоотве</w:t>
                          </w:r>
                          <w:r w:rsidRPr="00FD48BB">
                            <w:rPr>
                              <w:sz w:val="20"/>
                              <w:szCs w:val="20"/>
                            </w:rPr>
                            <w:t>т</w:t>
                          </w:r>
                          <w:r w:rsidRPr="00FD48BB">
                            <w:rPr>
                              <w:sz w:val="20"/>
                              <w:szCs w:val="20"/>
                            </w:rPr>
                            <w:t>ствий в представленных документах или о представлении недостающих документов</w:t>
                          </w:r>
                        </w:p>
                        <w:p w:rsidR="00FD48BB" w:rsidRPr="00EC28FE" w:rsidRDefault="00FD48BB" w:rsidP="00FD48BB"/>
                      </w:txbxContent>
                    </v:textbox>
                  </v:rect>
                  <v:rect id="Rectangle 14" o:spid="_x0000_s1038" style="position:absolute;left:6000;top:8509;width:3296;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D48BB" w:rsidRPr="00FD48BB" w:rsidRDefault="00FD48BB" w:rsidP="00FD48BB">
                          <w:pPr>
                            <w:jc w:val="center"/>
                            <w:rPr>
                              <w:sz w:val="20"/>
                              <w:szCs w:val="20"/>
                            </w:rPr>
                          </w:pPr>
                          <w:r w:rsidRPr="00FD48BB">
                            <w:rPr>
                              <w:sz w:val="20"/>
                              <w:szCs w:val="20"/>
                            </w:rPr>
                            <w:t xml:space="preserve">Рассмотрение заявления и представленных документов </w:t>
                          </w:r>
                          <w:r w:rsidR="005F203F">
                            <w:rPr>
                              <w:sz w:val="20"/>
                              <w:szCs w:val="20"/>
                            </w:rPr>
                            <w:t>руководителем</w:t>
                          </w:r>
                          <w:r>
                            <w:rPr>
                              <w:sz w:val="20"/>
                              <w:szCs w:val="20"/>
                            </w:rPr>
                            <w:t xml:space="preserve"> администрации</w:t>
                          </w:r>
                          <w:r w:rsidRPr="00FD48BB">
                            <w:rPr>
                              <w:sz w:val="20"/>
                              <w:szCs w:val="20"/>
                            </w:rPr>
                            <w:t xml:space="preserve"> в случае полноты и правильности их составл</w:t>
                          </w:r>
                          <w:r w:rsidRPr="00FD48BB">
                            <w:rPr>
                              <w:sz w:val="20"/>
                              <w:szCs w:val="20"/>
                            </w:rPr>
                            <w:t>е</w:t>
                          </w:r>
                          <w:r w:rsidRPr="00FD48BB">
                            <w:rPr>
                              <w:sz w:val="20"/>
                              <w:szCs w:val="20"/>
                            </w:rPr>
                            <w:t>ния</w:t>
                          </w:r>
                        </w:p>
                      </w:txbxContent>
                    </v:textbox>
                  </v:rect>
                  <v:rect id="Rectangle 15" o:spid="_x0000_s1039" style="position:absolute;left:6894;top:10278;width:232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D48BB" w:rsidRPr="00F12F6A" w:rsidRDefault="00FD48BB" w:rsidP="005F203F">
                          <w:pPr>
                            <w:ind w:firstLine="360"/>
                            <w:jc w:val="center"/>
                          </w:pPr>
                          <w:r w:rsidRPr="00FD48BB">
                            <w:rPr>
                              <w:sz w:val="20"/>
                              <w:szCs w:val="20"/>
                            </w:rPr>
                            <w:t>Передача документов в о</w:t>
                          </w:r>
                          <w:r w:rsidRPr="00FD48BB">
                            <w:rPr>
                              <w:sz w:val="20"/>
                              <w:szCs w:val="20"/>
                            </w:rPr>
                            <w:t>т</w:t>
                          </w:r>
                          <w:r w:rsidRPr="00FD48BB">
                            <w:rPr>
                              <w:sz w:val="20"/>
                              <w:szCs w:val="20"/>
                            </w:rPr>
                            <w:t xml:space="preserve">дел </w:t>
                          </w:r>
                          <w:r w:rsidR="005F203F">
                            <w:rPr>
                              <w:sz w:val="20"/>
                              <w:szCs w:val="20"/>
                            </w:rPr>
                            <w:t>АСИП и ЖКХ</w:t>
                          </w:r>
                        </w:p>
                      </w:txbxContent>
                    </v:textbox>
                  </v:rect>
                  <v:rect id="Rectangle 16" o:spid="_x0000_s1040" style="position:absolute;left:2583;top:10135;width:2613;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D48BB" w:rsidRPr="00FD48BB" w:rsidRDefault="00FD48BB" w:rsidP="00FD48BB">
                          <w:pPr>
                            <w:jc w:val="center"/>
                            <w:rPr>
                              <w:sz w:val="20"/>
                              <w:szCs w:val="20"/>
                            </w:rPr>
                          </w:pPr>
                          <w:r w:rsidRPr="00FD48BB">
                            <w:rPr>
                              <w:sz w:val="20"/>
                              <w:szCs w:val="20"/>
                            </w:rPr>
                            <w:t>Направление письменного уведо</w:t>
                          </w:r>
                          <w:r w:rsidRPr="00FD48BB">
                            <w:rPr>
                              <w:sz w:val="20"/>
                              <w:szCs w:val="20"/>
                            </w:rPr>
                            <w:t>м</w:t>
                          </w:r>
                          <w:r w:rsidRPr="00FD48BB">
                            <w:rPr>
                              <w:sz w:val="20"/>
                              <w:szCs w:val="20"/>
                            </w:rPr>
                            <w:t>ления об отказе в предоставлении муниципальной услуги</w:t>
                          </w:r>
                        </w:p>
                      </w:txbxContent>
                    </v:textbox>
                  </v:rect>
                  <v:shapetype id="_x0000_t32" coordsize="21600,21600" o:spt="32" o:oned="t" path="m,l21600,21600e" filled="f">
                    <v:path arrowok="t" fillok="f" o:connecttype="none"/>
                    <o:lock v:ext="edit" shapetype="t"/>
                  </v:shapetype>
                  <v:shape id="AutoShape 17" o:spid="_x0000_s1041" type="#_x0000_t32" style="position:absolute;left:3961;top:7619;width:1719;height:8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8" o:spid="_x0000_s1042" type="#_x0000_t32" style="position:absolute;left:5686;top:7619;width:1962;height: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19" o:spid="_x0000_s1043" style="position:absolute;left:6855;top:11081;width:2344;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B701D" w:rsidRPr="00FD48BB" w:rsidRDefault="00CB701D" w:rsidP="00FD48BB">
                          <w:pPr>
                            <w:jc w:val="center"/>
                            <w:rPr>
                              <w:sz w:val="20"/>
                              <w:szCs w:val="20"/>
                            </w:rPr>
                          </w:pPr>
                          <w:r w:rsidRPr="00FD48BB">
                            <w:rPr>
                              <w:sz w:val="20"/>
                              <w:szCs w:val="20"/>
                            </w:rPr>
                            <w:t>Принятие решения о возможн</w:t>
                          </w:r>
                          <w:r w:rsidRPr="00FD48BB">
                            <w:rPr>
                              <w:sz w:val="20"/>
                              <w:szCs w:val="20"/>
                            </w:rPr>
                            <w:t>о</w:t>
                          </w:r>
                          <w:r w:rsidR="005F203F">
                            <w:rPr>
                              <w:sz w:val="20"/>
                              <w:szCs w:val="20"/>
                            </w:rPr>
                            <w:t>сти выдачи разрешения</w:t>
                          </w:r>
                        </w:p>
                      </w:txbxContent>
                    </v:textbox>
                  </v:rect>
                  <v:rect id="Rectangle 20" o:spid="_x0000_s1044" style="position:absolute;left:6832;top:12081;width:2367;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CB701D" w:rsidRDefault="00CB701D" w:rsidP="00D227A0">
                          <w:pPr>
                            <w:jc w:val="center"/>
                          </w:pPr>
                          <w:r w:rsidRPr="00FD48BB">
                            <w:rPr>
                              <w:sz w:val="20"/>
                              <w:szCs w:val="20"/>
                            </w:rPr>
                            <w:t>Выдача разрешения</w:t>
                          </w:r>
                        </w:p>
                      </w:txbxContent>
                    </v:textbox>
                  </v:rect>
                  <v:shape id="AutoShape 21" o:spid="_x0000_s1045" type="#_x0000_t32" style="position:absolute;left:8016;top:11743;width:11;height:3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2" o:spid="_x0000_s1046" type="#_x0000_t32" style="position:absolute;left:7999;top:10864;width:28;height: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3" o:spid="_x0000_s1047" type="#_x0000_t32" style="position:absolute;left:7648;top:9310;width:351;height: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4" o:spid="_x0000_s1048" type="#_x0000_t32" style="position:absolute;left:5196;top:9310;width:2452;height:11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line id="Line 25" o:spid="_x0000_s1049" style="position:absolute;visibility:visible;mso-wrap-style:square" from="5626,6794" to="5626,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w10:anchorlock/>
              </v:group>
            </w:pict>
          </mc:Fallback>
        </mc:AlternateContent>
      </w:r>
    </w:p>
    <w:p w:rsidR="00D227A0" w:rsidRDefault="002C6C57" w:rsidP="008770E8">
      <w:pPr>
        <w:suppressAutoHyphens/>
        <w:jc w:val="center"/>
      </w:pPr>
      <w:r>
        <w:rPr>
          <w:noProof/>
        </w:rPr>
        <w:lastRenderedPageBreak/>
        <mc:AlternateContent>
          <mc:Choice Requires="wps">
            <w:drawing>
              <wp:anchor distT="0" distB="0" distL="114300" distR="114300" simplePos="0" relativeHeight="2" behindDoc="0" locked="1" layoutInCell="1" allowOverlap="1">
                <wp:simplePos x="0" y="0"/>
                <wp:positionH relativeFrom="column">
                  <wp:posOffset>7200900</wp:posOffset>
                </wp:positionH>
                <wp:positionV relativeFrom="paragraph">
                  <wp:posOffset>30480</wp:posOffset>
                </wp:positionV>
                <wp:extent cx="0" cy="0"/>
                <wp:effectExtent l="9525" t="59055" r="19050" b="5524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2.4pt" to="5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b7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5NZKE1vXAEWldrZkBw9q0ez1fSHQ0pXLVEHHik+XQz4ZcEjeeESLs5AgH3/RTOwIUevY53O&#10;je0CJFQAnWM7Lvd28LNHdHikt9eEFDcXY53/zHWHglBiCXQ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">
                <v:stroke endarrow="block"/>
                <w10:anchorlock/>
              </v:line>
            </w:pict>
          </mc:Fallback>
        </mc:AlternateContent>
      </w:r>
    </w:p>
    <w:sectPr w:rsidR="00D227A0" w:rsidSect="00A76A9D">
      <w:headerReference w:type="default" r:id="rId8"/>
      <w:footerReference w:type="default" r:id="rId9"/>
      <w:pgSz w:w="11906" w:h="16838" w:code="9"/>
      <w:pgMar w:top="568" w:right="567" w:bottom="1134" w:left="1985" w:header="958" w:footer="95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8B" w:rsidRDefault="007C208B">
      <w:r>
        <w:separator/>
      </w:r>
    </w:p>
  </w:endnote>
  <w:endnote w:type="continuationSeparator" w:id="0">
    <w:p w:rsidR="007C208B" w:rsidRDefault="007C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1D" w:rsidRDefault="00CB701D" w:rsidP="00A306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8B" w:rsidRDefault="007C208B">
      <w:r>
        <w:separator/>
      </w:r>
    </w:p>
  </w:footnote>
  <w:footnote w:type="continuationSeparator" w:id="0">
    <w:p w:rsidR="007C208B" w:rsidRDefault="007C2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3F" w:rsidRPr="005F203F" w:rsidRDefault="002859C1" w:rsidP="00D06BCE">
    <w:pPr>
      <w:pStyle w:val="af3"/>
      <w:framePr w:wrap="auto" w:vAnchor="text" w:hAnchor="margin" w:xAlign="center" w:y="1"/>
      <w:rPr>
        <w:rStyle w:val="a6"/>
        <w:sz w:val="20"/>
        <w:szCs w:val="20"/>
      </w:rPr>
    </w:pPr>
    <w:r w:rsidRPr="005F203F">
      <w:rPr>
        <w:rStyle w:val="a6"/>
        <w:sz w:val="20"/>
        <w:szCs w:val="20"/>
      </w:rPr>
      <w:fldChar w:fldCharType="begin"/>
    </w:r>
    <w:r w:rsidR="005F203F" w:rsidRPr="005F203F">
      <w:rPr>
        <w:rStyle w:val="a6"/>
        <w:sz w:val="20"/>
        <w:szCs w:val="20"/>
      </w:rPr>
      <w:instrText xml:space="preserve">PAGE  </w:instrText>
    </w:r>
    <w:r w:rsidRPr="005F203F">
      <w:rPr>
        <w:rStyle w:val="a6"/>
        <w:sz w:val="20"/>
        <w:szCs w:val="20"/>
      </w:rPr>
      <w:fldChar w:fldCharType="separate"/>
    </w:r>
    <w:r w:rsidR="00A76A9D">
      <w:rPr>
        <w:rStyle w:val="a6"/>
        <w:noProof/>
        <w:sz w:val="20"/>
        <w:szCs w:val="20"/>
      </w:rPr>
      <w:t>16</w:t>
    </w:r>
    <w:r w:rsidRPr="005F203F">
      <w:rPr>
        <w:rStyle w:val="a6"/>
        <w:sz w:val="20"/>
        <w:szCs w:val="20"/>
      </w:rPr>
      <w:fldChar w:fldCharType="end"/>
    </w:r>
  </w:p>
  <w:p w:rsidR="005F203F" w:rsidRDefault="005F203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3F5"/>
    <w:multiLevelType w:val="hybridMultilevel"/>
    <w:tmpl w:val="839462E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0D68F0"/>
    <w:multiLevelType w:val="hybridMultilevel"/>
    <w:tmpl w:val="2A0458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302523"/>
    <w:multiLevelType w:val="hybridMultilevel"/>
    <w:tmpl w:val="FE4A10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7E2AA2"/>
    <w:multiLevelType w:val="hybridMultilevel"/>
    <w:tmpl w:val="3B14F4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5">
    <w:nsid w:val="17DE63AA"/>
    <w:multiLevelType w:val="hybridMultilevel"/>
    <w:tmpl w:val="A76084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2D5DCB"/>
    <w:multiLevelType w:val="hybridMultilevel"/>
    <w:tmpl w:val="EDD0F8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B07080D"/>
    <w:multiLevelType w:val="hybridMultilevel"/>
    <w:tmpl w:val="BBA40F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start w:val="1"/>
      <w:numFmt w:val="lowerLetter"/>
      <w:lvlText w:val="%2."/>
      <w:lvlJc w:val="left"/>
      <w:pPr>
        <w:tabs>
          <w:tab w:val="num" w:pos="3180"/>
        </w:tabs>
        <w:ind w:left="3180" w:hanging="360"/>
      </w:pPr>
    </w:lvl>
    <w:lvl w:ilvl="2" w:tplc="0419001B">
      <w:start w:val="1"/>
      <w:numFmt w:val="lowerRoman"/>
      <w:lvlText w:val="%3."/>
      <w:lvlJc w:val="right"/>
      <w:pPr>
        <w:tabs>
          <w:tab w:val="num" w:pos="3900"/>
        </w:tabs>
        <w:ind w:left="3900" w:hanging="180"/>
      </w:pPr>
    </w:lvl>
    <w:lvl w:ilvl="3" w:tplc="0419000F">
      <w:start w:val="1"/>
      <w:numFmt w:val="decimal"/>
      <w:lvlText w:val="%4."/>
      <w:lvlJc w:val="left"/>
      <w:pPr>
        <w:tabs>
          <w:tab w:val="num" w:pos="4620"/>
        </w:tabs>
        <w:ind w:left="4620" w:hanging="360"/>
      </w:pPr>
    </w:lvl>
    <w:lvl w:ilvl="4" w:tplc="04190019">
      <w:start w:val="1"/>
      <w:numFmt w:val="lowerLetter"/>
      <w:lvlText w:val="%5."/>
      <w:lvlJc w:val="left"/>
      <w:pPr>
        <w:tabs>
          <w:tab w:val="num" w:pos="5340"/>
        </w:tabs>
        <w:ind w:left="5340" w:hanging="360"/>
      </w:pPr>
    </w:lvl>
    <w:lvl w:ilvl="5" w:tplc="0419001B">
      <w:start w:val="1"/>
      <w:numFmt w:val="lowerRoman"/>
      <w:lvlText w:val="%6."/>
      <w:lvlJc w:val="right"/>
      <w:pPr>
        <w:tabs>
          <w:tab w:val="num" w:pos="6060"/>
        </w:tabs>
        <w:ind w:left="6060" w:hanging="180"/>
      </w:pPr>
    </w:lvl>
    <w:lvl w:ilvl="6" w:tplc="0419000F">
      <w:start w:val="1"/>
      <w:numFmt w:val="decimal"/>
      <w:lvlText w:val="%7."/>
      <w:lvlJc w:val="left"/>
      <w:pPr>
        <w:tabs>
          <w:tab w:val="num" w:pos="6780"/>
        </w:tabs>
        <w:ind w:left="6780" w:hanging="360"/>
      </w:pPr>
    </w:lvl>
    <w:lvl w:ilvl="7" w:tplc="04190019">
      <w:start w:val="1"/>
      <w:numFmt w:val="lowerLetter"/>
      <w:lvlText w:val="%8."/>
      <w:lvlJc w:val="left"/>
      <w:pPr>
        <w:tabs>
          <w:tab w:val="num" w:pos="7500"/>
        </w:tabs>
        <w:ind w:left="7500" w:hanging="360"/>
      </w:pPr>
    </w:lvl>
    <w:lvl w:ilvl="8" w:tplc="0419001B">
      <w:start w:val="1"/>
      <w:numFmt w:val="lowerRoman"/>
      <w:lvlText w:val="%9."/>
      <w:lvlJc w:val="right"/>
      <w:pPr>
        <w:tabs>
          <w:tab w:val="num" w:pos="8220"/>
        </w:tabs>
        <w:ind w:left="8220" w:hanging="180"/>
      </w:pPr>
    </w:lvl>
  </w:abstractNum>
  <w:abstractNum w:abstractNumId="10">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AD43F4D"/>
    <w:multiLevelType w:val="multilevel"/>
    <w:tmpl w:val="7578E7C4"/>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875E16"/>
    <w:multiLevelType w:val="multilevel"/>
    <w:tmpl w:val="89A03148"/>
    <w:lvl w:ilvl="0">
      <w:start w:val="1"/>
      <w:numFmt w:val="decimal"/>
      <w:lvlText w:val="%1."/>
      <w:lvlJc w:val="left"/>
      <w:pPr>
        <w:ind w:left="420" w:hanging="420"/>
      </w:pPr>
      <w:rPr>
        <w:rFonts w:hint="default"/>
      </w:rPr>
    </w:lvl>
    <w:lvl w:ilvl="1">
      <w:start w:val="1"/>
      <w:numFmt w:val="decimal"/>
      <w:lvlText w:val="%1.%2."/>
      <w:lvlJc w:val="left"/>
      <w:pPr>
        <w:ind w:left="138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6">
    <w:nsid w:val="37BC722E"/>
    <w:multiLevelType w:val="hybridMultilevel"/>
    <w:tmpl w:val="27289C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82A580B"/>
    <w:multiLevelType w:val="hybridMultilevel"/>
    <w:tmpl w:val="519C22DE"/>
    <w:lvl w:ilvl="0" w:tplc="ECEE17E2">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180BB4"/>
    <w:multiLevelType w:val="hybridMultilevel"/>
    <w:tmpl w:val="BB0068AE"/>
    <w:lvl w:ilvl="0" w:tplc="6150AFBC">
      <w:start w:val="6"/>
      <w:numFmt w:val="decimal"/>
      <w:lvlText w:val="%1."/>
      <w:lvlJc w:val="left"/>
      <w:pPr>
        <w:tabs>
          <w:tab w:val="num" w:pos="720"/>
        </w:tabs>
        <w:ind w:left="720" w:hanging="360"/>
      </w:pPr>
      <w:rPr>
        <w:rFonts w:hint="default"/>
        <w:b w:val="0"/>
        <w:bCs w:val="0"/>
        <w:i w:val="0"/>
        <w:iCs w:val="0"/>
      </w:rPr>
    </w:lvl>
    <w:lvl w:ilvl="1" w:tplc="5D8E6AC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21">
    <w:nsid w:val="4CB333FE"/>
    <w:multiLevelType w:val="hybridMultilevel"/>
    <w:tmpl w:val="645EC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EC60A2"/>
    <w:multiLevelType w:val="hybridMultilevel"/>
    <w:tmpl w:val="CDEA2FBC"/>
    <w:lvl w:ilvl="0" w:tplc="4A40EA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nsid w:val="5CD1148A"/>
    <w:multiLevelType w:val="multilevel"/>
    <w:tmpl w:val="36165A9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097553D"/>
    <w:multiLevelType w:val="hybridMultilevel"/>
    <w:tmpl w:val="820431CE"/>
    <w:lvl w:ilvl="0" w:tplc="58C261BA">
      <w:start w:val="1"/>
      <w:numFmt w:val="decimal"/>
      <w:lvlText w:val="%1."/>
      <w:lvlJc w:val="left"/>
      <w:pPr>
        <w:ind w:left="1456" w:hanging="888"/>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nsid w:val="647539E1"/>
    <w:multiLevelType w:val="hybridMultilevel"/>
    <w:tmpl w:val="6AC6CE6A"/>
    <w:lvl w:ilvl="0" w:tplc="04190001">
      <w:start w:val="1"/>
      <w:numFmt w:val="bullet"/>
      <w:lvlText w:val=""/>
      <w:lvlJc w:val="left"/>
      <w:pPr>
        <w:tabs>
          <w:tab w:val="num" w:pos="1428"/>
        </w:tabs>
        <w:ind w:left="1428" w:hanging="360"/>
      </w:pPr>
      <w:rPr>
        <w:rFonts w:ascii="Symbol" w:hAnsi="Symbol" w:cs="Symbol"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9">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D7F6667"/>
    <w:multiLevelType w:val="hybridMultilevel"/>
    <w:tmpl w:val="15FA5F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7648B0"/>
    <w:multiLevelType w:val="hybridMultilevel"/>
    <w:tmpl w:val="68B08DC4"/>
    <w:lvl w:ilvl="0" w:tplc="11ECE624">
      <w:start w:val="12"/>
      <w:numFmt w:val="decimal"/>
      <w:lvlText w:val="%1."/>
      <w:lvlJc w:val="left"/>
      <w:pPr>
        <w:tabs>
          <w:tab w:val="num" w:pos="360"/>
        </w:tabs>
        <w:ind w:left="360" w:hanging="360"/>
      </w:pPr>
      <w:rPr>
        <w:rFonts w:hint="default"/>
        <w:b w:val="0"/>
        <w:bCs w:val="0"/>
      </w:rPr>
    </w:lvl>
    <w:lvl w:ilvl="1" w:tplc="C2941C4C">
      <w:start w:val="16"/>
      <w:numFmt w:val="decimal"/>
      <w:lvlText w:val="%2."/>
      <w:lvlJc w:val="left"/>
      <w:pPr>
        <w:tabs>
          <w:tab w:val="num" w:pos="1080"/>
        </w:tabs>
        <w:ind w:left="1080" w:hanging="360"/>
      </w:pPr>
      <w:rPr>
        <w:rFonts w:hint="default"/>
        <w:b w:val="0"/>
        <w:bCs w:val="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79F44C84"/>
    <w:multiLevelType w:val="hybridMultilevel"/>
    <w:tmpl w:val="292A913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1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9"/>
  </w:num>
  <w:num w:numId="5">
    <w:abstractNumId w:val="9"/>
  </w:num>
  <w:num w:numId="6">
    <w:abstractNumId w:val="28"/>
  </w:num>
  <w:num w:numId="7">
    <w:abstractNumId w:val="16"/>
  </w:num>
  <w:num w:numId="8">
    <w:abstractNumId w:val="8"/>
  </w:num>
  <w:num w:numId="9">
    <w:abstractNumId w:val="24"/>
  </w:num>
  <w:num w:numId="10">
    <w:abstractNumId w:val="17"/>
  </w:num>
  <w:num w:numId="11">
    <w:abstractNumId w:val="19"/>
  </w:num>
  <w:num w:numId="12">
    <w:abstractNumId w:val="11"/>
  </w:num>
  <w:num w:numId="13">
    <w:abstractNumId w:val="31"/>
  </w:num>
  <w:num w:numId="14">
    <w:abstractNumId w:val="23"/>
  </w:num>
  <w:num w:numId="15">
    <w:abstractNumId w:val="26"/>
  </w:num>
  <w:num w:numId="16">
    <w:abstractNumId w:val="10"/>
  </w:num>
  <w:num w:numId="17">
    <w:abstractNumId w:val="30"/>
  </w:num>
  <w:num w:numId="18">
    <w:abstractNumId w:val="0"/>
  </w:num>
  <w:num w:numId="19">
    <w:abstractNumId w:val="3"/>
  </w:num>
  <w:num w:numId="20">
    <w:abstractNumId w:val="6"/>
  </w:num>
  <w:num w:numId="21">
    <w:abstractNumId w:val="5"/>
  </w:num>
  <w:num w:numId="22">
    <w:abstractNumId w:val="7"/>
  </w:num>
  <w:num w:numId="23">
    <w:abstractNumId w:val="20"/>
  </w:num>
  <w:num w:numId="24">
    <w:abstractNumId w:val="15"/>
  </w:num>
  <w:num w:numId="25">
    <w:abstractNumId w:val="13"/>
  </w:num>
  <w:num w:numId="26">
    <w:abstractNumId w:val="18"/>
  </w:num>
  <w:num w:numId="27">
    <w:abstractNumId w:val="1"/>
  </w:num>
  <w:num w:numId="28">
    <w:abstractNumId w:val="32"/>
  </w:num>
  <w:num w:numId="29">
    <w:abstractNumId w:val="21"/>
  </w:num>
  <w:num w:numId="30">
    <w:abstractNumId w:val="2"/>
  </w:num>
  <w:num w:numId="31">
    <w:abstractNumId w:val="14"/>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F0"/>
    <w:rsid w:val="00026BDF"/>
    <w:rsid w:val="00031813"/>
    <w:rsid w:val="000418A8"/>
    <w:rsid w:val="00051190"/>
    <w:rsid w:val="000520C4"/>
    <w:rsid w:val="00052535"/>
    <w:rsid w:val="00062892"/>
    <w:rsid w:val="00083DBC"/>
    <w:rsid w:val="00087C37"/>
    <w:rsid w:val="00094DA8"/>
    <w:rsid w:val="000B12B3"/>
    <w:rsid w:val="000B34E5"/>
    <w:rsid w:val="000B5AED"/>
    <w:rsid w:val="000B6394"/>
    <w:rsid w:val="000B6F98"/>
    <w:rsid w:val="000B792F"/>
    <w:rsid w:val="000E2310"/>
    <w:rsid w:val="000E5C2A"/>
    <w:rsid w:val="000E6ADF"/>
    <w:rsid w:val="000E6D10"/>
    <w:rsid w:val="000F1601"/>
    <w:rsid w:val="000F359B"/>
    <w:rsid w:val="000F457A"/>
    <w:rsid w:val="00100062"/>
    <w:rsid w:val="00103646"/>
    <w:rsid w:val="00113AB7"/>
    <w:rsid w:val="00126CAB"/>
    <w:rsid w:val="00127BAE"/>
    <w:rsid w:val="001353AE"/>
    <w:rsid w:val="00137F52"/>
    <w:rsid w:val="00141F6D"/>
    <w:rsid w:val="00142366"/>
    <w:rsid w:val="00144929"/>
    <w:rsid w:val="00162AB2"/>
    <w:rsid w:val="00162F98"/>
    <w:rsid w:val="00171E05"/>
    <w:rsid w:val="00172F82"/>
    <w:rsid w:val="00175BC1"/>
    <w:rsid w:val="00182FE3"/>
    <w:rsid w:val="001B79ED"/>
    <w:rsid w:val="001C43C1"/>
    <w:rsid w:val="001C4A8E"/>
    <w:rsid w:val="001C7D1D"/>
    <w:rsid w:val="001D074A"/>
    <w:rsid w:val="001D12CA"/>
    <w:rsid w:val="001E0536"/>
    <w:rsid w:val="001E53A1"/>
    <w:rsid w:val="001E63BF"/>
    <w:rsid w:val="001E69F7"/>
    <w:rsid w:val="0020031B"/>
    <w:rsid w:val="0020177C"/>
    <w:rsid w:val="002019A3"/>
    <w:rsid w:val="0020763F"/>
    <w:rsid w:val="00223C12"/>
    <w:rsid w:val="00227D4B"/>
    <w:rsid w:val="00257A3B"/>
    <w:rsid w:val="002721E3"/>
    <w:rsid w:val="002733C6"/>
    <w:rsid w:val="00275CE3"/>
    <w:rsid w:val="00284376"/>
    <w:rsid w:val="002859C1"/>
    <w:rsid w:val="0028664A"/>
    <w:rsid w:val="00292F28"/>
    <w:rsid w:val="00297445"/>
    <w:rsid w:val="002A511E"/>
    <w:rsid w:val="002A5536"/>
    <w:rsid w:val="002B0C61"/>
    <w:rsid w:val="002B6FF5"/>
    <w:rsid w:val="002C0529"/>
    <w:rsid w:val="002C56CC"/>
    <w:rsid w:val="002C6C57"/>
    <w:rsid w:val="002D0322"/>
    <w:rsid w:val="002D1CF7"/>
    <w:rsid w:val="002D5C05"/>
    <w:rsid w:val="002F5920"/>
    <w:rsid w:val="002F767C"/>
    <w:rsid w:val="003218A5"/>
    <w:rsid w:val="0033107E"/>
    <w:rsid w:val="003312FF"/>
    <w:rsid w:val="00347DE4"/>
    <w:rsid w:val="00356828"/>
    <w:rsid w:val="00365BE1"/>
    <w:rsid w:val="003717BB"/>
    <w:rsid w:val="00371907"/>
    <w:rsid w:val="00375493"/>
    <w:rsid w:val="003862EB"/>
    <w:rsid w:val="00387C9D"/>
    <w:rsid w:val="00391043"/>
    <w:rsid w:val="00391539"/>
    <w:rsid w:val="0039184D"/>
    <w:rsid w:val="00392A0D"/>
    <w:rsid w:val="00397C48"/>
    <w:rsid w:val="003A1EC0"/>
    <w:rsid w:val="003A22F2"/>
    <w:rsid w:val="003B47CA"/>
    <w:rsid w:val="003B57FE"/>
    <w:rsid w:val="003C5900"/>
    <w:rsid w:val="003E1131"/>
    <w:rsid w:val="003F17B9"/>
    <w:rsid w:val="00403092"/>
    <w:rsid w:val="00404C45"/>
    <w:rsid w:val="004164E4"/>
    <w:rsid w:val="00417DFE"/>
    <w:rsid w:val="00424007"/>
    <w:rsid w:val="004325E7"/>
    <w:rsid w:val="004426A7"/>
    <w:rsid w:val="00444FF0"/>
    <w:rsid w:val="00446A29"/>
    <w:rsid w:val="00473531"/>
    <w:rsid w:val="00474486"/>
    <w:rsid w:val="00480FD2"/>
    <w:rsid w:val="00490BCD"/>
    <w:rsid w:val="00494E1E"/>
    <w:rsid w:val="004A6E0F"/>
    <w:rsid w:val="004B0029"/>
    <w:rsid w:val="004B661F"/>
    <w:rsid w:val="004C2F7B"/>
    <w:rsid w:val="004C3166"/>
    <w:rsid w:val="004C613C"/>
    <w:rsid w:val="004D2D9E"/>
    <w:rsid w:val="004E2026"/>
    <w:rsid w:val="004F64F8"/>
    <w:rsid w:val="00504382"/>
    <w:rsid w:val="005141AC"/>
    <w:rsid w:val="00526CE9"/>
    <w:rsid w:val="00540B05"/>
    <w:rsid w:val="00541BA1"/>
    <w:rsid w:val="00542A22"/>
    <w:rsid w:val="00552D08"/>
    <w:rsid w:val="005623C2"/>
    <w:rsid w:val="00563EDE"/>
    <w:rsid w:val="00586AD1"/>
    <w:rsid w:val="005916C8"/>
    <w:rsid w:val="00593EE6"/>
    <w:rsid w:val="00594170"/>
    <w:rsid w:val="00594921"/>
    <w:rsid w:val="005A4F18"/>
    <w:rsid w:val="005A52B0"/>
    <w:rsid w:val="005A5694"/>
    <w:rsid w:val="005A79B0"/>
    <w:rsid w:val="005B1DDA"/>
    <w:rsid w:val="005D6F57"/>
    <w:rsid w:val="005E179B"/>
    <w:rsid w:val="005E3D57"/>
    <w:rsid w:val="005E69CA"/>
    <w:rsid w:val="005E7BB7"/>
    <w:rsid w:val="005F203F"/>
    <w:rsid w:val="005F30B8"/>
    <w:rsid w:val="005F7A29"/>
    <w:rsid w:val="006004AE"/>
    <w:rsid w:val="0062159F"/>
    <w:rsid w:val="00624754"/>
    <w:rsid w:val="00637CBF"/>
    <w:rsid w:val="00640EC7"/>
    <w:rsid w:val="00643E5C"/>
    <w:rsid w:val="006456DD"/>
    <w:rsid w:val="00654C46"/>
    <w:rsid w:val="00656A05"/>
    <w:rsid w:val="0066011D"/>
    <w:rsid w:val="0066339B"/>
    <w:rsid w:val="00665850"/>
    <w:rsid w:val="00670AE5"/>
    <w:rsid w:val="00671D9C"/>
    <w:rsid w:val="00675C5B"/>
    <w:rsid w:val="00682156"/>
    <w:rsid w:val="00682AD0"/>
    <w:rsid w:val="00686674"/>
    <w:rsid w:val="00687D9B"/>
    <w:rsid w:val="00690347"/>
    <w:rsid w:val="006A0703"/>
    <w:rsid w:val="006A2086"/>
    <w:rsid w:val="006B5F19"/>
    <w:rsid w:val="006B7434"/>
    <w:rsid w:val="006C7CBD"/>
    <w:rsid w:val="006D0EF0"/>
    <w:rsid w:val="006D7884"/>
    <w:rsid w:val="006E0B88"/>
    <w:rsid w:val="006E6B35"/>
    <w:rsid w:val="006F55ED"/>
    <w:rsid w:val="00700E27"/>
    <w:rsid w:val="00701728"/>
    <w:rsid w:val="00706DE0"/>
    <w:rsid w:val="00711333"/>
    <w:rsid w:val="00714F1C"/>
    <w:rsid w:val="007203B8"/>
    <w:rsid w:val="00720917"/>
    <w:rsid w:val="00722314"/>
    <w:rsid w:val="0073501D"/>
    <w:rsid w:val="00736B8C"/>
    <w:rsid w:val="0074447B"/>
    <w:rsid w:val="007474D1"/>
    <w:rsid w:val="00750B01"/>
    <w:rsid w:val="00755183"/>
    <w:rsid w:val="00774DDE"/>
    <w:rsid w:val="007756D4"/>
    <w:rsid w:val="00781117"/>
    <w:rsid w:val="007850EC"/>
    <w:rsid w:val="0079502E"/>
    <w:rsid w:val="007A2663"/>
    <w:rsid w:val="007A4A29"/>
    <w:rsid w:val="007B35D9"/>
    <w:rsid w:val="007B455D"/>
    <w:rsid w:val="007C1ED2"/>
    <w:rsid w:val="007C208B"/>
    <w:rsid w:val="007C3A10"/>
    <w:rsid w:val="007C66B8"/>
    <w:rsid w:val="007D3551"/>
    <w:rsid w:val="007D643E"/>
    <w:rsid w:val="007D77B4"/>
    <w:rsid w:val="007E005F"/>
    <w:rsid w:val="007E1A52"/>
    <w:rsid w:val="007E2F4F"/>
    <w:rsid w:val="007F42F3"/>
    <w:rsid w:val="0080020D"/>
    <w:rsid w:val="0081002D"/>
    <w:rsid w:val="0083415F"/>
    <w:rsid w:val="0083446E"/>
    <w:rsid w:val="0084023C"/>
    <w:rsid w:val="0084217A"/>
    <w:rsid w:val="0085028B"/>
    <w:rsid w:val="0085302B"/>
    <w:rsid w:val="0085350F"/>
    <w:rsid w:val="00854190"/>
    <w:rsid w:val="00854728"/>
    <w:rsid w:val="0085584F"/>
    <w:rsid w:val="00863452"/>
    <w:rsid w:val="008654F8"/>
    <w:rsid w:val="0086616D"/>
    <w:rsid w:val="00872B26"/>
    <w:rsid w:val="008770E8"/>
    <w:rsid w:val="0089028D"/>
    <w:rsid w:val="008A5B85"/>
    <w:rsid w:val="008C2365"/>
    <w:rsid w:val="008C4E69"/>
    <w:rsid w:val="008C7834"/>
    <w:rsid w:val="008E2897"/>
    <w:rsid w:val="00904992"/>
    <w:rsid w:val="009179F6"/>
    <w:rsid w:val="009205F0"/>
    <w:rsid w:val="00933386"/>
    <w:rsid w:val="00942B78"/>
    <w:rsid w:val="00943D51"/>
    <w:rsid w:val="00954A86"/>
    <w:rsid w:val="00955E4F"/>
    <w:rsid w:val="009600BF"/>
    <w:rsid w:val="009671FB"/>
    <w:rsid w:val="00977492"/>
    <w:rsid w:val="009923D0"/>
    <w:rsid w:val="009A336D"/>
    <w:rsid w:val="009B5FDB"/>
    <w:rsid w:val="009C3459"/>
    <w:rsid w:val="009F2AFB"/>
    <w:rsid w:val="00A0009C"/>
    <w:rsid w:val="00A0182B"/>
    <w:rsid w:val="00A253CD"/>
    <w:rsid w:val="00A30672"/>
    <w:rsid w:val="00A37186"/>
    <w:rsid w:val="00A4025B"/>
    <w:rsid w:val="00A532A8"/>
    <w:rsid w:val="00A6080F"/>
    <w:rsid w:val="00A62898"/>
    <w:rsid w:val="00A62BD2"/>
    <w:rsid w:val="00A64043"/>
    <w:rsid w:val="00A67E35"/>
    <w:rsid w:val="00A76A9D"/>
    <w:rsid w:val="00A77215"/>
    <w:rsid w:val="00A811DE"/>
    <w:rsid w:val="00A90E6A"/>
    <w:rsid w:val="00A95C81"/>
    <w:rsid w:val="00AB32E2"/>
    <w:rsid w:val="00AB7439"/>
    <w:rsid w:val="00AC4C26"/>
    <w:rsid w:val="00AC7842"/>
    <w:rsid w:val="00AD3B80"/>
    <w:rsid w:val="00AD3C4F"/>
    <w:rsid w:val="00AE0322"/>
    <w:rsid w:val="00AE10F1"/>
    <w:rsid w:val="00AE6BD2"/>
    <w:rsid w:val="00AF7FB9"/>
    <w:rsid w:val="00B1598B"/>
    <w:rsid w:val="00B20768"/>
    <w:rsid w:val="00B226F4"/>
    <w:rsid w:val="00B24232"/>
    <w:rsid w:val="00B24703"/>
    <w:rsid w:val="00B247E2"/>
    <w:rsid w:val="00B265E0"/>
    <w:rsid w:val="00B31DA7"/>
    <w:rsid w:val="00B3275C"/>
    <w:rsid w:val="00B3401E"/>
    <w:rsid w:val="00B37A85"/>
    <w:rsid w:val="00B4359A"/>
    <w:rsid w:val="00B43C27"/>
    <w:rsid w:val="00B45E2D"/>
    <w:rsid w:val="00B511F9"/>
    <w:rsid w:val="00B526C0"/>
    <w:rsid w:val="00B5410A"/>
    <w:rsid w:val="00B6267D"/>
    <w:rsid w:val="00B62E9E"/>
    <w:rsid w:val="00B669A9"/>
    <w:rsid w:val="00B66A12"/>
    <w:rsid w:val="00B741CD"/>
    <w:rsid w:val="00B804E3"/>
    <w:rsid w:val="00B83A85"/>
    <w:rsid w:val="00B85992"/>
    <w:rsid w:val="00B91114"/>
    <w:rsid w:val="00B914EC"/>
    <w:rsid w:val="00BA2997"/>
    <w:rsid w:val="00BA6904"/>
    <w:rsid w:val="00BA74A5"/>
    <w:rsid w:val="00BA7BDE"/>
    <w:rsid w:val="00BC171B"/>
    <w:rsid w:val="00BD1A8B"/>
    <w:rsid w:val="00BF2FDC"/>
    <w:rsid w:val="00BF46C2"/>
    <w:rsid w:val="00BF4A2F"/>
    <w:rsid w:val="00BF54A8"/>
    <w:rsid w:val="00BF55E8"/>
    <w:rsid w:val="00C0328D"/>
    <w:rsid w:val="00C034B4"/>
    <w:rsid w:val="00C10510"/>
    <w:rsid w:val="00C17970"/>
    <w:rsid w:val="00C208F1"/>
    <w:rsid w:val="00C2551B"/>
    <w:rsid w:val="00C25FB3"/>
    <w:rsid w:val="00C26CBE"/>
    <w:rsid w:val="00C27CFA"/>
    <w:rsid w:val="00C3193C"/>
    <w:rsid w:val="00C34D6A"/>
    <w:rsid w:val="00C3754F"/>
    <w:rsid w:val="00C4317F"/>
    <w:rsid w:val="00C4346F"/>
    <w:rsid w:val="00C72162"/>
    <w:rsid w:val="00C7604B"/>
    <w:rsid w:val="00C97670"/>
    <w:rsid w:val="00CA36C2"/>
    <w:rsid w:val="00CB4DE3"/>
    <w:rsid w:val="00CB68B0"/>
    <w:rsid w:val="00CB6E73"/>
    <w:rsid w:val="00CB701D"/>
    <w:rsid w:val="00CB7427"/>
    <w:rsid w:val="00CC540D"/>
    <w:rsid w:val="00CC7817"/>
    <w:rsid w:val="00CD12B4"/>
    <w:rsid w:val="00CD23E3"/>
    <w:rsid w:val="00CE2F24"/>
    <w:rsid w:val="00CE4DEB"/>
    <w:rsid w:val="00D01C88"/>
    <w:rsid w:val="00D062A1"/>
    <w:rsid w:val="00D06BCE"/>
    <w:rsid w:val="00D07123"/>
    <w:rsid w:val="00D10FF8"/>
    <w:rsid w:val="00D125C1"/>
    <w:rsid w:val="00D13D64"/>
    <w:rsid w:val="00D1480B"/>
    <w:rsid w:val="00D14CDB"/>
    <w:rsid w:val="00D227A0"/>
    <w:rsid w:val="00D236EF"/>
    <w:rsid w:val="00D30648"/>
    <w:rsid w:val="00D313A4"/>
    <w:rsid w:val="00D404A6"/>
    <w:rsid w:val="00D47282"/>
    <w:rsid w:val="00D51B06"/>
    <w:rsid w:val="00D87405"/>
    <w:rsid w:val="00D9058D"/>
    <w:rsid w:val="00D946B0"/>
    <w:rsid w:val="00D97F17"/>
    <w:rsid w:val="00DA2658"/>
    <w:rsid w:val="00DC525B"/>
    <w:rsid w:val="00DD5239"/>
    <w:rsid w:val="00DE262F"/>
    <w:rsid w:val="00DE4BBC"/>
    <w:rsid w:val="00DF69C5"/>
    <w:rsid w:val="00E02419"/>
    <w:rsid w:val="00E036CF"/>
    <w:rsid w:val="00E11048"/>
    <w:rsid w:val="00E14795"/>
    <w:rsid w:val="00E33C6D"/>
    <w:rsid w:val="00E53211"/>
    <w:rsid w:val="00E55EE3"/>
    <w:rsid w:val="00E61278"/>
    <w:rsid w:val="00E62CB6"/>
    <w:rsid w:val="00E7068C"/>
    <w:rsid w:val="00E7438A"/>
    <w:rsid w:val="00E862E8"/>
    <w:rsid w:val="00EA1A88"/>
    <w:rsid w:val="00EA7301"/>
    <w:rsid w:val="00EB1CF6"/>
    <w:rsid w:val="00EB46AC"/>
    <w:rsid w:val="00EC1396"/>
    <w:rsid w:val="00EC1722"/>
    <w:rsid w:val="00EC28FE"/>
    <w:rsid w:val="00EC2E3B"/>
    <w:rsid w:val="00EC5947"/>
    <w:rsid w:val="00ED21D3"/>
    <w:rsid w:val="00ED4D2D"/>
    <w:rsid w:val="00ED5FEE"/>
    <w:rsid w:val="00EE7D87"/>
    <w:rsid w:val="00EF3B6B"/>
    <w:rsid w:val="00F12F6A"/>
    <w:rsid w:val="00F15195"/>
    <w:rsid w:val="00F154C2"/>
    <w:rsid w:val="00F2656D"/>
    <w:rsid w:val="00F31116"/>
    <w:rsid w:val="00F41A3B"/>
    <w:rsid w:val="00F54043"/>
    <w:rsid w:val="00F60231"/>
    <w:rsid w:val="00F709B0"/>
    <w:rsid w:val="00F756E0"/>
    <w:rsid w:val="00F81B70"/>
    <w:rsid w:val="00F96318"/>
    <w:rsid w:val="00FA0B4B"/>
    <w:rsid w:val="00FA4382"/>
    <w:rsid w:val="00FB1836"/>
    <w:rsid w:val="00FB2B7F"/>
    <w:rsid w:val="00FD48BB"/>
    <w:rsid w:val="00FD64C8"/>
    <w:rsid w:val="00FF4627"/>
    <w:rsid w:val="00FF4990"/>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F0"/>
    <w:rPr>
      <w:sz w:val="24"/>
      <w:szCs w:val="24"/>
    </w:rPr>
  </w:style>
  <w:style w:type="paragraph" w:styleId="2">
    <w:name w:val="heading 2"/>
    <w:basedOn w:val="a"/>
    <w:next w:val="a"/>
    <w:link w:val="20"/>
    <w:uiPriority w:val="99"/>
    <w:qFormat/>
    <w:rsid w:val="009205F0"/>
    <w:pPr>
      <w:keepNext/>
      <w:tabs>
        <w:tab w:val="left" w:pos="8484"/>
      </w:tabs>
      <w:autoSpaceDE w:val="0"/>
      <w:autoSpaceDN w:val="0"/>
      <w:jc w:val="both"/>
      <w:outlineLvl w:val="1"/>
    </w:pPr>
  </w:style>
  <w:style w:type="paragraph" w:styleId="3">
    <w:name w:val="heading 3"/>
    <w:basedOn w:val="a"/>
    <w:next w:val="a"/>
    <w:link w:val="30"/>
    <w:uiPriority w:val="99"/>
    <w:qFormat/>
    <w:rsid w:val="007C3A10"/>
    <w:pPr>
      <w:keepNext/>
      <w:spacing w:before="240" w:after="60"/>
      <w:outlineLvl w:val="2"/>
    </w:pPr>
    <w:rPr>
      <w:rFonts w:ascii="Cambria" w:hAnsi="Cambria" w:cs="Cambria"/>
      <w:b/>
      <w:bCs/>
      <w:sz w:val="26"/>
      <w:szCs w:val="26"/>
    </w:rPr>
  </w:style>
  <w:style w:type="paragraph" w:styleId="5">
    <w:name w:val="heading 5"/>
    <w:basedOn w:val="a"/>
    <w:next w:val="a"/>
    <w:link w:val="50"/>
    <w:uiPriority w:val="99"/>
    <w:qFormat/>
    <w:rsid w:val="007C3A10"/>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87D9B"/>
    <w:rPr>
      <w:rFonts w:ascii="Cambria" w:eastAsia="Times New Roman" w:hAnsi="Cambria" w:cs="Times New Roman"/>
      <w:b/>
      <w:bCs/>
      <w:i/>
      <w:iCs/>
      <w:sz w:val="28"/>
      <w:szCs w:val="28"/>
    </w:rPr>
  </w:style>
  <w:style w:type="character" w:customStyle="1" w:styleId="50">
    <w:name w:val="Заголовок 5 Знак"/>
    <w:basedOn w:val="a0"/>
    <w:link w:val="5"/>
    <w:uiPriority w:val="99"/>
    <w:semiHidden/>
    <w:locked/>
    <w:rsid w:val="007C3A10"/>
    <w:rPr>
      <w:rFonts w:ascii="Calibri" w:eastAsia="Times New Roman" w:hAnsi="Calibri" w:cs="Calibri"/>
      <w:b/>
      <w:bCs/>
      <w:i/>
      <w:iCs/>
      <w:sz w:val="26"/>
      <w:szCs w:val="26"/>
    </w:rPr>
  </w:style>
  <w:style w:type="paragraph" w:styleId="a3">
    <w:name w:val="List Paragraph"/>
    <w:basedOn w:val="a"/>
    <w:uiPriority w:val="99"/>
    <w:qFormat/>
    <w:rsid w:val="001D074A"/>
    <w:pPr>
      <w:spacing w:after="200" w:line="276" w:lineRule="auto"/>
      <w:ind w:left="720"/>
    </w:pPr>
    <w:rPr>
      <w:rFonts w:ascii="Calibri" w:hAnsi="Calibri" w:cs="Calibri"/>
      <w:sz w:val="22"/>
      <w:szCs w:val="22"/>
      <w:lang w:eastAsia="en-US"/>
    </w:rPr>
  </w:style>
  <w:style w:type="paragraph" w:styleId="a4">
    <w:name w:val="footer"/>
    <w:basedOn w:val="a"/>
    <w:link w:val="a5"/>
    <w:uiPriority w:val="99"/>
    <w:rsid w:val="009205F0"/>
    <w:pPr>
      <w:tabs>
        <w:tab w:val="center" w:pos="4677"/>
        <w:tab w:val="right" w:pos="9355"/>
      </w:tabs>
    </w:pPr>
  </w:style>
  <w:style w:type="character" w:customStyle="1" w:styleId="a5">
    <w:name w:val="Нижний колонтитул Знак"/>
    <w:basedOn w:val="a0"/>
    <w:link w:val="a4"/>
    <w:uiPriority w:val="99"/>
    <w:semiHidden/>
    <w:rsid w:val="00687D9B"/>
    <w:rPr>
      <w:sz w:val="24"/>
      <w:szCs w:val="24"/>
    </w:rPr>
  </w:style>
  <w:style w:type="character" w:styleId="a6">
    <w:name w:val="page number"/>
    <w:basedOn w:val="a0"/>
    <w:uiPriority w:val="99"/>
    <w:rsid w:val="009205F0"/>
  </w:style>
  <w:style w:type="character" w:styleId="a7">
    <w:name w:val="Hyperlink"/>
    <w:basedOn w:val="a0"/>
    <w:uiPriority w:val="99"/>
    <w:rsid w:val="009205F0"/>
    <w:rPr>
      <w:color w:val="0000FF"/>
      <w:u w:val="single"/>
    </w:rPr>
  </w:style>
  <w:style w:type="paragraph" w:customStyle="1" w:styleId="ConsPlusNormal">
    <w:name w:val="ConsPlusNormal"/>
    <w:uiPriority w:val="99"/>
    <w:rsid w:val="009205F0"/>
    <w:pPr>
      <w:widowControl w:val="0"/>
      <w:autoSpaceDE w:val="0"/>
      <w:autoSpaceDN w:val="0"/>
      <w:adjustRightInd w:val="0"/>
      <w:ind w:firstLine="720"/>
    </w:pPr>
    <w:rPr>
      <w:rFonts w:ascii="Arial" w:hAnsi="Arial" w:cs="Arial"/>
    </w:rPr>
  </w:style>
  <w:style w:type="paragraph" w:styleId="a8">
    <w:name w:val="Normal (Web)"/>
    <w:basedOn w:val="a"/>
    <w:uiPriority w:val="99"/>
    <w:rsid w:val="009205F0"/>
    <w:pPr>
      <w:spacing w:before="92" w:after="92"/>
      <w:ind w:firstLine="240"/>
    </w:pPr>
    <w:rPr>
      <w:color w:val="000000"/>
    </w:rPr>
  </w:style>
  <w:style w:type="paragraph" w:styleId="21">
    <w:name w:val="Body Text 2"/>
    <w:basedOn w:val="a"/>
    <w:link w:val="22"/>
    <w:uiPriority w:val="99"/>
    <w:rsid w:val="009205F0"/>
    <w:pPr>
      <w:jc w:val="both"/>
    </w:pPr>
  </w:style>
  <w:style w:type="character" w:customStyle="1" w:styleId="22">
    <w:name w:val="Основной текст 2 Знак"/>
    <w:basedOn w:val="a0"/>
    <w:link w:val="21"/>
    <w:uiPriority w:val="99"/>
    <w:semiHidden/>
    <w:rsid w:val="00687D9B"/>
    <w:rPr>
      <w:sz w:val="24"/>
      <w:szCs w:val="24"/>
    </w:rPr>
  </w:style>
  <w:style w:type="table" w:styleId="a9">
    <w:name w:val="Table Grid"/>
    <w:basedOn w:val="a1"/>
    <w:uiPriority w:val="99"/>
    <w:rsid w:val="0092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9205F0"/>
    <w:pPr>
      <w:spacing w:after="120"/>
    </w:pPr>
  </w:style>
  <w:style w:type="character" w:customStyle="1" w:styleId="ab">
    <w:name w:val="Основной текст Знак"/>
    <w:basedOn w:val="a0"/>
    <w:link w:val="aa"/>
    <w:uiPriority w:val="99"/>
    <w:semiHidden/>
    <w:rsid w:val="00687D9B"/>
    <w:rPr>
      <w:sz w:val="24"/>
      <w:szCs w:val="24"/>
    </w:rPr>
  </w:style>
  <w:style w:type="paragraph" w:styleId="23">
    <w:name w:val="Body Text Indent 2"/>
    <w:basedOn w:val="a"/>
    <w:link w:val="24"/>
    <w:uiPriority w:val="99"/>
    <w:rsid w:val="009205F0"/>
    <w:pPr>
      <w:spacing w:after="120" w:line="480" w:lineRule="auto"/>
      <w:ind w:left="283"/>
    </w:pPr>
  </w:style>
  <w:style w:type="character" w:customStyle="1" w:styleId="24">
    <w:name w:val="Основной текст с отступом 2 Знак"/>
    <w:basedOn w:val="a0"/>
    <w:link w:val="23"/>
    <w:uiPriority w:val="99"/>
    <w:semiHidden/>
    <w:rsid w:val="00687D9B"/>
    <w:rPr>
      <w:sz w:val="24"/>
      <w:szCs w:val="24"/>
    </w:rPr>
  </w:style>
  <w:style w:type="paragraph" w:styleId="ac">
    <w:name w:val="Title"/>
    <w:basedOn w:val="a"/>
    <w:next w:val="a"/>
    <w:link w:val="ad"/>
    <w:uiPriority w:val="99"/>
    <w:qFormat/>
    <w:rsid w:val="009205F0"/>
    <w:pPr>
      <w:tabs>
        <w:tab w:val="left" w:pos="8484"/>
      </w:tabs>
      <w:autoSpaceDE w:val="0"/>
      <w:autoSpaceDN w:val="0"/>
      <w:ind w:firstLine="720"/>
      <w:jc w:val="center"/>
    </w:pPr>
    <w:rPr>
      <w:sz w:val="32"/>
      <w:szCs w:val="32"/>
    </w:rPr>
  </w:style>
  <w:style w:type="character" w:customStyle="1" w:styleId="ad">
    <w:name w:val="Название Знак"/>
    <w:basedOn w:val="a0"/>
    <w:link w:val="ac"/>
    <w:uiPriority w:val="10"/>
    <w:rsid w:val="00687D9B"/>
    <w:rPr>
      <w:rFonts w:ascii="Cambria" w:eastAsia="Times New Roman" w:hAnsi="Cambria" w:cs="Times New Roman"/>
      <w:b/>
      <w:bCs/>
      <w:kern w:val="28"/>
      <w:sz w:val="32"/>
      <w:szCs w:val="32"/>
    </w:rPr>
  </w:style>
  <w:style w:type="paragraph" w:styleId="ae">
    <w:name w:val="Salutation"/>
    <w:basedOn w:val="a"/>
    <w:next w:val="a"/>
    <w:link w:val="af"/>
    <w:uiPriority w:val="99"/>
    <w:rsid w:val="009205F0"/>
    <w:pPr>
      <w:spacing w:before="240" w:after="240" w:line="240" w:lineRule="atLeast"/>
    </w:pPr>
    <w:rPr>
      <w:rFonts w:ascii="Garamond" w:hAnsi="Garamond" w:cs="Garamond"/>
      <w:kern w:val="18"/>
      <w:sz w:val="20"/>
      <w:szCs w:val="20"/>
      <w:lang w:val="en-US"/>
    </w:rPr>
  </w:style>
  <w:style w:type="character" w:customStyle="1" w:styleId="af">
    <w:name w:val="Приветствие Знак"/>
    <w:basedOn w:val="a0"/>
    <w:link w:val="ae"/>
    <w:uiPriority w:val="99"/>
    <w:semiHidden/>
    <w:rsid w:val="00687D9B"/>
    <w:rPr>
      <w:sz w:val="24"/>
      <w:szCs w:val="24"/>
    </w:rPr>
  </w:style>
  <w:style w:type="paragraph" w:styleId="af0">
    <w:name w:val="Document Map"/>
    <w:basedOn w:val="a"/>
    <w:link w:val="af1"/>
    <w:uiPriority w:val="99"/>
    <w:semiHidden/>
    <w:rsid w:val="009205F0"/>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687D9B"/>
    <w:rPr>
      <w:rFonts w:ascii="Tahoma" w:hAnsi="Tahoma" w:cs="Tahoma"/>
      <w:sz w:val="16"/>
      <w:szCs w:val="16"/>
    </w:rPr>
  </w:style>
  <w:style w:type="character" w:styleId="af2">
    <w:name w:val="FollowedHyperlink"/>
    <w:basedOn w:val="a0"/>
    <w:uiPriority w:val="99"/>
    <w:rsid w:val="009205F0"/>
    <w:rPr>
      <w:color w:val="800080"/>
      <w:u w:val="single"/>
    </w:rPr>
  </w:style>
  <w:style w:type="paragraph" w:styleId="31">
    <w:name w:val="Body Text 3"/>
    <w:basedOn w:val="a"/>
    <w:link w:val="32"/>
    <w:uiPriority w:val="99"/>
    <w:rsid w:val="00BA2997"/>
    <w:pPr>
      <w:spacing w:after="120"/>
    </w:pPr>
    <w:rPr>
      <w:sz w:val="16"/>
      <w:szCs w:val="16"/>
    </w:rPr>
  </w:style>
  <w:style w:type="character" w:customStyle="1" w:styleId="32">
    <w:name w:val="Основной текст 3 Знак"/>
    <w:basedOn w:val="a0"/>
    <w:link w:val="31"/>
    <w:uiPriority w:val="99"/>
    <w:semiHidden/>
    <w:rsid w:val="00687D9B"/>
    <w:rPr>
      <w:sz w:val="16"/>
      <w:szCs w:val="16"/>
    </w:rPr>
  </w:style>
  <w:style w:type="paragraph" w:styleId="af3">
    <w:name w:val="header"/>
    <w:basedOn w:val="a"/>
    <w:link w:val="af4"/>
    <w:uiPriority w:val="99"/>
    <w:rsid w:val="00BA2997"/>
    <w:pPr>
      <w:tabs>
        <w:tab w:val="center" w:pos="4677"/>
        <w:tab w:val="right" w:pos="9355"/>
      </w:tabs>
    </w:pPr>
  </w:style>
  <w:style w:type="paragraph" w:customStyle="1" w:styleId="ConsPlusTitle">
    <w:name w:val="ConsPlusTitle"/>
    <w:uiPriority w:val="99"/>
    <w:rsid w:val="006F55ED"/>
    <w:pPr>
      <w:widowControl w:val="0"/>
      <w:autoSpaceDE w:val="0"/>
      <w:autoSpaceDN w:val="0"/>
      <w:adjustRightInd w:val="0"/>
    </w:pPr>
    <w:rPr>
      <w:b/>
      <w:bCs/>
      <w:sz w:val="28"/>
      <w:szCs w:val="28"/>
    </w:rPr>
  </w:style>
  <w:style w:type="paragraph" w:customStyle="1" w:styleId="af5">
    <w:name w:val="Знак Знак Знак Знак"/>
    <w:basedOn w:val="a"/>
    <w:uiPriority w:val="99"/>
    <w:rsid w:val="00F60231"/>
    <w:pPr>
      <w:widowControl w:val="0"/>
      <w:adjustRightInd w:val="0"/>
      <w:spacing w:after="160" w:line="240" w:lineRule="exact"/>
      <w:jc w:val="right"/>
    </w:pPr>
    <w:rPr>
      <w:sz w:val="20"/>
      <w:szCs w:val="20"/>
      <w:lang w:val="en-GB" w:eastAsia="en-US"/>
    </w:rPr>
  </w:style>
  <w:style w:type="paragraph" w:styleId="af6">
    <w:name w:val="Balloon Text"/>
    <w:basedOn w:val="a"/>
    <w:link w:val="af7"/>
    <w:uiPriority w:val="99"/>
    <w:semiHidden/>
    <w:rsid w:val="00A4025B"/>
    <w:rPr>
      <w:rFonts w:ascii="Tahoma" w:hAnsi="Tahoma"/>
      <w:sz w:val="16"/>
      <w:szCs w:val="16"/>
    </w:rPr>
  </w:style>
  <w:style w:type="character" w:customStyle="1" w:styleId="30">
    <w:name w:val="Заголовок 3 Знак"/>
    <w:basedOn w:val="a0"/>
    <w:link w:val="3"/>
    <w:uiPriority w:val="99"/>
    <w:semiHidden/>
    <w:locked/>
    <w:rsid w:val="007C3A10"/>
    <w:rPr>
      <w:rFonts w:ascii="Cambria" w:eastAsia="Times New Roman" w:hAnsi="Cambria" w:cs="Cambria"/>
      <w:b/>
      <w:bCs/>
      <w:sz w:val="26"/>
      <w:szCs w:val="26"/>
    </w:rPr>
  </w:style>
  <w:style w:type="character" w:customStyle="1" w:styleId="af7">
    <w:name w:val="Текст выноски Знак"/>
    <w:link w:val="af6"/>
    <w:uiPriority w:val="99"/>
    <w:locked/>
    <w:rsid w:val="00A4025B"/>
    <w:rPr>
      <w:rFonts w:ascii="Tahoma" w:hAnsi="Tahoma" w:cs="Tahoma"/>
      <w:sz w:val="16"/>
      <w:szCs w:val="16"/>
    </w:rPr>
  </w:style>
  <w:style w:type="character" w:customStyle="1" w:styleId="af4">
    <w:name w:val="Верхний колонтитул Знак"/>
    <w:basedOn w:val="a0"/>
    <w:link w:val="af3"/>
    <w:uiPriority w:val="99"/>
    <w:locked/>
    <w:rsid w:val="006F55ED"/>
    <w:rPr>
      <w:sz w:val="24"/>
      <w:szCs w:val="24"/>
    </w:rPr>
  </w:style>
  <w:style w:type="paragraph" w:customStyle="1" w:styleId="af8">
    <w:name w:val="Знак Знак Знак Знак Знак Знак Знак"/>
    <w:basedOn w:val="a"/>
    <w:uiPriority w:val="99"/>
    <w:rsid w:val="00BF54A8"/>
    <w:rPr>
      <w:rFonts w:ascii="Verdana" w:hAnsi="Verdana" w:cs="Verdana"/>
      <w:lang w:eastAsia="en-US"/>
    </w:rPr>
  </w:style>
  <w:style w:type="character" w:customStyle="1" w:styleId="af9">
    <w:name w:val="Гипертекстовая ссылка"/>
    <w:basedOn w:val="a0"/>
    <w:uiPriority w:val="99"/>
    <w:rsid w:val="006D7884"/>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F0"/>
    <w:rPr>
      <w:sz w:val="24"/>
      <w:szCs w:val="24"/>
    </w:rPr>
  </w:style>
  <w:style w:type="paragraph" w:styleId="2">
    <w:name w:val="heading 2"/>
    <w:basedOn w:val="a"/>
    <w:next w:val="a"/>
    <w:link w:val="20"/>
    <w:uiPriority w:val="99"/>
    <w:qFormat/>
    <w:rsid w:val="009205F0"/>
    <w:pPr>
      <w:keepNext/>
      <w:tabs>
        <w:tab w:val="left" w:pos="8484"/>
      </w:tabs>
      <w:autoSpaceDE w:val="0"/>
      <w:autoSpaceDN w:val="0"/>
      <w:jc w:val="both"/>
      <w:outlineLvl w:val="1"/>
    </w:pPr>
  </w:style>
  <w:style w:type="paragraph" w:styleId="3">
    <w:name w:val="heading 3"/>
    <w:basedOn w:val="a"/>
    <w:next w:val="a"/>
    <w:link w:val="30"/>
    <w:uiPriority w:val="99"/>
    <w:qFormat/>
    <w:rsid w:val="007C3A10"/>
    <w:pPr>
      <w:keepNext/>
      <w:spacing w:before="240" w:after="60"/>
      <w:outlineLvl w:val="2"/>
    </w:pPr>
    <w:rPr>
      <w:rFonts w:ascii="Cambria" w:hAnsi="Cambria" w:cs="Cambria"/>
      <w:b/>
      <w:bCs/>
      <w:sz w:val="26"/>
      <w:szCs w:val="26"/>
    </w:rPr>
  </w:style>
  <w:style w:type="paragraph" w:styleId="5">
    <w:name w:val="heading 5"/>
    <w:basedOn w:val="a"/>
    <w:next w:val="a"/>
    <w:link w:val="50"/>
    <w:uiPriority w:val="99"/>
    <w:qFormat/>
    <w:rsid w:val="007C3A10"/>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87D9B"/>
    <w:rPr>
      <w:rFonts w:ascii="Cambria" w:eastAsia="Times New Roman" w:hAnsi="Cambria" w:cs="Times New Roman"/>
      <w:b/>
      <w:bCs/>
      <w:i/>
      <w:iCs/>
      <w:sz w:val="28"/>
      <w:szCs w:val="28"/>
    </w:rPr>
  </w:style>
  <w:style w:type="character" w:customStyle="1" w:styleId="50">
    <w:name w:val="Заголовок 5 Знак"/>
    <w:basedOn w:val="a0"/>
    <w:link w:val="5"/>
    <w:uiPriority w:val="99"/>
    <w:semiHidden/>
    <w:locked/>
    <w:rsid w:val="007C3A10"/>
    <w:rPr>
      <w:rFonts w:ascii="Calibri" w:eastAsia="Times New Roman" w:hAnsi="Calibri" w:cs="Calibri"/>
      <w:b/>
      <w:bCs/>
      <w:i/>
      <w:iCs/>
      <w:sz w:val="26"/>
      <w:szCs w:val="26"/>
    </w:rPr>
  </w:style>
  <w:style w:type="paragraph" w:styleId="a3">
    <w:name w:val="List Paragraph"/>
    <w:basedOn w:val="a"/>
    <w:uiPriority w:val="99"/>
    <w:qFormat/>
    <w:rsid w:val="001D074A"/>
    <w:pPr>
      <w:spacing w:after="200" w:line="276" w:lineRule="auto"/>
      <w:ind w:left="720"/>
    </w:pPr>
    <w:rPr>
      <w:rFonts w:ascii="Calibri" w:hAnsi="Calibri" w:cs="Calibri"/>
      <w:sz w:val="22"/>
      <w:szCs w:val="22"/>
      <w:lang w:eastAsia="en-US"/>
    </w:rPr>
  </w:style>
  <w:style w:type="paragraph" w:styleId="a4">
    <w:name w:val="footer"/>
    <w:basedOn w:val="a"/>
    <w:link w:val="a5"/>
    <w:uiPriority w:val="99"/>
    <w:rsid w:val="009205F0"/>
    <w:pPr>
      <w:tabs>
        <w:tab w:val="center" w:pos="4677"/>
        <w:tab w:val="right" w:pos="9355"/>
      </w:tabs>
    </w:pPr>
  </w:style>
  <w:style w:type="character" w:customStyle="1" w:styleId="a5">
    <w:name w:val="Нижний колонтитул Знак"/>
    <w:basedOn w:val="a0"/>
    <w:link w:val="a4"/>
    <w:uiPriority w:val="99"/>
    <w:semiHidden/>
    <w:rsid w:val="00687D9B"/>
    <w:rPr>
      <w:sz w:val="24"/>
      <w:szCs w:val="24"/>
    </w:rPr>
  </w:style>
  <w:style w:type="character" w:styleId="a6">
    <w:name w:val="page number"/>
    <w:basedOn w:val="a0"/>
    <w:uiPriority w:val="99"/>
    <w:rsid w:val="009205F0"/>
  </w:style>
  <w:style w:type="character" w:styleId="a7">
    <w:name w:val="Hyperlink"/>
    <w:basedOn w:val="a0"/>
    <w:uiPriority w:val="99"/>
    <w:rsid w:val="009205F0"/>
    <w:rPr>
      <w:color w:val="0000FF"/>
      <w:u w:val="single"/>
    </w:rPr>
  </w:style>
  <w:style w:type="paragraph" w:customStyle="1" w:styleId="ConsPlusNormal">
    <w:name w:val="ConsPlusNormal"/>
    <w:uiPriority w:val="99"/>
    <w:rsid w:val="009205F0"/>
    <w:pPr>
      <w:widowControl w:val="0"/>
      <w:autoSpaceDE w:val="0"/>
      <w:autoSpaceDN w:val="0"/>
      <w:adjustRightInd w:val="0"/>
      <w:ind w:firstLine="720"/>
    </w:pPr>
    <w:rPr>
      <w:rFonts w:ascii="Arial" w:hAnsi="Arial" w:cs="Arial"/>
    </w:rPr>
  </w:style>
  <w:style w:type="paragraph" w:styleId="a8">
    <w:name w:val="Normal (Web)"/>
    <w:basedOn w:val="a"/>
    <w:uiPriority w:val="99"/>
    <w:rsid w:val="009205F0"/>
    <w:pPr>
      <w:spacing w:before="92" w:after="92"/>
      <w:ind w:firstLine="240"/>
    </w:pPr>
    <w:rPr>
      <w:color w:val="000000"/>
    </w:rPr>
  </w:style>
  <w:style w:type="paragraph" w:styleId="21">
    <w:name w:val="Body Text 2"/>
    <w:basedOn w:val="a"/>
    <w:link w:val="22"/>
    <w:uiPriority w:val="99"/>
    <w:rsid w:val="009205F0"/>
    <w:pPr>
      <w:jc w:val="both"/>
    </w:pPr>
  </w:style>
  <w:style w:type="character" w:customStyle="1" w:styleId="22">
    <w:name w:val="Основной текст 2 Знак"/>
    <w:basedOn w:val="a0"/>
    <w:link w:val="21"/>
    <w:uiPriority w:val="99"/>
    <w:semiHidden/>
    <w:rsid w:val="00687D9B"/>
    <w:rPr>
      <w:sz w:val="24"/>
      <w:szCs w:val="24"/>
    </w:rPr>
  </w:style>
  <w:style w:type="table" w:styleId="a9">
    <w:name w:val="Table Grid"/>
    <w:basedOn w:val="a1"/>
    <w:uiPriority w:val="99"/>
    <w:rsid w:val="0092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9205F0"/>
    <w:pPr>
      <w:spacing w:after="120"/>
    </w:pPr>
  </w:style>
  <w:style w:type="character" w:customStyle="1" w:styleId="ab">
    <w:name w:val="Основной текст Знак"/>
    <w:basedOn w:val="a0"/>
    <w:link w:val="aa"/>
    <w:uiPriority w:val="99"/>
    <w:semiHidden/>
    <w:rsid w:val="00687D9B"/>
    <w:rPr>
      <w:sz w:val="24"/>
      <w:szCs w:val="24"/>
    </w:rPr>
  </w:style>
  <w:style w:type="paragraph" w:styleId="23">
    <w:name w:val="Body Text Indent 2"/>
    <w:basedOn w:val="a"/>
    <w:link w:val="24"/>
    <w:uiPriority w:val="99"/>
    <w:rsid w:val="009205F0"/>
    <w:pPr>
      <w:spacing w:after="120" w:line="480" w:lineRule="auto"/>
      <w:ind w:left="283"/>
    </w:pPr>
  </w:style>
  <w:style w:type="character" w:customStyle="1" w:styleId="24">
    <w:name w:val="Основной текст с отступом 2 Знак"/>
    <w:basedOn w:val="a0"/>
    <w:link w:val="23"/>
    <w:uiPriority w:val="99"/>
    <w:semiHidden/>
    <w:rsid w:val="00687D9B"/>
    <w:rPr>
      <w:sz w:val="24"/>
      <w:szCs w:val="24"/>
    </w:rPr>
  </w:style>
  <w:style w:type="paragraph" w:styleId="ac">
    <w:name w:val="Title"/>
    <w:basedOn w:val="a"/>
    <w:next w:val="a"/>
    <w:link w:val="ad"/>
    <w:uiPriority w:val="99"/>
    <w:qFormat/>
    <w:rsid w:val="009205F0"/>
    <w:pPr>
      <w:tabs>
        <w:tab w:val="left" w:pos="8484"/>
      </w:tabs>
      <w:autoSpaceDE w:val="0"/>
      <w:autoSpaceDN w:val="0"/>
      <w:ind w:firstLine="720"/>
      <w:jc w:val="center"/>
    </w:pPr>
    <w:rPr>
      <w:sz w:val="32"/>
      <w:szCs w:val="32"/>
    </w:rPr>
  </w:style>
  <w:style w:type="character" w:customStyle="1" w:styleId="ad">
    <w:name w:val="Название Знак"/>
    <w:basedOn w:val="a0"/>
    <w:link w:val="ac"/>
    <w:uiPriority w:val="10"/>
    <w:rsid w:val="00687D9B"/>
    <w:rPr>
      <w:rFonts w:ascii="Cambria" w:eastAsia="Times New Roman" w:hAnsi="Cambria" w:cs="Times New Roman"/>
      <w:b/>
      <w:bCs/>
      <w:kern w:val="28"/>
      <w:sz w:val="32"/>
      <w:szCs w:val="32"/>
    </w:rPr>
  </w:style>
  <w:style w:type="paragraph" w:styleId="ae">
    <w:name w:val="Salutation"/>
    <w:basedOn w:val="a"/>
    <w:next w:val="a"/>
    <w:link w:val="af"/>
    <w:uiPriority w:val="99"/>
    <w:rsid w:val="009205F0"/>
    <w:pPr>
      <w:spacing w:before="240" w:after="240" w:line="240" w:lineRule="atLeast"/>
    </w:pPr>
    <w:rPr>
      <w:rFonts w:ascii="Garamond" w:hAnsi="Garamond" w:cs="Garamond"/>
      <w:kern w:val="18"/>
      <w:sz w:val="20"/>
      <w:szCs w:val="20"/>
      <w:lang w:val="en-US"/>
    </w:rPr>
  </w:style>
  <w:style w:type="character" w:customStyle="1" w:styleId="af">
    <w:name w:val="Приветствие Знак"/>
    <w:basedOn w:val="a0"/>
    <w:link w:val="ae"/>
    <w:uiPriority w:val="99"/>
    <w:semiHidden/>
    <w:rsid w:val="00687D9B"/>
    <w:rPr>
      <w:sz w:val="24"/>
      <w:szCs w:val="24"/>
    </w:rPr>
  </w:style>
  <w:style w:type="paragraph" w:styleId="af0">
    <w:name w:val="Document Map"/>
    <w:basedOn w:val="a"/>
    <w:link w:val="af1"/>
    <w:uiPriority w:val="99"/>
    <w:semiHidden/>
    <w:rsid w:val="009205F0"/>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687D9B"/>
    <w:rPr>
      <w:rFonts w:ascii="Tahoma" w:hAnsi="Tahoma" w:cs="Tahoma"/>
      <w:sz w:val="16"/>
      <w:szCs w:val="16"/>
    </w:rPr>
  </w:style>
  <w:style w:type="character" w:styleId="af2">
    <w:name w:val="FollowedHyperlink"/>
    <w:basedOn w:val="a0"/>
    <w:uiPriority w:val="99"/>
    <w:rsid w:val="009205F0"/>
    <w:rPr>
      <w:color w:val="800080"/>
      <w:u w:val="single"/>
    </w:rPr>
  </w:style>
  <w:style w:type="paragraph" w:styleId="31">
    <w:name w:val="Body Text 3"/>
    <w:basedOn w:val="a"/>
    <w:link w:val="32"/>
    <w:uiPriority w:val="99"/>
    <w:rsid w:val="00BA2997"/>
    <w:pPr>
      <w:spacing w:after="120"/>
    </w:pPr>
    <w:rPr>
      <w:sz w:val="16"/>
      <w:szCs w:val="16"/>
    </w:rPr>
  </w:style>
  <w:style w:type="character" w:customStyle="1" w:styleId="32">
    <w:name w:val="Основной текст 3 Знак"/>
    <w:basedOn w:val="a0"/>
    <w:link w:val="31"/>
    <w:uiPriority w:val="99"/>
    <w:semiHidden/>
    <w:rsid w:val="00687D9B"/>
    <w:rPr>
      <w:sz w:val="16"/>
      <w:szCs w:val="16"/>
    </w:rPr>
  </w:style>
  <w:style w:type="paragraph" w:styleId="af3">
    <w:name w:val="header"/>
    <w:basedOn w:val="a"/>
    <w:link w:val="af4"/>
    <w:uiPriority w:val="99"/>
    <w:rsid w:val="00BA2997"/>
    <w:pPr>
      <w:tabs>
        <w:tab w:val="center" w:pos="4677"/>
        <w:tab w:val="right" w:pos="9355"/>
      </w:tabs>
    </w:pPr>
  </w:style>
  <w:style w:type="paragraph" w:customStyle="1" w:styleId="ConsPlusTitle">
    <w:name w:val="ConsPlusTitle"/>
    <w:uiPriority w:val="99"/>
    <w:rsid w:val="006F55ED"/>
    <w:pPr>
      <w:widowControl w:val="0"/>
      <w:autoSpaceDE w:val="0"/>
      <w:autoSpaceDN w:val="0"/>
      <w:adjustRightInd w:val="0"/>
    </w:pPr>
    <w:rPr>
      <w:b/>
      <w:bCs/>
      <w:sz w:val="28"/>
      <w:szCs w:val="28"/>
    </w:rPr>
  </w:style>
  <w:style w:type="paragraph" w:customStyle="1" w:styleId="af5">
    <w:name w:val="Знак Знак Знак Знак"/>
    <w:basedOn w:val="a"/>
    <w:uiPriority w:val="99"/>
    <w:rsid w:val="00F60231"/>
    <w:pPr>
      <w:widowControl w:val="0"/>
      <w:adjustRightInd w:val="0"/>
      <w:spacing w:after="160" w:line="240" w:lineRule="exact"/>
      <w:jc w:val="right"/>
    </w:pPr>
    <w:rPr>
      <w:sz w:val="20"/>
      <w:szCs w:val="20"/>
      <w:lang w:val="en-GB" w:eastAsia="en-US"/>
    </w:rPr>
  </w:style>
  <w:style w:type="paragraph" w:styleId="af6">
    <w:name w:val="Balloon Text"/>
    <w:basedOn w:val="a"/>
    <w:link w:val="af7"/>
    <w:uiPriority w:val="99"/>
    <w:semiHidden/>
    <w:rsid w:val="00A4025B"/>
    <w:rPr>
      <w:rFonts w:ascii="Tahoma" w:hAnsi="Tahoma"/>
      <w:sz w:val="16"/>
      <w:szCs w:val="16"/>
    </w:rPr>
  </w:style>
  <w:style w:type="character" w:customStyle="1" w:styleId="30">
    <w:name w:val="Заголовок 3 Знак"/>
    <w:basedOn w:val="a0"/>
    <w:link w:val="3"/>
    <w:uiPriority w:val="99"/>
    <w:semiHidden/>
    <w:locked/>
    <w:rsid w:val="007C3A10"/>
    <w:rPr>
      <w:rFonts w:ascii="Cambria" w:eastAsia="Times New Roman" w:hAnsi="Cambria" w:cs="Cambria"/>
      <w:b/>
      <w:bCs/>
      <w:sz w:val="26"/>
      <w:szCs w:val="26"/>
    </w:rPr>
  </w:style>
  <w:style w:type="character" w:customStyle="1" w:styleId="af7">
    <w:name w:val="Текст выноски Знак"/>
    <w:link w:val="af6"/>
    <w:uiPriority w:val="99"/>
    <w:locked/>
    <w:rsid w:val="00A4025B"/>
    <w:rPr>
      <w:rFonts w:ascii="Tahoma" w:hAnsi="Tahoma" w:cs="Tahoma"/>
      <w:sz w:val="16"/>
      <w:szCs w:val="16"/>
    </w:rPr>
  </w:style>
  <w:style w:type="character" w:customStyle="1" w:styleId="af4">
    <w:name w:val="Верхний колонтитул Знак"/>
    <w:basedOn w:val="a0"/>
    <w:link w:val="af3"/>
    <w:uiPriority w:val="99"/>
    <w:locked/>
    <w:rsid w:val="006F55ED"/>
    <w:rPr>
      <w:sz w:val="24"/>
      <w:szCs w:val="24"/>
    </w:rPr>
  </w:style>
  <w:style w:type="paragraph" w:customStyle="1" w:styleId="af8">
    <w:name w:val="Знак Знак Знак Знак Знак Знак Знак"/>
    <w:basedOn w:val="a"/>
    <w:uiPriority w:val="99"/>
    <w:rsid w:val="00BF54A8"/>
    <w:rPr>
      <w:rFonts w:ascii="Verdana" w:hAnsi="Verdana" w:cs="Verdana"/>
      <w:lang w:eastAsia="en-US"/>
    </w:rPr>
  </w:style>
  <w:style w:type="character" w:customStyle="1" w:styleId="af9">
    <w:name w:val="Гипертекстовая ссылка"/>
    <w:basedOn w:val="a0"/>
    <w:uiPriority w:val="99"/>
    <w:rsid w:val="006D7884"/>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66878">
      <w:bodyDiv w:val="1"/>
      <w:marLeft w:val="0"/>
      <w:marRight w:val="0"/>
      <w:marTop w:val="0"/>
      <w:marBottom w:val="0"/>
      <w:divBdr>
        <w:top w:val="none" w:sz="0" w:space="0" w:color="auto"/>
        <w:left w:val="none" w:sz="0" w:space="0" w:color="auto"/>
        <w:bottom w:val="none" w:sz="0" w:space="0" w:color="auto"/>
        <w:right w:val="none" w:sz="0" w:space="0" w:color="auto"/>
      </w:divBdr>
    </w:div>
    <w:div w:id="1622296390">
      <w:bodyDiv w:val="1"/>
      <w:marLeft w:val="0"/>
      <w:marRight w:val="0"/>
      <w:marTop w:val="0"/>
      <w:marBottom w:val="0"/>
      <w:divBdr>
        <w:top w:val="none" w:sz="0" w:space="0" w:color="auto"/>
        <w:left w:val="none" w:sz="0" w:space="0" w:color="auto"/>
        <w:bottom w:val="none" w:sz="0" w:space="0" w:color="auto"/>
        <w:right w:val="none" w:sz="0" w:space="0" w:color="auto"/>
      </w:divBdr>
    </w:div>
    <w:div w:id="1771198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5087</Words>
  <Characters>29001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Adm-lawyer</cp:lastModifiedBy>
  <cp:revision>2</cp:revision>
  <cp:lastPrinted>2012-06-29T07:39:00Z</cp:lastPrinted>
  <dcterms:created xsi:type="dcterms:W3CDTF">2018-03-15T08:34:00Z</dcterms:created>
  <dcterms:modified xsi:type="dcterms:W3CDTF">2018-03-15T08:34:00Z</dcterms:modified>
</cp:coreProperties>
</file>