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9FA" w:rsidRPr="00AE4A05" w:rsidRDefault="00B179FA" w:rsidP="00B179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B179FA" w:rsidRPr="00AE4A05" w:rsidRDefault="00B179FA" w:rsidP="00B17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9FA" w:rsidRPr="00AE4A05" w:rsidRDefault="00B179FA" w:rsidP="00B179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ГОРОДСКОГО ПОСЕЛЕНИЯ </w:t>
      </w:r>
    </w:p>
    <w:p w:rsidR="00B179FA" w:rsidRPr="00AE4A05" w:rsidRDefault="00B179FA" w:rsidP="00B179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«ГОРОД БАЛЕЙ»</w:t>
      </w:r>
    </w:p>
    <w:p w:rsidR="00B179FA" w:rsidRDefault="00B179FA" w:rsidP="00B179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9FA" w:rsidRPr="00511311" w:rsidRDefault="00B179FA" w:rsidP="00B179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179FA" w:rsidRPr="00AE4A05" w:rsidRDefault="00B179FA" w:rsidP="00B17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«30» октября </w:t>
      </w:r>
      <w:r w:rsidRPr="00AE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AE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0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 525</w:t>
      </w:r>
    </w:p>
    <w:p w:rsidR="00B179FA" w:rsidRPr="00AE4A05" w:rsidRDefault="00B179FA" w:rsidP="00B17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A0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Балей</w:t>
      </w:r>
    </w:p>
    <w:p w:rsidR="00B179FA" w:rsidRPr="0037535D" w:rsidRDefault="00B179FA" w:rsidP="00B179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3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179FA" w:rsidRDefault="00B179FA" w:rsidP="00B179FA">
      <w:pPr>
        <w:shd w:val="clear" w:color="auto" w:fill="FFFFFF"/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79F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разрешений на условно разрешенный вид использования земельного участка или объекта капитального строительства</w:t>
      </w:r>
    </w:p>
    <w:p w:rsidR="00CC4520" w:rsidRDefault="00CC4520" w:rsidP="00B179FA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39 Градостроительного кодекса Российской Федерации, решением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«Город Балей»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4.2016 № 20 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землепользования  и застройки городского поселения «Город Балей»»,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капитального строительства от 29.10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«Город Балей»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ПОСТАНОВЛЯЮ:</w:t>
      </w:r>
      <w:proofErr w:type="gramEnd"/>
    </w:p>
    <w:p w:rsidR="00B179FA" w:rsidRPr="0037535D" w:rsidRDefault="00CC4520" w:rsidP="00B179FA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Предоставить разрешение на условно разрешенный вид использования земельного участка или объекта капитального строительства:</w:t>
      </w:r>
    </w:p>
    <w:p w:rsidR="00B179FA" w:rsidRDefault="00B179FA" w:rsidP="00B179FA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67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Семёнычев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DF6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Валери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F6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F6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условно разрешенный вид использования земельного участка в границах территории кадастрового квартала </w:t>
      </w:r>
      <w:r w:rsidRPr="00511311">
        <w:rPr>
          <w:rFonts w:ascii="Times New Roman" w:eastAsia="Times New Roman" w:hAnsi="Times New Roman" w:cs="Times New Roman"/>
          <w:sz w:val="28"/>
          <w:szCs w:val="28"/>
          <w:lang w:eastAsia="ru-RU"/>
        </w:rPr>
        <w:t>75:03:290143</w:t>
      </w:r>
      <w:r w:rsidRPr="00357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870</w:t>
      </w:r>
      <w:r w:rsidRPr="00DF6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расположенного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Забайкальский край, Балейский район, город Балей, ул. Становая, д.36а </w:t>
      </w:r>
      <w:r w:rsidRPr="00DF6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924E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924E0">
        <w:rPr>
          <w:rFonts w:ascii="Times New Roman" w:hAnsi="Times New Roman" w:cs="Times New Roman"/>
          <w:sz w:val="28"/>
          <w:szCs w:val="28"/>
        </w:rPr>
        <w:t>она индивидуальной малоэтажной жилой застройки (Ж</w:t>
      </w:r>
      <w:proofErr w:type="gramStart"/>
      <w:r w:rsidRPr="003924E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924E0">
        <w:rPr>
          <w:rFonts w:ascii="Times New Roman" w:hAnsi="Times New Roman" w:cs="Times New Roman"/>
          <w:sz w:val="28"/>
          <w:szCs w:val="28"/>
        </w:rPr>
        <w:t>)</w:t>
      </w:r>
      <w:r w:rsidRPr="003924E0">
        <w:rPr>
          <w:rFonts w:ascii="Times New Roman" w:eastAsia="Times New Roman" w:hAnsi="Times New Roman" w:cs="Times New Roman"/>
          <w:sz w:val="28"/>
          <w:szCs w:val="28"/>
          <w:lang w:eastAsia="ru-RU"/>
        </w:rPr>
        <w:t>), -</w:t>
      </w:r>
      <w:r w:rsidRPr="00DF6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подсобное хозяйство»;</w:t>
      </w:r>
    </w:p>
    <w:p w:rsidR="00B179FA" w:rsidRDefault="00B179FA" w:rsidP="00B179FA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Афа</w:t>
      </w:r>
      <w:r w:rsidRPr="00392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насьев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92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92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924E0">
        <w:t xml:space="preserve"> </w:t>
      </w:r>
      <w:r w:rsidRPr="00392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условно разрешенный вид использования земельного участка в границах территории кадастрового квартала </w:t>
      </w:r>
      <w:r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75:03:290159 </w:t>
      </w:r>
      <w:r w:rsidRPr="00392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1806</w:t>
      </w:r>
      <w:r w:rsidRPr="00392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расположенного по адресу: Забайкальский край, Балейский район, город Балей,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Ключевая, д.1</w:t>
      </w:r>
      <w:r w:rsidRPr="00392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(зона индивидуальной малоэтажной жилой застройки (Ж</w:t>
      </w:r>
      <w:proofErr w:type="gramStart"/>
      <w:r w:rsidRPr="003924E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3924E0">
        <w:rPr>
          <w:rFonts w:ascii="Times New Roman" w:eastAsia="Times New Roman" w:hAnsi="Times New Roman" w:cs="Times New Roman"/>
          <w:sz w:val="28"/>
          <w:szCs w:val="28"/>
          <w:lang w:eastAsia="ru-RU"/>
        </w:rPr>
        <w:t>)), - «личное подсобное хозяйство»;</w:t>
      </w:r>
    </w:p>
    <w:p w:rsidR="00B179FA" w:rsidRDefault="00B179FA" w:rsidP="00B179FA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24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Пересып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Юрию Игоревичу </w:t>
      </w:r>
      <w:r w:rsidRPr="00392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условно разрешенный вид использования земельного участка в границах территории кадастрового квартала </w:t>
      </w:r>
      <w:r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75:03:290159 площадью 3000 </w:t>
      </w:r>
      <w:r w:rsidRPr="003924E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 м, расположенного по адресу: Забайкальский край, Балейский район, город Балей, ул. Ключевая,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92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(зона индивидуальной малоэтажной жилой застройки (Ж</w:t>
      </w:r>
      <w:proofErr w:type="gramStart"/>
      <w:r w:rsidRPr="003924E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3924E0">
        <w:rPr>
          <w:rFonts w:ascii="Times New Roman" w:eastAsia="Times New Roman" w:hAnsi="Times New Roman" w:cs="Times New Roman"/>
          <w:sz w:val="28"/>
          <w:szCs w:val="28"/>
          <w:lang w:eastAsia="ru-RU"/>
        </w:rPr>
        <w:t>)), - «личное подсобное хозяйство»;</w:t>
      </w:r>
    </w:p>
    <w:p w:rsidR="00B179FA" w:rsidRDefault="00B179FA" w:rsidP="00B179FA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E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Лаврентьев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92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92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92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условно разрешенный вид использования земельного участка в границах территории кадастрового квартала </w:t>
      </w:r>
      <w:r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75:03:290139 площадью 208 </w:t>
      </w:r>
      <w:r w:rsidRPr="00392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кв. м, расположенного по адресу: Забайкальский край, Балейский район, город </w:t>
      </w:r>
      <w:r w:rsidRPr="003924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Балей,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Pr="002B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лет Октября 3-й переулок,1а </w:t>
      </w:r>
      <w:r w:rsidRPr="003924E0">
        <w:rPr>
          <w:rFonts w:ascii="Times New Roman" w:eastAsia="Times New Roman" w:hAnsi="Times New Roman" w:cs="Times New Roman"/>
          <w:sz w:val="28"/>
          <w:szCs w:val="28"/>
          <w:lang w:eastAsia="ru-RU"/>
        </w:rPr>
        <w:t>(зона индивидуальной малоэтажной жилой застройки (Ж</w:t>
      </w:r>
      <w:proofErr w:type="gramStart"/>
      <w:r w:rsidRPr="003924E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3924E0">
        <w:rPr>
          <w:rFonts w:ascii="Times New Roman" w:eastAsia="Times New Roman" w:hAnsi="Times New Roman" w:cs="Times New Roman"/>
          <w:sz w:val="28"/>
          <w:szCs w:val="28"/>
          <w:lang w:eastAsia="ru-RU"/>
        </w:rPr>
        <w:t>)), - «личное подсобное хозяйство»;</w:t>
      </w:r>
    </w:p>
    <w:p w:rsidR="00B179FA" w:rsidRDefault="00B179FA" w:rsidP="00B179FA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3B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Лаврентьев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B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B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B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условно разрешенный вид использования земельного участка в границах территории кадастрового квартала </w:t>
      </w:r>
      <w:r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75:03:290139 </w:t>
      </w:r>
      <w:r w:rsidRPr="002B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639</w:t>
      </w:r>
      <w:r w:rsidRPr="002B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расположенного по адресу: Забайкальский край, Балейский район, город Балей, ул. 40 лет Октября 3-й переулок,1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B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(зона индивидуальной малоэтажной жилой застройки (Ж</w:t>
      </w:r>
      <w:proofErr w:type="gramStart"/>
      <w:r w:rsidRPr="002B23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2B23B0">
        <w:rPr>
          <w:rFonts w:ascii="Times New Roman" w:eastAsia="Times New Roman" w:hAnsi="Times New Roman" w:cs="Times New Roman"/>
          <w:sz w:val="28"/>
          <w:szCs w:val="28"/>
          <w:lang w:eastAsia="ru-RU"/>
        </w:rPr>
        <w:t>)), - «личное подсобное хозяйство»;</w:t>
      </w:r>
    </w:p>
    <w:p w:rsidR="00B179FA" w:rsidRDefault="00B179FA" w:rsidP="00B179FA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23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Струч</w:t>
      </w:r>
      <w:proofErr w:type="spellEnd"/>
      <w:r w:rsidRPr="002B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ане Фёдоровне </w:t>
      </w:r>
      <w:r w:rsidRPr="002B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условно разрешенный вид использования земельного участка в границах территории кадастрового квартала </w:t>
      </w:r>
      <w:r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75:03:290139 </w:t>
      </w:r>
      <w:r w:rsidRPr="002B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335</w:t>
      </w:r>
      <w:r w:rsidRPr="002B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расположенного по адресу: Забайкальский край, Балейский район, город Балей, ул. 40 лет Октября 3-й переулок,1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B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(зона индивидуальной малоэтажной жилой застройки (Ж</w:t>
      </w:r>
      <w:proofErr w:type="gramStart"/>
      <w:r w:rsidRPr="002B23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2B23B0">
        <w:rPr>
          <w:rFonts w:ascii="Times New Roman" w:eastAsia="Times New Roman" w:hAnsi="Times New Roman" w:cs="Times New Roman"/>
          <w:sz w:val="28"/>
          <w:szCs w:val="28"/>
          <w:lang w:eastAsia="ru-RU"/>
        </w:rPr>
        <w:t>)), - «личное подсобное хозяйство»;</w:t>
      </w:r>
    </w:p>
    <w:p w:rsidR="00B179FA" w:rsidRDefault="00B179FA" w:rsidP="00B179FA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Майбах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Юрию Александровичу </w:t>
      </w:r>
      <w:r w:rsidRPr="002B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условно разрешенный вид использования земельного участка в границах территории кадастрового квартала </w:t>
      </w:r>
      <w:r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>75:03:290158 площадью 1128 кв</w:t>
      </w:r>
      <w:r w:rsidRPr="002B23B0">
        <w:rPr>
          <w:rFonts w:ascii="Times New Roman" w:eastAsia="Times New Roman" w:hAnsi="Times New Roman" w:cs="Times New Roman"/>
          <w:sz w:val="28"/>
          <w:szCs w:val="28"/>
          <w:lang w:eastAsia="ru-RU"/>
        </w:rPr>
        <w:t>. м, расположенного по адресу: Забайкальский край, Балейский район, город Балей,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23B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23B0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23B0">
        <w:rPr>
          <w:rFonts w:ascii="Times New Roman" w:eastAsia="Times New Roman" w:hAnsi="Times New Roman" w:cs="Times New Roman"/>
          <w:sz w:val="28"/>
          <w:szCs w:val="28"/>
          <w:lang w:eastAsia="ru-RU"/>
        </w:rPr>
        <w:t>38 (зона индивидуальной малоэтажной жилой застройки (Ж</w:t>
      </w:r>
      <w:proofErr w:type="gramStart"/>
      <w:r w:rsidRPr="002B23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2B23B0">
        <w:rPr>
          <w:rFonts w:ascii="Times New Roman" w:eastAsia="Times New Roman" w:hAnsi="Times New Roman" w:cs="Times New Roman"/>
          <w:sz w:val="28"/>
          <w:szCs w:val="28"/>
          <w:lang w:eastAsia="ru-RU"/>
        </w:rPr>
        <w:t>)), - «личное подсобное хозяйство»;</w:t>
      </w:r>
    </w:p>
    <w:p w:rsidR="00B179FA" w:rsidRDefault="00B179FA" w:rsidP="00B179FA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Сергею Павловичу </w:t>
      </w:r>
      <w:r w:rsidRPr="002B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условно разрешенный вид использования земельного участка в границах территории кадастрового квартала </w:t>
      </w:r>
      <w:r w:rsidRPr="001F5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75:03:290159 </w:t>
      </w:r>
      <w:r w:rsidRPr="002B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675</w:t>
      </w:r>
      <w:r w:rsidRPr="002B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расположенного по адресу: Забайкальский край, Балейский район, город Балей, ул. Больничная,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</w:t>
      </w:r>
      <w:r w:rsidRPr="002B23B0">
        <w:rPr>
          <w:rFonts w:ascii="Times New Roman" w:eastAsia="Times New Roman" w:hAnsi="Times New Roman" w:cs="Times New Roman"/>
          <w:sz w:val="28"/>
          <w:szCs w:val="28"/>
          <w:lang w:eastAsia="ru-RU"/>
        </w:rPr>
        <w:t>49а (зона индивидуальной малоэтажной жилой застройки (Ж</w:t>
      </w:r>
      <w:proofErr w:type="gramStart"/>
      <w:r w:rsidRPr="002B23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2B23B0">
        <w:rPr>
          <w:rFonts w:ascii="Times New Roman" w:eastAsia="Times New Roman" w:hAnsi="Times New Roman" w:cs="Times New Roman"/>
          <w:sz w:val="28"/>
          <w:szCs w:val="28"/>
          <w:lang w:eastAsia="ru-RU"/>
        </w:rPr>
        <w:t>)), - «личное подсобное хозяйство»;</w:t>
      </w:r>
    </w:p>
    <w:p w:rsidR="00B179FA" w:rsidRDefault="00B179FA" w:rsidP="00B179FA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3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Волошин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B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Нине Николаевне </w:t>
      </w:r>
      <w:r w:rsidRPr="002B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условно разрешенный вид использования земельного участка в границах территории кадастрового квартала </w:t>
      </w:r>
      <w:r w:rsidRPr="001F50F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75:03:290161 площадью 749</w:t>
      </w:r>
      <w:r w:rsidRPr="001F5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23B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 м, расположенного по адресу: Забайкальский край, Балейский район, город Балей,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23B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Гастелло,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23B0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23B0">
        <w:rPr>
          <w:rFonts w:ascii="Times New Roman" w:eastAsia="Times New Roman" w:hAnsi="Times New Roman" w:cs="Times New Roman"/>
          <w:sz w:val="28"/>
          <w:szCs w:val="28"/>
          <w:lang w:eastAsia="ru-RU"/>
        </w:rPr>
        <w:t>40  (зона индивидуальной малоэтажной жилой застройки (Ж</w:t>
      </w:r>
      <w:proofErr w:type="gramStart"/>
      <w:r w:rsidRPr="002B23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2B23B0">
        <w:rPr>
          <w:rFonts w:ascii="Times New Roman" w:eastAsia="Times New Roman" w:hAnsi="Times New Roman" w:cs="Times New Roman"/>
          <w:sz w:val="28"/>
          <w:szCs w:val="28"/>
          <w:lang w:eastAsia="ru-RU"/>
        </w:rPr>
        <w:t>)), - «личное подсобное хозяйство»;</w:t>
      </w:r>
    </w:p>
    <w:p w:rsidR="00B179FA" w:rsidRDefault="00B179FA" w:rsidP="00B179FA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D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Раевск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FB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Сергеевне </w:t>
      </w:r>
      <w:r w:rsidRPr="00FB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условно разрешенный вид использования земельного участка в границах территории кадастрового квартала </w:t>
      </w:r>
      <w:r w:rsidRPr="001F5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75:03:290201 площадью 679 </w:t>
      </w:r>
      <w:r w:rsidRPr="00FB5DE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 м, расположенного по адресу: Забайкальский край, Балейский район, город Балей, ул. Блюхера,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5DE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B5DE8">
        <w:rPr>
          <w:rFonts w:ascii="Times New Roman" w:eastAsia="Times New Roman" w:hAnsi="Times New Roman" w:cs="Times New Roman"/>
          <w:sz w:val="28"/>
          <w:szCs w:val="28"/>
          <w:lang w:eastAsia="ru-RU"/>
        </w:rPr>
        <w:t>9 (зона индивидуальной малоэтажной жилой застройки (Ж</w:t>
      </w:r>
      <w:proofErr w:type="gramStart"/>
      <w:r w:rsidRPr="00FB5DE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FB5DE8">
        <w:rPr>
          <w:rFonts w:ascii="Times New Roman" w:eastAsia="Times New Roman" w:hAnsi="Times New Roman" w:cs="Times New Roman"/>
          <w:sz w:val="28"/>
          <w:szCs w:val="28"/>
          <w:lang w:eastAsia="ru-RU"/>
        </w:rPr>
        <w:t>)), - «личное подсобное хозяйство»;</w:t>
      </w:r>
    </w:p>
    <w:p w:rsidR="00B179FA" w:rsidRDefault="00B179FA" w:rsidP="00B179FA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D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FB5DE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B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Константиновн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FB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условно разрешенный вид использования земельного участка в границах территории кадастрового квартала </w:t>
      </w:r>
      <w:r w:rsidRPr="001F5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75:03:290115 </w:t>
      </w:r>
      <w:r w:rsidRPr="00FB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560</w:t>
      </w:r>
      <w:r w:rsidRPr="00FB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расположенного по адресу: Забайкальский край, Балейский район, город Балей,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5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5DE8">
        <w:rPr>
          <w:rFonts w:ascii="Times New Roman" w:eastAsia="Times New Roman" w:hAnsi="Times New Roman" w:cs="Times New Roman"/>
          <w:sz w:val="28"/>
          <w:szCs w:val="28"/>
          <w:lang w:eastAsia="ru-RU"/>
        </w:rPr>
        <w:t>д.40 (зона индивидуальной малоэтажной жилой застройки (Ж</w:t>
      </w:r>
      <w:proofErr w:type="gramStart"/>
      <w:r w:rsidRPr="00FB5DE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FB5DE8">
        <w:rPr>
          <w:rFonts w:ascii="Times New Roman" w:eastAsia="Times New Roman" w:hAnsi="Times New Roman" w:cs="Times New Roman"/>
          <w:sz w:val="28"/>
          <w:szCs w:val="28"/>
          <w:lang w:eastAsia="ru-RU"/>
        </w:rPr>
        <w:t>)), - «личное подсобное хозяйство»;</w:t>
      </w:r>
    </w:p>
    <w:p w:rsidR="00B179FA" w:rsidRDefault="00B179FA" w:rsidP="00B179FA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5D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Соминов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Pr="00FB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FB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FB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условно разрешенный вид использования земельного участка в границах территории кадастрового квартала </w:t>
      </w:r>
      <w:r w:rsidRPr="001F5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75:03:290123 </w:t>
      </w:r>
      <w:r w:rsidRPr="00FB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2465</w:t>
      </w:r>
      <w:r w:rsidRPr="00FB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расположенного по адресу: Забайкальский край, Балейский район, город Балей, пер.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5DE8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Герцена,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5DE8">
        <w:rPr>
          <w:rFonts w:ascii="Times New Roman" w:eastAsia="Times New Roman" w:hAnsi="Times New Roman" w:cs="Times New Roman"/>
          <w:sz w:val="28"/>
          <w:szCs w:val="28"/>
          <w:lang w:eastAsia="ru-RU"/>
        </w:rPr>
        <w:t>д.2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(зона индивидуальной малоэтажной жилой застройки (Ж</w:t>
      </w:r>
      <w:proofErr w:type="gramStart"/>
      <w:r w:rsidRPr="00FB5DE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FB5DE8">
        <w:rPr>
          <w:rFonts w:ascii="Times New Roman" w:eastAsia="Times New Roman" w:hAnsi="Times New Roman" w:cs="Times New Roman"/>
          <w:sz w:val="28"/>
          <w:szCs w:val="28"/>
          <w:lang w:eastAsia="ru-RU"/>
        </w:rPr>
        <w:t>)), - «личное подсобное хозяйство»;</w:t>
      </w:r>
    </w:p>
    <w:p w:rsidR="00B179FA" w:rsidRDefault="00B179FA" w:rsidP="00B179FA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D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Семененко 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B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Юрьевн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FB5D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условно разрешенный вид использования земельного участка в границах территории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адастрового квартала 75:03:290159</w:t>
      </w:r>
      <w:r w:rsidRPr="00FB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1854</w:t>
      </w:r>
      <w:r w:rsidRPr="00FB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расположенного по адресу: Забайкальский край, Балейский район, город Балей,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5DE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</w:t>
      </w:r>
      <w:r w:rsidRPr="00FB5DE8">
        <w:rPr>
          <w:rFonts w:ascii="Times New Roman" w:eastAsia="Times New Roman" w:hAnsi="Times New Roman" w:cs="Times New Roman"/>
          <w:sz w:val="28"/>
          <w:szCs w:val="28"/>
          <w:lang w:eastAsia="ru-RU"/>
        </w:rPr>
        <w:t>70 (зона индивидуальной малоэтажной жилой застройки (Ж</w:t>
      </w:r>
      <w:proofErr w:type="gramStart"/>
      <w:r w:rsidRPr="00FB5DE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FB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)), - «личное подсобное хозяйство»;          </w:t>
      </w:r>
    </w:p>
    <w:p w:rsidR="00B179FA" w:rsidRDefault="00B179FA" w:rsidP="00B179FA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DE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 Людмиле  Владимировне   </w:t>
      </w:r>
      <w:r w:rsidRPr="00FB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условно разрешенный вид использования земельного участка в границах территории кадастрового квартала 75:03:2901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FB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958</w:t>
      </w:r>
      <w:r w:rsidRPr="00FB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расположенного по адресу: Забайкальский край, Балейский район, город Балей, ул.8-е Марта,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5DE8">
        <w:rPr>
          <w:rFonts w:ascii="Times New Roman" w:eastAsia="Times New Roman" w:hAnsi="Times New Roman" w:cs="Times New Roman"/>
          <w:sz w:val="28"/>
          <w:szCs w:val="28"/>
          <w:lang w:eastAsia="ru-RU"/>
        </w:rPr>
        <w:t>д.10  (зона индивидуальной малоэтажной жилой застройки (Ж</w:t>
      </w:r>
      <w:proofErr w:type="gramStart"/>
      <w:r w:rsidRPr="00FB5DE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FB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)), - «личное подсобное хозяйство»;                  </w:t>
      </w:r>
    </w:p>
    <w:p w:rsidR="00B179FA" w:rsidRDefault="00B179FA" w:rsidP="00B179FA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B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B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B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Иннокентьевич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B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условно разрешенный вид использования земельного участка в границах территории кадастрового квартала 75:03:290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239</w:t>
      </w:r>
      <w:r w:rsidRPr="00DB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1136</w:t>
      </w:r>
      <w:r w:rsidRPr="00DB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расположенного по адресу: Забайкальский край, Балейский район, город Балей, ул. </w:t>
      </w:r>
      <w:proofErr w:type="spellStart"/>
      <w:r w:rsidRPr="00DB62B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Мильчакова</w:t>
      </w:r>
      <w:proofErr w:type="spellEnd"/>
      <w:r w:rsidRPr="00DB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д.79а   (зона </w:t>
      </w:r>
      <w:proofErr w:type="spellStart"/>
      <w:r w:rsidRPr="00DB62B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среднеэтажной</w:t>
      </w:r>
      <w:proofErr w:type="spellEnd"/>
      <w:r w:rsidRPr="00DB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жилой застройки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(Ж-2)), - «малоэтажная многоквартирная жилая застройка»;                  </w:t>
      </w:r>
    </w:p>
    <w:p w:rsidR="00B179FA" w:rsidRDefault="00B179FA" w:rsidP="00B179FA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B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B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B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DB62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условно разрешенный вид использования земельного участка в границах территории кадастрового квартала 75:03:2901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DB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30000</w:t>
      </w:r>
      <w:r w:rsidRPr="00DB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расположенного по адресу: Забайкальский край, Балейский район, город Балей, квартал Березовая Роща, д. 16, кв.1   (зона </w:t>
      </w:r>
      <w:proofErr w:type="spellStart"/>
      <w:r w:rsidRPr="00DB62B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среднеэтажной</w:t>
      </w:r>
      <w:proofErr w:type="spellEnd"/>
      <w:r w:rsidRPr="00DB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жилой застройки (Ж-2)), - «малоэтажная многоквартирная жил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застройка»;                </w:t>
      </w:r>
    </w:p>
    <w:p w:rsidR="00B179FA" w:rsidRPr="00DB62BA" w:rsidRDefault="00B179FA" w:rsidP="00B179FA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62B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Золотийчук</w:t>
      </w:r>
      <w:proofErr w:type="spellEnd"/>
      <w:r w:rsidRPr="00DB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B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DB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условно разрешенный вид использования земельного участка в границах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кадастрового квартала 75:03:290215</w:t>
      </w:r>
      <w:r w:rsidRPr="00DB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676</w:t>
      </w:r>
      <w:r w:rsidRPr="00DB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расположенного по адресу: Забайкальский край, Балейский район, город Балей, ул. Обухова, д.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</w:t>
      </w:r>
      <w:r w:rsidRPr="00DB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  (зона </w:t>
      </w:r>
      <w:proofErr w:type="spellStart"/>
      <w:r w:rsidRPr="00DB62B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среднеэтажной</w:t>
      </w:r>
      <w:proofErr w:type="spellEnd"/>
      <w:r w:rsidRPr="00DB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жилой застройки (Ж-2)), - «малоэтажная многоквартирная жилая застройка»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B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B179FA" w:rsidRPr="00E5537E" w:rsidRDefault="00A33F1F" w:rsidP="00B179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179FA" w:rsidRPr="00357F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79FA"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на официальном сайте администрации городского поселения «Город Балей» в информационно-телекоммуникационной сети «Интернет» </w:t>
      </w:r>
      <w:proofErr w:type="spellStart"/>
      <w:r w:rsidR="00B179FA"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городбалей</w:t>
      </w:r>
      <w:proofErr w:type="gramStart"/>
      <w:r w:rsidR="00B179FA"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B179FA"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="00B179FA"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9FA" w:rsidRPr="00E5537E" w:rsidRDefault="00A33F1F" w:rsidP="00B179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33F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на следующий день после дня их официального опубликования (обнародования)</w:t>
      </w:r>
      <w:r w:rsidR="00B179FA"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79FA" w:rsidRPr="00E5537E" w:rsidRDefault="00B179FA" w:rsidP="00A33F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  <w:proofErr w:type="gramStart"/>
      <w:r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</w:p>
    <w:p w:rsidR="00B179FA" w:rsidRPr="00D02DE4" w:rsidRDefault="00B179FA" w:rsidP="00D02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«Город Балей»                                                            Л.Т. </w:t>
      </w:r>
      <w:proofErr w:type="spellStart"/>
      <w:r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Заверуха</w:t>
      </w:r>
      <w:bookmarkStart w:id="0" w:name="_GoBack"/>
      <w:bookmarkEnd w:id="0"/>
      <w:proofErr w:type="spellEnd"/>
    </w:p>
    <w:sectPr w:rsidR="00B179FA" w:rsidRPr="00D02DE4" w:rsidSect="00FE54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00BFA"/>
    <w:multiLevelType w:val="hybridMultilevel"/>
    <w:tmpl w:val="227AF7C4"/>
    <w:lvl w:ilvl="0" w:tplc="788C0858">
      <w:start w:val="1"/>
      <w:numFmt w:val="decimal"/>
      <w:lvlText w:val="1.%1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">
    <w:nsid w:val="780933C4"/>
    <w:multiLevelType w:val="hybridMultilevel"/>
    <w:tmpl w:val="BA086E9C"/>
    <w:lvl w:ilvl="0" w:tplc="BE30EFD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9FA"/>
    <w:rsid w:val="008C259F"/>
    <w:rsid w:val="00A33F1F"/>
    <w:rsid w:val="00B179FA"/>
    <w:rsid w:val="00BF5A5D"/>
    <w:rsid w:val="00CC4520"/>
    <w:rsid w:val="00D02DE4"/>
    <w:rsid w:val="00E92A05"/>
    <w:rsid w:val="00FE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user</cp:lastModifiedBy>
  <cp:revision>2</cp:revision>
  <cp:lastPrinted>2019-10-29T05:51:00Z</cp:lastPrinted>
  <dcterms:created xsi:type="dcterms:W3CDTF">2019-11-05T02:32:00Z</dcterms:created>
  <dcterms:modified xsi:type="dcterms:W3CDTF">2019-11-05T02:32:00Z</dcterms:modified>
</cp:coreProperties>
</file>