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78" w:rsidRPr="002F0982" w:rsidRDefault="00685878" w:rsidP="00685878">
      <w:pPr>
        <w:jc w:val="center"/>
        <w:rPr>
          <w:b/>
          <w:sz w:val="28"/>
          <w:szCs w:val="28"/>
        </w:rPr>
      </w:pPr>
      <w:r w:rsidRPr="002F0982">
        <w:rPr>
          <w:b/>
          <w:sz w:val="28"/>
          <w:szCs w:val="28"/>
        </w:rPr>
        <w:t>СОВЕТ ГОРОДСКОГО ПОСЕЛЕНИЯ</w:t>
      </w:r>
    </w:p>
    <w:p w:rsidR="00685878" w:rsidRPr="002F0982" w:rsidRDefault="00685878" w:rsidP="00685878">
      <w:pPr>
        <w:jc w:val="center"/>
        <w:rPr>
          <w:b/>
          <w:sz w:val="28"/>
          <w:szCs w:val="28"/>
        </w:rPr>
      </w:pPr>
      <w:r w:rsidRPr="002F0982">
        <w:rPr>
          <w:b/>
          <w:sz w:val="28"/>
          <w:szCs w:val="28"/>
        </w:rPr>
        <w:t>"ГОРОД БАЛЕЙ"</w:t>
      </w:r>
    </w:p>
    <w:p w:rsidR="00685878" w:rsidRPr="00945A8F" w:rsidRDefault="00685878" w:rsidP="00685878">
      <w:pPr>
        <w:jc w:val="center"/>
      </w:pPr>
    </w:p>
    <w:p w:rsidR="00685878" w:rsidRDefault="00685878" w:rsidP="00685878">
      <w:pPr>
        <w:jc w:val="center"/>
        <w:rPr>
          <w:b/>
          <w:sz w:val="28"/>
          <w:szCs w:val="28"/>
        </w:rPr>
      </w:pPr>
      <w:r w:rsidRPr="002F0982">
        <w:rPr>
          <w:b/>
          <w:sz w:val="28"/>
          <w:szCs w:val="28"/>
        </w:rPr>
        <w:t>РЕШЕНИЕ</w:t>
      </w:r>
    </w:p>
    <w:p w:rsidR="003448D8" w:rsidRPr="002F0982" w:rsidRDefault="003448D8" w:rsidP="00685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685878" w:rsidRPr="00945A8F" w:rsidRDefault="00685878" w:rsidP="00685878">
      <w:pPr>
        <w:rPr>
          <w:b/>
        </w:rPr>
      </w:pPr>
    </w:p>
    <w:p w:rsidR="00685878" w:rsidRPr="00945A8F" w:rsidRDefault="00685878" w:rsidP="00685878">
      <w:r>
        <w:t xml:space="preserve"> «</w:t>
      </w:r>
      <w:r w:rsidR="003448D8">
        <w:t>26</w:t>
      </w:r>
      <w:r>
        <w:t xml:space="preserve">» сентября </w:t>
      </w:r>
      <w:r w:rsidRPr="00945A8F">
        <w:t xml:space="preserve"> 201</w:t>
      </w:r>
      <w:r>
        <w:t>9</w:t>
      </w:r>
      <w:r w:rsidRPr="00945A8F">
        <w:t xml:space="preserve"> года                                                                    </w:t>
      </w:r>
      <w:r w:rsidR="00AE295F">
        <w:t xml:space="preserve">  №  65</w:t>
      </w:r>
      <w:bookmarkStart w:id="0" w:name="_GoBack"/>
      <w:bookmarkEnd w:id="0"/>
    </w:p>
    <w:p w:rsidR="00685878" w:rsidRPr="00945A8F" w:rsidRDefault="00685878" w:rsidP="00685878">
      <w:pPr>
        <w:jc w:val="center"/>
      </w:pPr>
      <w:r w:rsidRPr="00945A8F">
        <w:t>г</w:t>
      </w:r>
      <w:proofErr w:type="gramStart"/>
      <w:r w:rsidRPr="00945A8F">
        <w:t>.Б</w:t>
      </w:r>
      <w:proofErr w:type="gramEnd"/>
      <w:r w:rsidRPr="00945A8F">
        <w:t>алей</w:t>
      </w:r>
    </w:p>
    <w:p w:rsidR="00685878" w:rsidRPr="00945A8F" w:rsidRDefault="00685878" w:rsidP="00685878">
      <w:pPr>
        <w:jc w:val="center"/>
      </w:pPr>
    </w:p>
    <w:p w:rsidR="00685878" w:rsidRPr="00CC054D" w:rsidRDefault="00685878" w:rsidP="00685878">
      <w:pPr>
        <w:pStyle w:val="2"/>
        <w:shd w:val="clear" w:color="auto" w:fill="auto"/>
        <w:spacing w:line="317" w:lineRule="exact"/>
        <w:ind w:right="80" w:firstLine="0"/>
        <w:jc w:val="center"/>
        <w:rPr>
          <w:b/>
          <w:sz w:val="24"/>
          <w:szCs w:val="24"/>
        </w:rPr>
      </w:pPr>
      <w:r w:rsidRPr="00CC054D">
        <w:rPr>
          <w:rStyle w:val="1"/>
          <w:b/>
          <w:color w:val="auto"/>
          <w:sz w:val="24"/>
          <w:szCs w:val="24"/>
        </w:rPr>
        <w:t xml:space="preserve">О передаче муниципальному району «Балейский район» осуществления части полномочий городского поселения «Город Балей» </w:t>
      </w:r>
      <w:proofErr w:type="gramStart"/>
      <w:r w:rsidRPr="00CC054D">
        <w:rPr>
          <w:rStyle w:val="1"/>
          <w:b/>
          <w:color w:val="auto"/>
          <w:sz w:val="24"/>
          <w:szCs w:val="24"/>
        </w:rPr>
        <w:t>по</w:t>
      </w:r>
      <w:proofErr w:type="gramEnd"/>
      <w:r w:rsidRPr="00CC054D">
        <w:rPr>
          <w:rStyle w:val="1"/>
          <w:b/>
          <w:color w:val="auto"/>
          <w:sz w:val="24"/>
          <w:szCs w:val="24"/>
        </w:rPr>
        <w:t xml:space="preserve"> муниципальному финансовому</w:t>
      </w:r>
    </w:p>
    <w:p w:rsidR="00685878" w:rsidRDefault="00685878" w:rsidP="00685878">
      <w:pPr>
        <w:pStyle w:val="2"/>
        <w:shd w:val="clear" w:color="auto" w:fill="auto"/>
        <w:spacing w:after="184" w:line="317" w:lineRule="exact"/>
        <w:ind w:right="80" w:firstLine="0"/>
        <w:jc w:val="center"/>
        <w:rPr>
          <w:rStyle w:val="1"/>
          <w:b/>
          <w:color w:val="auto"/>
          <w:sz w:val="24"/>
          <w:szCs w:val="24"/>
        </w:rPr>
      </w:pPr>
      <w:r>
        <w:rPr>
          <w:rStyle w:val="1"/>
          <w:b/>
          <w:color w:val="auto"/>
          <w:sz w:val="24"/>
          <w:szCs w:val="24"/>
        </w:rPr>
        <w:t>контролю на 2020</w:t>
      </w:r>
      <w:r w:rsidRPr="00CC054D">
        <w:rPr>
          <w:rStyle w:val="1"/>
          <w:b/>
          <w:color w:val="auto"/>
          <w:sz w:val="24"/>
          <w:szCs w:val="24"/>
        </w:rPr>
        <w:t>год»</w:t>
      </w:r>
    </w:p>
    <w:p w:rsidR="00685878" w:rsidRPr="00945A8F" w:rsidRDefault="00685878" w:rsidP="00685878">
      <w:pPr>
        <w:pStyle w:val="2"/>
        <w:shd w:val="clear" w:color="auto" w:fill="auto"/>
        <w:spacing w:after="192" w:line="312" w:lineRule="exact"/>
        <w:ind w:left="40" w:right="20" w:firstLine="520"/>
        <w:jc w:val="both"/>
        <w:rPr>
          <w:sz w:val="24"/>
          <w:szCs w:val="24"/>
        </w:rPr>
      </w:pPr>
      <w:r w:rsidRPr="00945A8F">
        <w:rPr>
          <w:rStyle w:val="1"/>
          <w:color w:val="auto"/>
          <w:sz w:val="24"/>
          <w:szCs w:val="24"/>
        </w:rPr>
        <w:t>В соответствии с частью 4 статьи 15 Федерального Закона от 06 октября 2003 года № 131-ФЗ « Об общих принципах организации местного самоуправления в Российской Федерации»</w:t>
      </w:r>
      <w:r>
        <w:rPr>
          <w:rStyle w:val="1"/>
          <w:color w:val="auto"/>
          <w:sz w:val="24"/>
          <w:szCs w:val="24"/>
        </w:rPr>
        <w:t xml:space="preserve">, </w:t>
      </w:r>
      <w:r w:rsidRPr="00945A8F">
        <w:rPr>
          <w:rStyle w:val="1"/>
          <w:color w:val="auto"/>
          <w:sz w:val="24"/>
          <w:szCs w:val="24"/>
        </w:rPr>
        <w:t xml:space="preserve"> Совет городского поселения «Город Балей» </w:t>
      </w:r>
      <w:r w:rsidRPr="00945A8F">
        <w:rPr>
          <w:rStyle w:val="a4"/>
          <w:color w:val="auto"/>
          <w:sz w:val="24"/>
          <w:szCs w:val="24"/>
        </w:rPr>
        <w:t>РЕШИЛ:</w:t>
      </w:r>
    </w:p>
    <w:p w:rsidR="00685878" w:rsidRPr="00945A8F" w:rsidRDefault="00685878" w:rsidP="00685878">
      <w:pPr>
        <w:pStyle w:val="2"/>
        <w:numPr>
          <w:ilvl w:val="0"/>
          <w:numId w:val="1"/>
        </w:numPr>
        <w:shd w:val="clear" w:color="auto" w:fill="auto"/>
        <w:spacing w:line="298" w:lineRule="exact"/>
        <w:ind w:left="400" w:right="20"/>
        <w:rPr>
          <w:sz w:val="24"/>
          <w:szCs w:val="24"/>
        </w:rPr>
      </w:pPr>
      <w:r w:rsidRPr="00945A8F">
        <w:rPr>
          <w:rStyle w:val="1"/>
          <w:color w:val="auto"/>
          <w:sz w:val="24"/>
          <w:szCs w:val="24"/>
        </w:rPr>
        <w:t xml:space="preserve"> Передать на уровень муниципального района «Балейский Район» полномочия по муниципальн</w:t>
      </w:r>
      <w:r>
        <w:rPr>
          <w:rStyle w:val="1"/>
          <w:color w:val="auto"/>
          <w:sz w:val="24"/>
          <w:szCs w:val="24"/>
        </w:rPr>
        <w:t>ому финансовому контролю на 2020</w:t>
      </w:r>
      <w:r w:rsidRPr="00945A8F">
        <w:rPr>
          <w:rStyle w:val="1"/>
          <w:color w:val="auto"/>
          <w:sz w:val="24"/>
          <w:szCs w:val="24"/>
        </w:rPr>
        <w:t>год:</w:t>
      </w:r>
    </w:p>
    <w:p w:rsidR="00685878" w:rsidRPr="00945A8F" w:rsidRDefault="00685878" w:rsidP="00685878">
      <w:pPr>
        <w:pStyle w:val="2"/>
        <w:shd w:val="clear" w:color="auto" w:fill="auto"/>
        <w:spacing w:before="240" w:line="298" w:lineRule="exact"/>
        <w:ind w:left="760" w:right="20" w:firstLine="0"/>
        <w:jc w:val="both"/>
        <w:rPr>
          <w:sz w:val="24"/>
          <w:szCs w:val="24"/>
        </w:rPr>
      </w:pPr>
      <w:r w:rsidRPr="00945A8F">
        <w:rPr>
          <w:rStyle w:val="1"/>
          <w:color w:val="auto"/>
          <w:sz w:val="24"/>
          <w:szCs w:val="24"/>
        </w:rPr>
        <w:t>-  проведение внешней проверки бюджетной отчетности главных администраторов (администраторов, получателей) бюджетных средств городского поселения на 201</w:t>
      </w:r>
      <w:r>
        <w:rPr>
          <w:rStyle w:val="1"/>
          <w:color w:val="auto"/>
          <w:sz w:val="24"/>
          <w:szCs w:val="24"/>
        </w:rPr>
        <w:t>9</w:t>
      </w:r>
      <w:r w:rsidRPr="00945A8F">
        <w:rPr>
          <w:rStyle w:val="1"/>
          <w:color w:val="auto"/>
          <w:sz w:val="24"/>
          <w:szCs w:val="24"/>
        </w:rPr>
        <w:t xml:space="preserve"> год.</w:t>
      </w:r>
    </w:p>
    <w:p w:rsidR="00685878" w:rsidRPr="00945A8F" w:rsidRDefault="00685878" w:rsidP="00685878">
      <w:pPr>
        <w:pStyle w:val="2"/>
        <w:shd w:val="clear" w:color="auto" w:fill="auto"/>
        <w:spacing w:before="240" w:line="312" w:lineRule="exact"/>
        <w:ind w:left="760" w:right="20" w:firstLine="0"/>
        <w:jc w:val="both"/>
        <w:rPr>
          <w:sz w:val="24"/>
          <w:szCs w:val="24"/>
        </w:rPr>
      </w:pPr>
      <w:r w:rsidRPr="00945A8F">
        <w:rPr>
          <w:rStyle w:val="1"/>
          <w:color w:val="auto"/>
          <w:sz w:val="24"/>
          <w:szCs w:val="24"/>
        </w:rPr>
        <w:t>- проведение внешней проверки городского отчета об и</w:t>
      </w:r>
      <w:r w:rsidR="00DF29F4">
        <w:rPr>
          <w:rStyle w:val="1"/>
          <w:color w:val="auto"/>
          <w:sz w:val="24"/>
          <w:szCs w:val="24"/>
        </w:rPr>
        <w:t>сполнении</w:t>
      </w:r>
      <w:r w:rsidRPr="00945A8F">
        <w:rPr>
          <w:rStyle w:val="1"/>
          <w:color w:val="auto"/>
          <w:sz w:val="24"/>
          <w:szCs w:val="24"/>
        </w:rPr>
        <w:t xml:space="preserve"> бюджета городского поселения </w:t>
      </w:r>
      <w:r w:rsidR="00DF29F4">
        <w:rPr>
          <w:rStyle w:val="1"/>
          <w:color w:val="auto"/>
          <w:sz w:val="24"/>
          <w:szCs w:val="24"/>
        </w:rPr>
        <w:t>з</w:t>
      </w:r>
      <w:r w:rsidRPr="00945A8F">
        <w:rPr>
          <w:rStyle w:val="1"/>
          <w:color w:val="auto"/>
          <w:sz w:val="24"/>
          <w:szCs w:val="24"/>
        </w:rPr>
        <w:t>а 201</w:t>
      </w:r>
      <w:r>
        <w:rPr>
          <w:rStyle w:val="1"/>
          <w:color w:val="auto"/>
          <w:sz w:val="24"/>
          <w:szCs w:val="24"/>
        </w:rPr>
        <w:t>9</w:t>
      </w:r>
      <w:r w:rsidRPr="00945A8F">
        <w:rPr>
          <w:rStyle w:val="1"/>
          <w:color w:val="auto"/>
          <w:sz w:val="24"/>
          <w:szCs w:val="24"/>
        </w:rPr>
        <w:t xml:space="preserve"> год.</w:t>
      </w:r>
    </w:p>
    <w:p w:rsidR="00685878" w:rsidRDefault="00685878" w:rsidP="00685878">
      <w:pPr>
        <w:pStyle w:val="2"/>
        <w:shd w:val="clear" w:color="auto" w:fill="auto"/>
        <w:spacing w:before="240" w:after="184" w:line="312" w:lineRule="exact"/>
        <w:ind w:left="760" w:right="20" w:firstLine="0"/>
        <w:jc w:val="both"/>
        <w:rPr>
          <w:rStyle w:val="1"/>
          <w:color w:val="auto"/>
          <w:sz w:val="24"/>
          <w:szCs w:val="24"/>
        </w:rPr>
      </w:pPr>
      <w:r w:rsidRPr="00945A8F">
        <w:rPr>
          <w:rStyle w:val="1"/>
          <w:color w:val="auto"/>
          <w:sz w:val="24"/>
          <w:szCs w:val="24"/>
        </w:rPr>
        <w:t xml:space="preserve">- организация и осуществление </w:t>
      </w:r>
      <w:proofErr w:type="gramStart"/>
      <w:r w:rsidRPr="00945A8F">
        <w:rPr>
          <w:rStyle w:val="1"/>
          <w:color w:val="auto"/>
          <w:sz w:val="24"/>
          <w:szCs w:val="24"/>
        </w:rPr>
        <w:t>контроля за</w:t>
      </w:r>
      <w:proofErr w:type="gramEnd"/>
      <w:r w:rsidRPr="00945A8F">
        <w:rPr>
          <w:rStyle w:val="1"/>
          <w:color w:val="auto"/>
          <w:sz w:val="24"/>
          <w:szCs w:val="24"/>
        </w:rPr>
        <w:t xml:space="preserve"> законностью, результативностью (эффективностью и экономичностью) использования средств бюджета го</w:t>
      </w:r>
      <w:r w:rsidR="00DF29F4">
        <w:rPr>
          <w:rStyle w:val="1"/>
          <w:color w:val="auto"/>
          <w:sz w:val="24"/>
          <w:szCs w:val="24"/>
        </w:rPr>
        <w:t>родского поселения «Город Балей</w:t>
      </w:r>
      <w:r w:rsidRPr="00945A8F">
        <w:rPr>
          <w:rStyle w:val="1"/>
          <w:color w:val="auto"/>
          <w:sz w:val="24"/>
          <w:szCs w:val="24"/>
        </w:rPr>
        <w:t xml:space="preserve"> из иных источников, предусмотренных законодательством Российской Федерации.</w:t>
      </w:r>
    </w:p>
    <w:p w:rsidR="00685878" w:rsidRDefault="00685878" w:rsidP="00685878">
      <w:pPr>
        <w:pStyle w:val="2"/>
        <w:shd w:val="clear" w:color="auto" w:fill="auto"/>
        <w:spacing w:before="240" w:after="184" w:line="312" w:lineRule="exact"/>
        <w:ind w:left="760" w:right="20" w:firstLine="0"/>
        <w:jc w:val="both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 xml:space="preserve">- </w:t>
      </w:r>
      <w:r w:rsidRPr="00945A8F">
        <w:rPr>
          <w:rStyle w:val="1"/>
          <w:color w:val="auto"/>
          <w:sz w:val="24"/>
          <w:szCs w:val="24"/>
        </w:rPr>
        <w:t>проведение внешней проверки</w:t>
      </w:r>
      <w:r>
        <w:rPr>
          <w:rStyle w:val="1"/>
          <w:color w:val="auto"/>
          <w:sz w:val="24"/>
          <w:szCs w:val="24"/>
        </w:rPr>
        <w:t xml:space="preserve"> проекта  решения о бюджете городского поселения на 2021</w:t>
      </w:r>
      <w:r w:rsidRPr="00945A8F">
        <w:rPr>
          <w:rStyle w:val="1"/>
          <w:color w:val="auto"/>
          <w:sz w:val="24"/>
          <w:szCs w:val="24"/>
        </w:rPr>
        <w:t xml:space="preserve"> год</w:t>
      </w:r>
    </w:p>
    <w:p w:rsidR="00685878" w:rsidRPr="00945A8F" w:rsidRDefault="00685878" w:rsidP="00685878">
      <w:pPr>
        <w:pStyle w:val="2"/>
        <w:numPr>
          <w:ilvl w:val="0"/>
          <w:numId w:val="1"/>
        </w:numPr>
        <w:shd w:val="clear" w:color="auto" w:fill="auto"/>
        <w:spacing w:after="188" w:line="307" w:lineRule="exact"/>
        <w:ind w:left="40" w:right="20" w:firstLine="0"/>
        <w:rPr>
          <w:sz w:val="24"/>
          <w:szCs w:val="24"/>
        </w:rPr>
      </w:pPr>
      <w:r w:rsidRPr="00945A8F">
        <w:rPr>
          <w:rStyle w:val="1"/>
          <w:color w:val="auto"/>
          <w:sz w:val="24"/>
          <w:szCs w:val="24"/>
        </w:rPr>
        <w:t>Объём субвенций, предоставляемый из бюджета городского поселения «Город Балей» в бюджет муниципального района «Балейский район» на осуществление полномочий предусматривается соглашением.</w:t>
      </w:r>
    </w:p>
    <w:p w:rsidR="00685878" w:rsidRPr="00945A8F" w:rsidRDefault="00685878" w:rsidP="00685878">
      <w:pPr>
        <w:pStyle w:val="2"/>
        <w:numPr>
          <w:ilvl w:val="0"/>
          <w:numId w:val="1"/>
        </w:numPr>
        <w:shd w:val="clear" w:color="auto" w:fill="auto"/>
        <w:spacing w:after="242" w:line="298" w:lineRule="exact"/>
        <w:ind w:left="40" w:right="20" w:firstLine="0"/>
        <w:rPr>
          <w:sz w:val="24"/>
          <w:szCs w:val="24"/>
        </w:rPr>
      </w:pPr>
      <w:r w:rsidRPr="00945A8F">
        <w:rPr>
          <w:rStyle w:val="1"/>
          <w:color w:val="auto"/>
          <w:sz w:val="24"/>
          <w:szCs w:val="24"/>
        </w:rPr>
        <w:t xml:space="preserve"> Совету городского поселения «Город Балей» заключить соглашение с Советом муниципального района «Балейский район» о передаче им осуществления части своих полномочий.</w:t>
      </w:r>
    </w:p>
    <w:p w:rsidR="00685878" w:rsidRPr="00945A8F" w:rsidRDefault="00685878" w:rsidP="00685878">
      <w:pPr>
        <w:pStyle w:val="2"/>
        <w:numPr>
          <w:ilvl w:val="0"/>
          <w:numId w:val="1"/>
        </w:numPr>
        <w:shd w:val="clear" w:color="auto" w:fill="auto"/>
        <w:spacing w:after="217" w:line="276" w:lineRule="auto"/>
        <w:ind w:left="40" w:firstLine="0"/>
        <w:rPr>
          <w:sz w:val="24"/>
          <w:szCs w:val="24"/>
        </w:rPr>
      </w:pPr>
      <w:r>
        <w:rPr>
          <w:rStyle w:val="1"/>
          <w:color w:val="auto"/>
          <w:sz w:val="24"/>
          <w:szCs w:val="24"/>
        </w:rPr>
        <w:t>Настоящее решение обнародовать</w:t>
      </w:r>
      <w:r w:rsidRPr="00BD7039">
        <w:rPr>
          <w:rStyle w:val="1"/>
          <w:color w:val="auto"/>
          <w:sz w:val="24"/>
          <w:szCs w:val="24"/>
        </w:rPr>
        <w:t xml:space="preserve">  на  официальном сайте Администрации городского поселения «Город Балей» http://городбалей</w:t>
      </w:r>
      <w:proofErr w:type="gramStart"/>
      <w:r w:rsidRPr="00BD7039">
        <w:rPr>
          <w:rStyle w:val="1"/>
          <w:color w:val="auto"/>
          <w:sz w:val="24"/>
          <w:szCs w:val="24"/>
        </w:rPr>
        <w:t>.р</w:t>
      </w:r>
      <w:proofErr w:type="gramEnd"/>
      <w:r w:rsidRPr="00BD7039">
        <w:rPr>
          <w:rStyle w:val="1"/>
          <w:color w:val="auto"/>
          <w:sz w:val="24"/>
          <w:szCs w:val="24"/>
        </w:rPr>
        <w:t>ф/</w:t>
      </w:r>
      <w:r w:rsidRPr="00945A8F">
        <w:rPr>
          <w:rStyle w:val="1"/>
          <w:color w:val="auto"/>
          <w:sz w:val="24"/>
          <w:szCs w:val="24"/>
        </w:rPr>
        <w:t>.</w:t>
      </w:r>
    </w:p>
    <w:p w:rsidR="00685878" w:rsidRPr="000047F4" w:rsidRDefault="00685878" w:rsidP="00685878">
      <w:pPr>
        <w:pStyle w:val="2"/>
        <w:numPr>
          <w:ilvl w:val="0"/>
          <w:numId w:val="1"/>
        </w:numPr>
        <w:spacing w:line="276" w:lineRule="auto"/>
        <w:ind w:left="40" w:firstLine="0"/>
        <w:rPr>
          <w:sz w:val="24"/>
          <w:szCs w:val="24"/>
          <w:shd w:val="clear" w:color="auto" w:fill="FFFFFF"/>
          <w:lang w:bidi="ru-RU"/>
        </w:rPr>
      </w:pPr>
      <w:r w:rsidRPr="000047F4">
        <w:rPr>
          <w:sz w:val="24"/>
          <w:szCs w:val="24"/>
          <w:shd w:val="clear" w:color="auto" w:fill="FFFFFF"/>
          <w:lang w:bidi="ru-RU"/>
        </w:rPr>
        <w:t xml:space="preserve">Настоящее решение вступает в силу на следующий день, после дня </w:t>
      </w:r>
      <w:r>
        <w:rPr>
          <w:sz w:val="24"/>
          <w:szCs w:val="24"/>
          <w:shd w:val="clear" w:color="auto" w:fill="FFFFFF"/>
          <w:lang w:bidi="ru-RU"/>
        </w:rPr>
        <w:t xml:space="preserve">его официального </w:t>
      </w:r>
      <w:r w:rsidRPr="000047F4">
        <w:rPr>
          <w:sz w:val="24"/>
          <w:szCs w:val="24"/>
          <w:shd w:val="clear" w:color="auto" w:fill="FFFFFF"/>
          <w:lang w:bidi="ru-RU"/>
        </w:rPr>
        <w:t>обнародования.</w:t>
      </w:r>
    </w:p>
    <w:p w:rsidR="00685878" w:rsidRPr="00945A8F" w:rsidRDefault="00685878" w:rsidP="00685878">
      <w:pPr>
        <w:pStyle w:val="2"/>
        <w:shd w:val="clear" w:color="auto" w:fill="auto"/>
        <w:spacing w:line="220" w:lineRule="exact"/>
        <w:ind w:left="40" w:firstLine="0"/>
      </w:pPr>
    </w:p>
    <w:p w:rsidR="00685878" w:rsidRPr="00945A8F" w:rsidRDefault="00685878" w:rsidP="00685878">
      <w:r w:rsidRPr="00945A8F">
        <w:t>Глава</w:t>
      </w:r>
    </w:p>
    <w:p w:rsidR="00685878" w:rsidRPr="00945A8F" w:rsidRDefault="00685878" w:rsidP="00685878">
      <w:r w:rsidRPr="00945A8F">
        <w:t>городского поселения «город Балей»                                                     Л.Т. Заверуха</w:t>
      </w:r>
    </w:p>
    <w:p w:rsidR="00685878" w:rsidRPr="00945A8F" w:rsidRDefault="00685878" w:rsidP="00685878"/>
    <w:p w:rsidR="00521CE1" w:rsidRDefault="00521CE1"/>
    <w:sectPr w:rsidR="00521CE1" w:rsidSect="002F098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3E02"/>
    <w:multiLevelType w:val="multilevel"/>
    <w:tmpl w:val="4016F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878"/>
    <w:rsid w:val="003448D8"/>
    <w:rsid w:val="00521CE1"/>
    <w:rsid w:val="00685878"/>
    <w:rsid w:val="00A1626D"/>
    <w:rsid w:val="00A177E0"/>
    <w:rsid w:val="00AE295F"/>
    <w:rsid w:val="00BB1227"/>
    <w:rsid w:val="00DF29F4"/>
    <w:rsid w:val="00E0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858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68587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6858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685878"/>
    <w:pPr>
      <w:widowControl w:val="0"/>
      <w:shd w:val="clear" w:color="auto" w:fill="FFFFFF"/>
      <w:spacing w:line="0" w:lineRule="atLeast"/>
      <w:ind w:hanging="360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68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8587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68587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6858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685878"/>
    <w:pPr>
      <w:widowControl w:val="0"/>
      <w:shd w:val="clear" w:color="auto" w:fill="FFFFFF"/>
      <w:spacing w:line="0" w:lineRule="atLeast"/>
      <w:ind w:hanging="360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68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6</cp:revision>
  <cp:lastPrinted>2019-10-07T00:32:00Z</cp:lastPrinted>
  <dcterms:created xsi:type="dcterms:W3CDTF">2019-09-25T02:38:00Z</dcterms:created>
  <dcterms:modified xsi:type="dcterms:W3CDTF">2019-10-07T07:34:00Z</dcterms:modified>
</cp:coreProperties>
</file>